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8026C" w:rsidRPr="00AD7FC8" w:rsidRDefault="0078026C" w:rsidP="00AD7FC8">
      <w:pPr>
        <w:spacing w:after="0" w:line="276" w:lineRule="auto"/>
        <w:jc w:val="right"/>
        <w:rPr>
          <w:rFonts w:ascii="Calibri" w:eastAsia="Times New Roman" w:hAnsi="Calibri" w:cs="Calibri"/>
          <w:b/>
          <w:color w:val="000000"/>
          <w:sz w:val="36"/>
          <w:szCs w:val="36"/>
          <w:lang w:eastAsia="es-MX"/>
        </w:rPr>
      </w:pPr>
      <w:r w:rsidRPr="00AD7FC8">
        <w:rPr>
          <w:rFonts w:ascii="Calibri" w:eastAsia="Times New Roman" w:hAnsi="Calibri" w:cs="Calibri"/>
          <w:b/>
          <w:color w:val="000000"/>
          <w:sz w:val="36"/>
          <w:szCs w:val="36"/>
          <w:lang w:eastAsia="es-MX"/>
        </w:rPr>
        <w:t xml:space="preserve">Plan de acción tutorial para evitar el plagio </w:t>
      </w:r>
      <w:r w:rsidR="00C0522B" w:rsidRPr="00AD7FC8">
        <w:rPr>
          <w:rFonts w:ascii="Calibri" w:eastAsia="Times New Roman" w:hAnsi="Calibri" w:cs="Calibri"/>
          <w:b/>
          <w:color w:val="000000"/>
          <w:sz w:val="36"/>
          <w:szCs w:val="36"/>
          <w:lang w:eastAsia="es-MX"/>
        </w:rPr>
        <w:t>en materias de formación básica</w:t>
      </w:r>
    </w:p>
    <w:p w:rsidR="00C0522B" w:rsidRPr="00140CCD" w:rsidRDefault="00AD7FC8" w:rsidP="00AD7FC8">
      <w:pPr>
        <w:pStyle w:val="HTMLconformatoprevio"/>
        <w:shd w:val="clear" w:color="auto" w:fill="FFFFFF"/>
        <w:spacing w:line="276" w:lineRule="auto"/>
        <w:jc w:val="right"/>
        <w:rPr>
          <w:rFonts w:ascii="Calibri" w:hAnsi="Calibri" w:cs="Calibri"/>
          <w:b/>
          <w:i/>
          <w:color w:val="000000"/>
          <w:sz w:val="28"/>
          <w:szCs w:val="36"/>
          <w:lang w:val="en-US"/>
        </w:rPr>
      </w:pPr>
      <w:r w:rsidRPr="00B85074">
        <w:rPr>
          <w:rFonts w:ascii="Calibri" w:hAnsi="Calibri" w:cs="Calibri"/>
          <w:b/>
          <w:color w:val="000000"/>
          <w:sz w:val="36"/>
          <w:szCs w:val="36"/>
          <w:lang w:val="en-US"/>
        </w:rPr>
        <w:br/>
      </w:r>
      <w:r w:rsidR="00965E55" w:rsidRPr="00140CCD">
        <w:rPr>
          <w:rFonts w:ascii="Calibri" w:hAnsi="Calibri" w:cs="Calibri"/>
          <w:b/>
          <w:i/>
          <w:color w:val="000000"/>
          <w:sz w:val="28"/>
          <w:szCs w:val="36"/>
          <w:lang w:val="en-US"/>
        </w:rPr>
        <w:t xml:space="preserve">Tutorial action plan to avoid plagiarism </w:t>
      </w:r>
      <w:r w:rsidR="00C0522B" w:rsidRPr="00140CCD">
        <w:rPr>
          <w:rFonts w:ascii="Calibri" w:hAnsi="Calibri" w:cs="Calibri"/>
          <w:b/>
          <w:i/>
          <w:color w:val="000000"/>
          <w:sz w:val="28"/>
          <w:szCs w:val="36"/>
          <w:lang w:val="en-US"/>
        </w:rPr>
        <w:t>in basic training subjects</w:t>
      </w:r>
    </w:p>
    <w:p w:rsidR="0078026C" w:rsidRPr="00140CCD" w:rsidRDefault="0078026C" w:rsidP="00AD7FC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right"/>
        <w:rPr>
          <w:rFonts w:ascii="Calibri" w:eastAsia="Times New Roman" w:hAnsi="Calibri" w:cs="Calibri"/>
          <w:b/>
          <w:i/>
          <w:color w:val="000000"/>
          <w:sz w:val="28"/>
          <w:szCs w:val="36"/>
          <w:lang w:val="en-US" w:eastAsia="es-MX"/>
        </w:rPr>
      </w:pPr>
    </w:p>
    <w:p w:rsidR="00965E55" w:rsidRPr="00AD7FC8" w:rsidRDefault="00965E55" w:rsidP="00AD7FC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right"/>
        <w:rPr>
          <w:rFonts w:ascii="Calibri" w:eastAsia="Times New Roman" w:hAnsi="Calibri" w:cs="Calibri"/>
          <w:b/>
          <w:i/>
          <w:color w:val="000000"/>
          <w:sz w:val="28"/>
          <w:szCs w:val="36"/>
          <w:lang w:eastAsia="es-MX"/>
        </w:rPr>
      </w:pPr>
      <w:r w:rsidRPr="00AD7FC8">
        <w:rPr>
          <w:rFonts w:ascii="Calibri" w:eastAsia="Times New Roman" w:hAnsi="Calibri" w:cs="Calibri"/>
          <w:b/>
          <w:i/>
          <w:color w:val="000000"/>
          <w:sz w:val="28"/>
          <w:szCs w:val="36"/>
          <w:lang w:eastAsia="es-MX"/>
        </w:rPr>
        <w:t xml:space="preserve">Plano de </w:t>
      </w:r>
      <w:proofErr w:type="spellStart"/>
      <w:r w:rsidRPr="00AD7FC8">
        <w:rPr>
          <w:rFonts w:ascii="Calibri" w:eastAsia="Times New Roman" w:hAnsi="Calibri" w:cs="Calibri"/>
          <w:b/>
          <w:i/>
          <w:color w:val="000000"/>
          <w:sz w:val="28"/>
          <w:szCs w:val="36"/>
          <w:lang w:eastAsia="es-MX"/>
        </w:rPr>
        <w:t>ação</w:t>
      </w:r>
      <w:proofErr w:type="spellEnd"/>
      <w:r w:rsidRPr="00AD7FC8">
        <w:rPr>
          <w:rFonts w:ascii="Calibri" w:eastAsia="Times New Roman" w:hAnsi="Calibri" w:cs="Calibri"/>
          <w:b/>
          <w:i/>
          <w:color w:val="000000"/>
          <w:sz w:val="28"/>
          <w:szCs w:val="36"/>
          <w:lang w:eastAsia="es-MX"/>
        </w:rPr>
        <w:t xml:space="preserve"> do tutorial para evitar o </w:t>
      </w:r>
      <w:proofErr w:type="spellStart"/>
      <w:r w:rsidRPr="00AD7FC8">
        <w:rPr>
          <w:rFonts w:ascii="Calibri" w:eastAsia="Times New Roman" w:hAnsi="Calibri" w:cs="Calibri"/>
          <w:b/>
          <w:i/>
          <w:color w:val="000000"/>
          <w:sz w:val="28"/>
          <w:szCs w:val="36"/>
          <w:lang w:eastAsia="es-MX"/>
        </w:rPr>
        <w:t>plágio</w:t>
      </w:r>
      <w:proofErr w:type="spellEnd"/>
      <w:r w:rsidRPr="00AD7FC8">
        <w:rPr>
          <w:rFonts w:ascii="Calibri" w:eastAsia="Times New Roman" w:hAnsi="Calibri" w:cs="Calibri"/>
          <w:b/>
          <w:i/>
          <w:color w:val="000000"/>
          <w:sz w:val="28"/>
          <w:szCs w:val="36"/>
          <w:lang w:eastAsia="es-MX"/>
        </w:rPr>
        <w:t xml:space="preserve"> </w:t>
      </w:r>
      <w:r w:rsidR="00C0522B" w:rsidRPr="00AD7FC8">
        <w:rPr>
          <w:rFonts w:ascii="Calibri" w:eastAsia="Times New Roman" w:hAnsi="Calibri" w:cs="Calibri"/>
          <w:b/>
          <w:i/>
          <w:color w:val="000000"/>
          <w:sz w:val="28"/>
          <w:szCs w:val="36"/>
          <w:lang w:eastAsia="es-MX"/>
        </w:rPr>
        <w:t xml:space="preserve">em </w:t>
      </w:r>
      <w:proofErr w:type="spellStart"/>
      <w:r w:rsidR="00C0522B" w:rsidRPr="00AD7FC8">
        <w:rPr>
          <w:rFonts w:ascii="Calibri" w:eastAsia="Times New Roman" w:hAnsi="Calibri" w:cs="Calibri"/>
          <w:b/>
          <w:i/>
          <w:color w:val="000000"/>
          <w:sz w:val="28"/>
          <w:szCs w:val="36"/>
          <w:lang w:eastAsia="es-MX"/>
        </w:rPr>
        <w:t>matérias</w:t>
      </w:r>
      <w:proofErr w:type="spellEnd"/>
      <w:r w:rsidR="00C0522B" w:rsidRPr="00AD7FC8">
        <w:rPr>
          <w:rFonts w:ascii="Calibri" w:eastAsia="Times New Roman" w:hAnsi="Calibri" w:cs="Calibri"/>
          <w:b/>
          <w:i/>
          <w:color w:val="000000"/>
          <w:sz w:val="28"/>
          <w:szCs w:val="36"/>
          <w:lang w:eastAsia="es-MX"/>
        </w:rPr>
        <w:t xml:space="preserve"> básicas de </w:t>
      </w:r>
      <w:proofErr w:type="spellStart"/>
      <w:r w:rsidR="00C0522B" w:rsidRPr="00AD7FC8">
        <w:rPr>
          <w:rFonts w:ascii="Calibri" w:eastAsia="Times New Roman" w:hAnsi="Calibri" w:cs="Calibri"/>
          <w:b/>
          <w:i/>
          <w:color w:val="000000"/>
          <w:sz w:val="28"/>
          <w:szCs w:val="36"/>
          <w:lang w:eastAsia="es-MX"/>
        </w:rPr>
        <w:t>treinamento</w:t>
      </w:r>
      <w:proofErr w:type="spellEnd"/>
    </w:p>
    <w:p w:rsidR="0078026C" w:rsidRPr="00C0522B" w:rsidRDefault="0078026C" w:rsidP="0078026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right"/>
        <w:rPr>
          <w:rFonts w:eastAsia="Times New Roman" w:cs="Courier New"/>
          <w:color w:val="212121"/>
          <w:sz w:val="28"/>
          <w:szCs w:val="28"/>
          <w:lang w:eastAsia="es-MX"/>
        </w:rPr>
      </w:pPr>
    </w:p>
    <w:p w:rsidR="0078026C" w:rsidRDefault="0078026C" w:rsidP="0078026C">
      <w:pPr>
        <w:spacing w:after="0" w:line="276" w:lineRule="auto"/>
        <w:jc w:val="right"/>
        <w:rPr>
          <w:b/>
          <w:sz w:val="24"/>
          <w:szCs w:val="24"/>
        </w:rPr>
      </w:pPr>
      <w:r>
        <w:rPr>
          <w:b/>
          <w:sz w:val="24"/>
          <w:szCs w:val="24"/>
        </w:rPr>
        <w:t>Elena Fabiola Ruiz Ledesma</w:t>
      </w:r>
    </w:p>
    <w:p w:rsidR="0078026C" w:rsidRPr="0078026C" w:rsidRDefault="0078026C" w:rsidP="0078026C">
      <w:pPr>
        <w:spacing w:after="0" w:line="276" w:lineRule="auto"/>
        <w:jc w:val="right"/>
        <w:rPr>
          <w:sz w:val="24"/>
          <w:szCs w:val="24"/>
        </w:rPr>
      </w:pPr>
      <w:r w:rsidRPr="0078026C">
        <w:rPr>
          <w:sz w:val="24"/>
          <w:szCs w:val="24"/>
        </w:rPr>
        <w:t>Escuela Superior de Cómputo. Instituto Politécnico Nacional</w:t>
      </w:r>
      <w:r w:rsidR="00A33B5A">
        <w:rPr>
          <w:sz w:val="24"/>
          <w:szCs w:val="24"/>
        </w:rPr>
        <w:t>, México</w:t>
      </w:r>
    </w:p>
    <w:p w:rsidR="0078026C" w:rsidRPr="00140CCD" w:rsidRDefault="0078026C" w:rsidP="0078026C">
      <w:pPr>
        <w:spacing w:after="0" w:line="276" w:lineRule="auto"/>
        <w:jc w:val="right"/>
        <w:rPr>
          <w:rStyle w:val="Hipervnculo"/>
          <w:rFonts w:eastAsia="Times New Roman"/>
          <w:color w:val="FF0000"/>
          <w:u w:val="none"/>
          <w:lang w:eastAsia="es-MX"/>
        </w:rPr>
      </w:pPr>
      <w:r w:rsidRPr="00140CCD">
        <w:rPr>
          <w:rStyle w:val="Hipervnculo"/>
          <w:rFonts w:eastAsia="Times New Roman"/>
          <w:color w:val="FF0000"/>
          <w:u w:val="none"/>
          <w:lang w:eastAsia="es-MX"/>
        </w:rPr>
        <w:t>efruiz@ipn.mx</w:t>
      </w:r>
    </w:p>
    <w:p w:rsidR="00B85074" w:rsidRPr="000C7CE1" w:rsidRDefault="00B26900" w:rsidP="00B85074">
      <w:pPr>
        <w:spacing w:line="276" w:lineRule="auto"/>
        <w:jc w:val="right"/>
        <w:rPr>
          <w:rStyle w:val="Hipervnculo"/>
          <w:rFonts w:ascii="Calibri" w:hAnsi="Calibri" w:cs="Calibri"/>
          <w:color w:val="FF0000"/>
        </w:rPr>
      </w:pPr>
      <w:r w:rsidRPr="00ED2159">
        <w:rPr>
          <w:rFonts w:ascii="Times New Roman" w:hAnsi="Times New Roman" w:cs="Times New Roman"/>
          <w:sz w:val="24"/>
          <w:szCs w:val="24"/>
          <w:lang w:val="en-US"/>
        </w:rPr>
        <w:t>https://orcid.org/</w:t>
      </w:r>
      <w:r w:rsidR="00B85074" w:rsidRPr="00B26900">
        <w:rPr>
          <w:rFonts w:ascii="Times New Roman" w:hAnsi="Times New Roman" w:cs="Times New Roman"/>
          <w:sz w:val="24"/>
          <w:szCs w:val="24"/>
          <w:lang w:val="en-US"/>
        </w:rPr>
        <w:t>0000-0002-1513-8243</w:t>
      </w:r>
    </w:p>
    <w:p w:rsidR="0078026C" w:rsidRDefault="0078026C" w:rsidP="0078026C">
      <w:pPr>
        <w:spacing w:after="0" w:line="276" w:lineRule="auto"/>
        <w:jc w:val="right"/>
        <w:rPr>
          <w:b/>
          <w:color w:val="FF0000"/>
          <w:sz w:val="24"/>
          <w:szCs w:val="24"/>
        </w:rPr>
      </w:pPr>
    </w:p>
    <w:p w:rsidR="0078026C" w:rsidRDefault="0078026C" w:rsidP="0078026C">
      <w:pPr>
        <w:spacing w:after="0" w:line="276" w:lineRule="auto"/>
        <w:jc w:val="both"/>
        <w:rPr>
          <w:b/>
          <w:sz w:val="28"/>
          <w:szCs w:val="28"/>
        </w:rPr>
      </w:pPr>
      <w:r w:rsidRPr="0078026C">
        <w:rPr>
          <w:b/>
          <w:sz w:val="28"/>
          <w:szCs w:val="28"/>
        </w:rPr>
        <w:t>Resumen</w:t>
      </w:r>
    </w:p>
    <w:p w:rsidR="0078026C" w:rsidRDefault="00694FC5" w:rsidP="00944BB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En el presente artículo se muestra el desarrollo de un Plan </w:t>
      </w:r>
      <w:r w:rsidR="00495333">
        <w:rPr>
          <w:rFonts w:ascii="Times New Roman" w:hAnsi="Times New Roman" w:cs="Times New Roman"/>
          <w:sz w:val="24"/>
          <w:szCs w:val="24"/>
        </w:rPr>
        <w:t>T</w:t>
      </w:r>
      <w:r>
        <w:rPr>
          <w:rFonts w:ascii="Times New Roman" w:hAnsi="Times New Roman" w:cs="Times New Roman"/>
          <w:sz w:val="24"/>
          <w:szCs w:val="24"/>
        </w:rPr>
        <w:t xml:space="preserve">utorial que permitió identificar y proponer estrategias </w:t>
      </w:r>
      <w:r w:rsidR="00495333">
        <w:rPr>
          <w:rFonts w:ascii="Times New Roman" w:hAnsi="Times New Roman" w:cs="Times New Roman"/>
          <w:sz w:val="24"/>
          <w:szCs w:val="24"/>
        </w:rPr>
        <w:t>que ayuden a los estudiantes de una de las Unidades Académicas del In</w:t>
      </w:r>
      <w:r w:rsidR="000528F5">
        <w:rPr>
          <w:rFonts w:ascii="Times New Roman" w:hAnsi="Times New Roman" w:cs="Times New Roman"/>
          <w:sz w:val="24"/>
          <w:szCs w:val="24"/>
        </w:rPr>
        <w:t>stituto Politécnico Nacional (</w:t>
      </w:r>
      <w:r w:rsidR="00495333">
        <w:rPr>
          <w:rFonts w:ascii="Times New Roman" w:hAnsi="Times New Roman" w:cs="Times New Roman"/>
          <w:sz w:val="24"/>
          <w:szCs w:val="24"/>
        </w:rPr>
        <w:t xml:space="preserve">IPN), a evitar que incurran en prácticas de plagio tanto de trabajos académicos como </w:t>
      </w:r>
      <w:r w:rsidR="006840BF">
        <w:rPr>
          <w:rFonts w:ascii="Times New Roman" w:hAnsi="Times New Roman" w:cs="Times New Roman"/>
          <w:sz w:val="24"/>
          <w:szCs w:val="24"/>
        </w:rPr>
        <w:t xml:space="preserve">de </w:t>
      </w:r>
      <w:r w:rsidR="00495333">
        <w:rPr>
          <w:rFonts w:ascii="Times New Roman" w:hAnsi="Times New Roman" w:cs="Times New Roman"/>
          <w:sz w:val="24"/>
          <w:szCs w:val="24"/>
        </w:rPr>
        <w:t>la resolución de problemas y ejercicios</w:t>
      </w:r>
      <w:r w:rsidR="000528F5">
        <w:rPr>
          <w:rFonts w:ascii="Times New Roman" w:hAnsi="Times New Roman" w:cs="Times New Roman"/>
          <w:sz w:val="24"/>
          <w:szCs w:val="24"/>
        </w:rPr>
        <w:t xml:space="preserve"> de áreas de formación básica</w:t>
      </w:r>
      <w:r w:rsidR="00495333">
        <w:rPr>
          <w:rFonts w:ascii="Times New Roman" w:hAnsi="Times New Roman" w:cs="Times New Roman"/>
          <w:sz w:val="24"/>
          <w:szCs w:val="24"/>
        </w:rPr>
        <w:t xml:space="preserve">. </w:t>
      </w:r>
    </w:p>
    <w:p w:rsidR="00D057CA" w:rsidRDefault="000528F5" w:rsidP="00944BBA">
      <w:pPr>
        <w:pStyle w:val="Standard"/>
        <w:spacing w:line="360" w:lineRule="auto"/>
        <w:jc w:val="both"/>
        <w:rPr>
          <w:rFonts w:ascii="Times New Roman" w:hAnsi="Times New Roman" w:cs="Times New Roman"/>
        </w:rPr>
      </w:pPr>
      <w:r>
        <w:rPr>
          <w:rFonts w:ascii="Times New Roman" w:hAnsi="Times New Roman" w:cs="Times New Roman"/>
        </w:rPr>
        <w:t xml:space="preserve">El estudio se apoya en </w:t>
      </w:r>
      <w:r w:rsidR="002C08CF">
        <w:rPr>
          <w:rFonts w:ascii="Times New Roman" w:hAnsi="Times New Roman" w:cs="Times New Roman"/>
        </w:rPr>
        <w:t xml:space="preserve"> el paradigma </w:t>
      </w:r>
      <w:proofErr w:type="spellStart"/>
      <w:r w:rsidR="002C08CF">
        <w:rPr>
          <w:rFonts w:ascii="Times New Roman" w:hAnsi="Times New Roman" w:cs="Times New Roman"/>
        </w:rPr>
        <w:t>sociocrítico</w:t>
      </w:r>
      <w:proofErr w:type="spellEnd"/>
      <w:r w:rsidR="002C08CF">
        <w:rPr>
          <w:rFonts w:ascii="Times New Roman" w:hAnsi="Times New Roman" w:cs="Times New Roman"/>
        </w:rPr>
        <w:t xml:space="preserve"> pues se tuvo como finalidad  </w:t>
      </w:r>
      <w:r>
        <w:rPr>
          <w:rFonts w:ascii="Times New Roman" w:hAnsi="Times New Roman" w:cs="Times New Roman"/>
        </w:rPr>
        <w:t>el</w:t>
      </w:r>
      <w:r w:rsidR="002C08CF">
        <w:rPr>
          <w:rFonts w:ascii="Times New Roman" w:hAnsi="Times New Roman" w:cs="Times New Roman"/>
        </w:rPr>
        <w:t xml:space="preserve"> </w:t>
      </w:r>
      <w:r>
        <w:rPr>
          <w:rFonts w:ascii="Times New Roman" w:hAnsi="Times New Roman" w:cs="Times New Roman"/>
        </w:rPr>
        <w:t xml:space="preserve">que los estudiantes reflexionaran y tomaran conciencia de lo nocivo que es el incurrir en prácticas de plagio. </w:t>
      </w:r>
    </w:p>
    <w:p w:rsidR="000528F5" w:rsidRDefault="00955953" w:rsidP="00944BBA">
      <w:pPr>
        <w:pStyle w:val="Standard"/>
        <w:spacing w:line="360" w:lineRule="auto"/>
        <w:jc w:val="both"/>
        <w:rPr>
          <w:rFonts w:ascii="Times New Roman" w:hAnsi="Times New Roman" w:cs="Times New Roman"/>
        </w:rPr>
      </w:pPr>
      <w:r>
        <w:rPr>
          <w:rFonts w:ascii="Times New Roman" w:hAnsi="Times New Roman" w:cs="Times New Roman"/>
        </w:rPr>
        <w:t xml:space="preserve">Se trabajó con 60 estudiantes quienes cursaban dos unidades de aprendizaje de formación básica (Cálculo Aplicado y Probabilidad y Estadística). </w:t>
      </w:r>
      <w:r w:rsidR="000528F5" w:rsidRPr="00B54CFE">
        <w:rPr>
          <w:rFonts w:ascii="Times New Roman" w:hAnsi="Times New Roman" w:cs="Times New Roman"/>
        </w:rPr>
        <w:t>Para la toma de decisiones en el desarrollo del plan de acción fue indispensable conocer el perfil de los estudiantes, mismo que se pudo identificar mediante la fase de diagnóstico.</w:t>
      </w:r>
      <w:r w:rsidR="000528F5">
        <w:rPr>
          <w:rFonts w:ascii="Times New Roman" w:hAnsi="Times New Roman" w:cs="Times New Roman"/>
        </w:rPr>
        <w:t xml:space="preserve"> </w:t>
      </w:r>
    </w:p>
    <w:p w:rsidR="001C6B1E" w:rsidRDefault="001C6B1E" w:rsidP="00A25D72">
      <w:pPr>
        <w:pStyle w:val="Standard"/>
        <w:spacing w:line="360" w:lineRule="auto"/>
        <w:jc w:val="both"/>
        <w:rPr>
          <w:rFonts w:ascii="Times New Roman" w:hAnsi="Times New Roman" w:cs="Times New Roman"/>
        </w:rPr>
      </w:pPr>
    </w:p>
    <w:p w:rsidR="00A25D72" w:rsidRDefault="0043434A" w:rsidP="00A25D72">
      <w:pPr>
        <w:pStyle w:val="Standard"/>
        <w:spacing w:line="360" w:lineRule="auto"/>
        <w:jc w:val="both"/>
        <w:rPr>
          <w:rFonts w:ascii="Times New Roman" w:hAnsi="Times New Roman" w:cs="Times New Roman"/>
        </w:rPr>
      </w:pPr>
      <w:r>
        <w:rPr>
          <w:rFonts w:ascii="Times New Roman" w:hAnsi="Times New Roman" w:cs="Times New Roman"/>
        </w:rPr>
        <w:t>S</w:t>
      </w:r>
      <w:r w:rsidR="00A25D72" w:rsidRPr="00B54CFE">
        <w:rPr>
          <w:rFonts w:ascii="Times New Roman" w:hAnsi="Times New Roman" w:cs="Times New Roman"/>
        </w:rPr>
        <w:t>e muestran algunos otros factores que intervienen en la problemática considerada,</w:t>
      </w:r>
      <w:r w:rsidR="002C08CF">
        <w:rPr>
          <w:rFonts w:ascii="Times New Roman" w:hAnsi="Times New Roman" w:cs="Times New Roman"/>
        </w:rPr>
        <w:t xml:space="preserve"> factores de tipo </w:t>
      </w:r>
      <w:r w:rsidR="00A25D72" w:rsidRPr="00B54CFE">
        <w:rPr>
          <w:rFonts w:ascii="Times New Roman" w:hAnsi="Times New Roman" w:cs="Times New Roman"/>
        </w:rPr>
        <w:t xml:space="preserve"> epistemológico, social, demográfico, didáctico, entre otros. Se emplearon instrumentos metodológicos como lo es el cuestionario</w:t>
      </w:r>
      <w:r w:rsidR="00BF664A">
        <w:rPr>
          <w:rFonts w:ascii="Times New Roman" w:hAnsi="Times New Roman" w:cs="Times New Roman"/>
        </w:rPr>
        <w:t xml:space="preserve"> </w:t>
      </w:r>
      <w:r w:rsidR="00A25D72" w:rsidRPr="00B54CFE">
        <w:rPr>
          <w:rFonts w:ascii="Times New Roman" w:hAnsi="Times New Roman" w:cs="Times New Roman"/>
        </w:rPr>
        <w:t xml:space="preserve">y la </w:t>
      </w:r>
      <w:r w:rsidR="00A25D72">
        <w:rPr>
          <w:rFonts w:ascii="Times New Roman" w:hAnsi="Times New Roman" w:cs="Times New Roman"/>
        </w:rPr>
        <w:t>entrevista</w:t>
      </w:r>
      <w:r w:rsidR="00A25D72" w:rsidRPr="00B54CFE">
        <w:rPr>
          <w:rFonts w:ascii="Times New Roman" w:hAnsi="Times New Roman" w:cs="Times New Roman"/>
        </w:rPr>
        <w:t xml:space="preserve">, para recopilar información </w:t>
      </w:r>
      <w:r w:rsidR="000B36DD">
        <w:rPr>
          <w:rFonts w:ascii="Times New Roman" w:hAnsi="Times New Roman" w:cs="Times New Roman"/>
        </w:rPr>
        <w:t xml:space="preserve">que permitió </w:t>
      </w:r>
      <w:r w:rsidR="000528F5">
        <w:rPr>
          <w:rFonts w:ascii="Times New Roman" w:hAnsi="Times New Roman" w:cs="Times New Roman"/>
        </w:rPr>
        <w:t xml:space="preserve"> </w:t>
      </w:r>
      <w:r w:rsidR="00A25D72" w:rsidRPr="00B54CFE">
        <w:rPr>
          <w:rFonts w:ascii="Times New Roman" w:hAnsi="Times New Roman" w:cs="Times New Roman"/>
        </w:rPr>
        <w:t>realizar un análisis cuantitativo para dete</w:t>
      </w:r>
      <w:r>
        <w:rPr>
          <w:rFonts w:ascii="Times New Roman" w:hAnsi="Times New Roman" w:cs="Times New Roman"/>
        </w:rPr>
        <w:t>rmin</w:t>
      </w:r>
      <w:bookmarkStart w:id="0" w:name="_GoBack"/>
      <w:bookmarkEnd w:id="0"/>
      <w:r>
        <w:rPr>
          <w:rFonts w:ascii="Times New Roman" w:hAnsi="Times New Roman" w:cs="Times New Roman"/>
        </w:rPr>
        <w:t>ar categorías  que condujeron</w:t>
      </w:r>
      <w:r w:rsidR="00A25D72" w:rsidRPr="00B54CFE">
        <w:rPr>
          <w:rFonts w:ascii="Times New Roman" w:hAnsi="Times New Roman" w:cs="Times New Roman"/>
        </w:rPr>
        <w:t xml:space="preserve"> a la realización de un análisis cualitativo</w:t>
      </w:r>
      <w:r>
        <w:rPr>
          <w:rFonts w:ascii="Times New Roman" w:hAnsi="Times New Roman" w:cs="Times New Roman"/>
        </w:rPr>
        <w:t>, llegando</w:t>
      </w:r>
      <w:r w:rsidR="00A25D72" w:rsidRPr="00B54CFE">
        <w:rPr>
          <w:rFonts w:ascii="Times New Roman" w:hAnsi="Times New Roman" w:cs="Times New Roman"/>
        </w:rPr>
        <w:t xml:space="preserve"> a la determinación de estrategias que </w:t>
      </w:r>
      <w:r w:rsidR="000528F5">
        <w:rPr>
          <w:rFonts w:ascii="Times New Roman" w:hAnsi="Times New Roman" w:cs="Times New Roman"/>
        </w:rPr>
        <w:t>son</w:t>
      </w:r>
      <w:r w:rsidR="00A25D72" w:rsidRPr="00B54CFE">
        <w:rPr>
          <w:rFonts w:ascii="Times New Roman" w:hAnsi="Times New Roman" w:cs="Times New Roman"/>
        </w:rPr>
        <w:t xml:space="preserve"> sugeridas a los estudiantes </w:t>
      </w:r>
      <w:r w:rsidR="00A25D72" w:rsidRPr="00B54CFE">
        <w:rPr>
          <w:rFonts w:ascii="Times New Roman" w:hAnsi="Times New Roman" w:cs="Times New Roman"/>
        </w:rPr>
        <w:lastRenderedPageBreak/>
        <w:t>como caminos que pueden seguir para dejar de realizar prácticas de plagio y formas que pueden ayudarles a mejorar su aprovechamiento académico en la</w:t>
      </w:r>
      <w:r w:rsidR="00A25D72">
        <w:rPr>
          <w:rFonts w:ascii="Times New Roman" w:hAnsi="Times New Roman" w:cs="Times New Roman"/>
        </w:rPr>
        <w:t>s asignaturas de matemáticas.</w:t>
      </w:r>
    </w:p>
    <w:p w:rsidR="0043434A" w:rsidRDefault="0043434A" w:rsidP="00A25D72">
      <w:pPr>
        <w:pStyle w:val="Standard"/>
        <w:spacing w:line="360" w:lineRule="auto"/>
        <w:jc w:val="both"/>
        <w:rPr>
          <w:rFonts w:ascii="Times New Roman" w:hAnsi="Times New Roman" w:cs="Times New Roman"/>
        </w:rPr>
      </w:pPr>
    </w:p>
    <w:p w:rsidR="0043434A" w:rsidRPr="00B02129" w:rsidRDefault="0043434A" w:rsidP="00A25D72">
      <w:pPr>
        <w:pStyle w:val="Standard"/>
        <w:spacing w:line="360" w:lineRule="auto"/>
        <w:jc w:val="both"/>
        <w:rPr>
          <w:rFonts w:ascii="Times New Roman" w:hAnsi="Times New Roman" w:cs="Times New Roman"/>
        </w:rPr>
      </w:pPr>
      <w:r w:rsidRPr="0043434A">
        <w:rPr>
          <w:rFonts w:ascii="Arial" w:hAnsi="Arial" w:cs="Arial"/>
          <w:b/>
        </w:rPr>
        <w:t xml:space="preserve">Palabras clave: </w:t>
      </w:r>
      <w:r w:rsidR="00B02129" w:rsidRPr="00B02129">
        <w:rPr>
          <w:rFonts w:ascii="Times New Roman" w:hAnsi="Times New Roman" w:cs="Times New Roman"/>
        </w:rPr>
        <w:t xml:space="preserve">Diagnostico, </w:t>
      </w:r>
      <w:r w:rsidR="00E87E9B" w:rsidRPr="00B02129">
        <w:rPr>
          <w:rFonts w:ascii="Times New Roman" w:hAnsi="Times New Roman" w:cs="Times New Roman"/>
        </w:rPr>
        <w:t>educación</w:t>
      </w:r>
      <w:r w:rsidR="00E87E9B">
        <w:rPr>
          <w:rFonts w:ascii="Times New Roman" w:hAnsi="Times New Roman" w:cs="Times New Roman"/>
        </w:rPr>
        <w:t>,</w:t>
      </w:r>
      <w:r w:rsidR="00E87E9B" w:rsidRPr="00B02129">
        <w:rPr>
          <w:rFonts w:ascii="Times New Roman" w:hAnsi="Times New Roman" w:cs="Times New Roman"/>
        </w:rPr>
        <w:t xml:space="preserve"> estrategias</w:t>
      </w:r>
      <w:r w:rsidR="00E87E9B">
        <w:rPr>
          <w:rFonts w:ascii="Times New Roman" w:hAnsi="Times New Roman" w:cs="Times New Roman"/>
        </w:rPr>
        <w:t>,</w:t>
      </w:r>
      <w:r w:rsidR="00E87E9B" w:rsidRPr="00B02129">
        <w:rPr>
          <w:rFonts w:ascii="Times New Roman" w:hAnsi="Times New Roman" w:cs="Times New Roman"/>
        </w:rPr>
        <w:t xml:space="preserve"> </w:t>
      </w:r>
      <w:r w:rsidR="00B02129" w:rsidRPr="00B02129">
        <w:rPr>
          <w:rFonts w:ascii="Times New Roman" w:hAnsi="Times New Roman" w:cs="Times New Roman"/>
        </w:rPr>
        <w:t>tutoría</w:t>
      </w:r>
      <w:r w:rsidR="00B02129">
        <w:rPr>
          <w:rFonts w:ascii="Times New Roman" w:hAnsi="Times New Roman" w:cs="Times New Roman"/>
        </w:rPr>
        <w:t>.</w:t>
      </w:r>
    </w:p>
    <w:p w:rsidR="00A25D72" w:rsidRPr="00A25D72" w:rsidRDefault="00A25D72" w:rsidP="0078026C">
      <w:pPr>
        <w:spacing w:after="0" w:line="276" w:lineRule="auto"/>
        <w:jc w:val="both"/>
        <w:rPr>
          <w:rFonts w:ascii="Times New Roman" w:hAnsi="Times New Roman" w:cs="Times New Roman"/>
          <w:sz w:val="24"/>
          <w:szCs w:val="24"/>
          <w:lang w:val="es-ES"/>
        </w:rPr>
      </w:pPr>
    </w:p>
    <w:p w:rsidR="0078026C" w:rsidRDefault="0043434A" w:rsidP="0078026C">
      <w:pPr>
        <w:spacing w:after="0" w:line="276" w:lineRule="auto"/>
        <w:jc w:val="both"/>
        <w:rPr>
          <w:rFonts w:cs="Times New Roman"/>
          <w:b/>
          <w:sz w:val="28"/>
          <w:szCs w:val="28"/>
          <w:lang w:val="en-US"/>
        </w:rPr>
      </w:pPr>
      <w:r w:rsidRPr="0043434A">
        <w:rPr>
          <w:rFonts w:cs="Times New Roman"/>
          <w:b/>
          <w:sz w:val="28"/>
          <w:szCs w:val="28"/>
          <w:lang w:val="en-US"/>
        </w:rPr>
        <w:t>Abstract</w:t>
      </w:r>
    </w:p>
    <w:p w:rsidR="0043434A" w:rsidRPr="0043434A" w:rsidRDefault="0043434A" w:rsidP="004A6B1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212121"/>
          <w:sz w:val="24"/>
          <w:szCs w:val="24"/>
          <w:lang w:val="en-US" w:eastAsia="es-MX"/>
        </w:rPr>
      </w:pPr>
      <w:r w:rsidRPr="0043434A">
        <w:rPr>
          <w:rFonts w:ascii="Times New Roman" w:eastAsia="Times New Roman" w:hAnsi="Times New Roman" w:cs="Times New Roman"/>
          <w:color w:val="212121"/>
          <w:sz w:val="24"/>
          <w:szCs w:val="24"/>
          <w:lang w:val="en" w:eastAsia="es-MX"/>
        </w:rPr>
        <w:t>The present article shows the development of</w:t>
      </w:r>
      <w:r w:rsidR="00F21726">
        <w:rPr>
          <w:rFonts w:ascii="Times New Roman" w:eastAsia="Times New Roman" w:hAnsi="Times New Roman" w:cs="Times New Roman"/>
          <w:color w:val="212121"/>
          <w:sz w:val="24"/>
          <w:szCs w:val="24"/>
          <w:lang w:val="en" w:eastAsia="es-MX"/>
        </w:rPr>
        <w:t xml:space="preserve"> a Tutorial Plan that identifies</w:t>
      </w:r>
      <w:r w:rsidRPr="0043434A">
        <w:rPr>
          <w:rFonts w:ascii="Times New Roman" w:eastAsia="Times New Roman" w:hAnsi="Times New Roman" w:cs="Times New Roman"/>
          <w:color w:val="212121"/>
          <w:sz w:val="24"/>
          <w:szCs w:val="24"/>
          <w:lang w:val="en" w:eastAsia="es-MX"/>
        </w:rPr>
        <w:t xml:space="preserve"> and propose</w:t>
      </w:r>
      <w:r w:rsidR="00F21726">
        <w:rPr>
          <w:rFonts w:ascii="Times New Roman" w:eastAsia="Times New Roman" w:hAnsi="Times New Roman" w:cs="Times New Roman"/>
          <w:color w:val="212121"/>
          <w:sz w:val="24"/>
          <w:szCs w:val="24"/>
          <w:lang w:val="en" w:eastAsia="es-MX"/>
        </w:rPr>
        <w:t>s</w:t>
      </w:r>
      <w:r w:rsidRPr="0043434A">
        <w:rPr>
          <w:rFonts w:ascii="Times New Roman" w:eastAsia="Times New Roman" w:hAnsi="Times New Roman" w:cs="Times New Roman"/>
          <w:color w:val="212121"/>
          <w:sz w:val="24"/>
          <w:szCs w:val="24"/>
          <w:lang w:val="en" w:eastAsia="es-MX"/>
        </w:rPr>
        <w:t xml:space="preserve"> strategies </w:t>
      </w:r>
      <w:r w:rsidR="00F21726">
        <w:rPr>
          <w:rFonts w:ascii="Times New Roman" w:eastAsia="Times New Roman" w:hAnsi="Times New Roman" w:cs="Times New Roman"/>
          <w:color w:val="212121"/>
          <w:sz w:val="24"/>
          <w:szCs w:val="24"/>
          <w:lang w:val="en" w:eastAsia="es-MX"/>
        </w:rPr>
        <w:t>to</w:t>
      </w:r>
      <w:r w:rsidRPr="0043434A">
        <w:rPr>
          <w:rFonts w:ascii="Times New Roman" w:eastAsia="Times New Roman" w:hAnsi="Times New Roman" w:cs="Times New Roman"/>
          <w:color w:val="212121"/>
          <w:sz w:val="24"/>
          <w:szCs w:val="24"/>
          <w:lang w:val="en" w:eastAsia="es-MX"/>
        </w:rPr>
        <w:t xml:space="preserve"> help the students of one of the Academic Units of the </w:t>
      </w:r>
      <w:r w:rsidR="00AC10BC">
        <w:rPr>
          <w:rFonts w:ascii="Times New Roman" w:eastAsia="Times New Roman" w:hAnsi="Times New Roman" w:cs="Times New Roman"/>
          <w:color w:val="212121"/>
          <w:sz w:val="24"/>
          <w:szCs w:val="24"/>
          <w:lang w:val="en" w:eastAsia="es-MX"/>
        </w:rPr>
        <w:t xml:space="preserve">Instituto </w:t>
      </w:r>
      <w:proofErr w:type="spellStart"/>
      <w:r w:rsidR="00AC10BC">
        <w:rPr>
          <w:rFonts w:ascii="Times New Roman" w:eastAsia="Times New Roman" w:hAnsi="Times New Roman" w:cs="Times New Roman"/>
          <w:color w:val="212121"/>
          <w:sz w:val="24"/>
          <w:szCs w:val="24"/>
          <w:lang w:val="en" w:eastAsia="es-MX"/>
        </w:rPr>
        <w:t>Politécnico</w:t>
      </w:r>
      <w:proofErr w:type="spellEnd"/>
      <w:r w:rsidR="00AC10BC">
        <w:rPr>
          <w:rFonts w:ascii="Times New Roman" w:eastAsia="Times New Roman" w:hAnsi="Times New Roman" w:cs="Times New Roman"/>
          <w:color w:val="212121"/>
          <w:sz w:val="24"/>
          <w:szCs w:val="24"/>
          <w:lang w:val="en" w:eastAsia="es-MX"/>
        </w:rPr>
        <w:t xml:space="preserve"> Nacional</w:t>
      </w:r>
      <w:r w:rsidR="000528F5">
        <w:rPr>
          <w:rFonts w:ascii="Times New Roman" w:eastAsia="Times New Roman" w:hAnsi="Times New Roman" w:cs="Times New Roman"/>
          <w:color w:val="212121"/>
          <w:sz w:val="24"/>
          <w:szCs w:val="24"/>
          <w:lang w:val="en" w:eastAsia="es-MX"/>
        </w:rPr>
        <w:t xml:space="preserve"> (</w:t>
      </w:r>
      <w:r w:rsidRPr="0043434A">
        <w:rPr>
          <w:rFonts w:ascii="Times New Roman" w:eastAsia="Times New Roman" w:hAnsi="Times New Roman" w:cs="Times New Roman"/>
          <w:color w:val="212121"/>
          <w:sz w:val="24"/>
          <w:szCs w:val="24"/>
          <w:lang w:val="en" w:eastAsia="es-MX"/>
        </w:rPr>
        <w:t>IPN), to prevent them from en</w:t>
      </w:r>
      <w:r w:rsidR="000528F5">
        <w:rPr>
          <w:rFonts w:ascii="Times New Roman" w:eastAsia="Times New Roman" w:hAnsi="Times New Roman" w:cs="Times New Roman"/>
          <w:color w:val="212121"/>
          <w:sz w:val="24"/>
          <w:szCs w:val="24"/>
          <w:lang w:val="en" w:eastAsia="es-MX"/>
        </w:rPr>
        <w:t xml:space="preserve">gaging in </w:t>
      </w:r>
      <w:r w:rsidR="00F21726">
        <w:rPr>
          <w:rFonts w:ascii="Times New Roman" w:eastAsia="Times New Roman" w:hAnsi="Times New Roman" w:cs="Times New Roman"/>
          <w:color w:val="212121"/>
          <w:sz w:val="24"/>
          <w:szCs w:val="24"/>
          <w:lang w:val="en" w:eastAsia="es-MX"/>
        </w:rPr>
        <w:t xml:space="preserve">academic </w:t>
      </w:r>
      <w:r w:rsidR="000528F5">
        <w:rPr>
          <w:rFonts w:ascii="Times New Roman" w:eastAsia="Times New Roman" w:hAnsi="Times New Roman" w:cs="Times New Roman"/>
          <w:color w:val="212121"/>
          <w:sz w:val="24"/>
          <w:szCs w:val="24"/>
          <w:lang w:val="en" w:eastAsia="es-MX"/>
        </w:rPr>
        <w:t xml:space="preserve">plagiarism practices </w:t>
      </w:r>
      <w:r w:rsidRPr="0043434A">
        <w:rPr>
          <w:rFonts w:ascii="Times New Roman" w:eastAsia="Times New Roman" w:hAnsi="Times New Roman" w:cs="Times New Roman"/>
          <w:color w:val="212121"/>
          <w:sz w:val="24"/>
          <w:szCs w:val="24"/>
          <w:lang w:val="en" w:eastAsia="es-MX"/>
        </w:rPr>
        <w:t>as in solving problems and exercises.</w:t>
      </w:r>
    </w:p>
    <w:p w:rsidR="000528F5" w:rsidRPr="000528F5" w:rsidRDefault="000528F5" w:rsidP="004A6B1A">
      <w:pPr>
        <w:pStyle w:val="HTMLconformatoprevio"/>
        <w:shd w:val="clear" w:color="auto" w:fill="FFFFFF"/>
        <w:spacing w:line="360" w:lineRule="auto"/>
        <w:jc w:val="both"/>
        <w:rPr>
          <w:rFonts w:ascii="Times New Roman" w:hAnsi="Times New Roman" w:cs="Times New Roman"/>
          <w:color w:val="212121"/>
          <w:sz w:val="24"/>
          <w:szCs w:val="24"/>
          <w:lang w:val="en-US"/>
        </w:rPr>
      </w:pPr>
      <w:r w:rsidRPr="000528F5">
        <w:rPr>
          <w:rFonts w:ascii="Times New Roman" w:hAnsi="Times New Roman" w:cs="Times New Roman"/>
          <w:color w:val="212121"/>
          <w:sz w:val="24"/>
          <w:szCs w:val="24"/>
          <w:lang w:val="en"/>
        </w:rPr>
        <w:t xml:space="preserve">The study is based on the </w:t>
      </w:r>
      <w:proofErr w:type="spellStart"/>
      <w:r w:rsidRPr="000528F5">
        <w:rPr>
          <w:rFonts w:ascii="Times New Roman" w:hAnsi="Times New Roman" w:cs="Times New Roman"/>
          <w:color w:val="212121"/>
          <w:sz w:val="24"/>
          <w:szCs w:val="24"/>
          <w:lang w:val="en"/>
        </w:rPr>
        <w:t>sociocritical</w:t>
      </w:r>
      <w:proofErr w:type="spellEnd"/>
      <w:r w:rsidRPr="000528F5">
        <w:rPr>
          <w:rFonts w:ascii="Times New Roman" w:hAnsi="Times New Roman" w:cs="Times New Roman"/>
          <w:color w:val="212121"/>
          <w:sz w:val="24"/>
          <w:szCs w:val="24"/>
          <w:lang w:val="en"/>
        </w:rPr>
        <w:t xml:space="preserve"> paradigm, as it </w:t>
      </w:r>
      <w:r w:rsidR="00D213B6">
        <w:rPr>
          <w:rFonts w:ascii="Times New Roman" w:hAnsi="Times New Roman" w:cs="Times New Roman"/>
          <w:color w:val="212121"/>
          <w:sz w:val="24"/>
          <w:szCs w:val="24"/>
          <w:lang w:val="en"/>
        </w:rPr>
        <w:t>is</w:t>
      </w:r>
      <w:r w:rsidRPr="000528F5">
        <w:rPr>
          <w:rFonts w:ascii="Times New Roman" w:hAnsi="Times New Roman" w:cs="Times New Roman"/>
          <w:color w:val="212121"/>
          <w:sz w:val="24"/>
          <w:szCs w:val="24"/>
          <w:lang w:val="en"/>
        </w:rPr>
        <w:t xml:space="preserve"> intended that students reflect and </w:t>
      </w:r>
      <w:r w:rsidR="00F21726">
        <w:rPr>
          <w:rFonts w:ascii="Times New Roman" w:hAnsi="Times New Roman" w:cs="Times New Roman"/>
          <w:color w:val="212121"/>
          <w:sz w:val="24"/>
          <w:szCs w:val="24"/>
          <w:lang w:val="en"/>
        </w:rPr>
        <w:t>understand</w:t>
      </w:r>
      <w:r w:rsidRPr="000528F5">
        <w:rPr>
          <w:rFonts w:ascii="Times New Roman" w:hAnsi="Times New Roman" w:cs="Times New Roman"/>
          <w:color w:val="212121"/>
          <w:sz w:val="24"/>
          <w:szCs w:val="24"/>
          <w:lang w:val="en"/>
        </w:rPr>
        <w:t xml:space="preserve"> how harmful it is to engage in plagiarism practices.</w:t>
      </w:r>
    </w:p>
    <w:p w:rsidR="0043434A" w:rsidRPr="0043434A" w:rsidRDefault="00F21726" w:rsidP="00955953">
      <w:pPr>
        <w:pStyle w:val="HTMLconformatoprevio"/>
        <w:shd w:val="clear" w:color="auto" w:fill="FFFFFF"/>
        <w:spacing w:line="360" w:lineRule="auto"/>
        <w:jc w:val="both"/>
        <w:rPr>
          <w:rFonts w:ascii="Times New Roman" w:hAnsi="Times New Roman" w:cs="Times New Roman"/>
          <w:color w:val="212121"/>
          <w:sz w:val="24"/>
          <w:szCs w:val="24"/>
          <w:lang w:val="en-US"/>
        </w:rPr>
      </w:pPr>
      <w:r>
        <w:rPr>
          <w:rFonts w:ascii="Times New Roman" w:hAnsi="Times New Roman" w:cs="Times New Roman"/>
          <w:color w:val="212121"/>
          <w:sz w:val="24"/>
          <w:szCs w:val="24"/>
          <w:lang w:val="en-US"/>
        </w:rPr>
        <w:t>This study examined 6</w:t>
      </w:r>
      <w:r w:rsidR="00955953" w:rsidRPr="00955953">
        <w:rPr>
          <w:rFonts w:ascii="Times New Roman" w:hAnsi="Times New Roman" w:cs="Times New Roman"/>
          <w:color w:val="212121"/>
          <w:sz w:val="24"/>
          <w:szCs w:val="24"/>
          <w:lang w:val="en"/>
        </w:rPr>
        <w:t>0 students who attended two basic training learning units (Applied Calculus and Probability and Statistics)</w:t>
      </w:r>
      <w:r w:rsidR="00955953">
        <w:rPr>
          <w:rFonts w:ascii="Times New Roman" w:hAnsi="Times New Roman" w:cs="Times New Roman"/>
          <w:color w:val="212121"/>
          <w:sz w:val="24"/>
          <w:szCs w:val="24"/>
          <w:lang w:val="en"/>
        </w:rPr>
        <w:t xml:space="preserve">. </w:t>
      </w:r>
      <w:r w:rsidR="0043434A" w:rsidRPr="0043434A">
        <w:rPr>
          <w:rFonts w:ascii="Times New Roman" w:hAnsi="Times New Roman" w:cs="Times New Roman"/>
          <w:color w:val="212121"/>
          <w:sz w:val="24"/>
          <w:szCs w:val="24"/>
          <w:lang w:val="en"/>
        </w:rPr>
        <w:t xml:space="preserve">In order to make decisions in the development of the action plan, it was essential to know the profile of the students, which </w:t>
      </w:r>
      <w:r>
        <w:rPr>
          <w:rFonts w:ascii="Times New Roman" w:hAnsi="Times New Roman" w:cs="Times New Roman"/>
          <w:color w:val="212121"/>
          <w:sz w:val="24"/>
          <w:szCs w:val="24"/>
          <w:lang w:val="en"/>
        </w:rPr>
        <w:t>was</w:t>
      </w:r>
      <w:r w:rsidR="0043434A" w:rsidRPr="0043434A">
        <w:rPr>
          <w:rFonts w:ascii="Times New Roman" w:hAnsi="Times New Roman" w:cs="Times New Roman"/>
          <w:color w:val="212121"/>
          <w:sz w:val="24"/>
          <w:szCs w:val="24"/>
          <w:lang w:val="en"/>
        </w:rPr>
        <w:t xml:space="preserve"> identified through the diagnostic phase. </w:t>
      </w:r>
    </w:p>
    <w:p w:rsidR="001C6B1E" w:rsidRDefault="001C6B1E" w:rsidP="004A6B1A">
      <w:pPr>
        <w:pStyle w:val="HTMLconformatoprevio"/>
        <w:shd w:val="clear" w:color="auto" w:fill="FFFFFF"/>
        <w:spacing w:line="360" w:lineRule="auto"/>
        <w:jc w:val="both"/>
        <w:rPr>
          <w:rFonts w:ascii="Times New Roman" w:hAnsi="Times New Roman" w:cs="Times New Roman"/>
          <w:color w:val="212121"/>
          <w:sz w:val="24"/>
          <w:szCs w:val="24"/>
          <w:lang w:val="en"/>
        </w:rPr>
      </w:pPr>
    </w:p>
    <w:p w:rsidR="0043434A" w:rsidRPr="000528F5" w:rsidRDefault="00F21726" w:rsidP="000528F5">
      <w:pPr>
        <w:pStyle w:val="HTMLconformatoprevio"/>
        <w:shd w:val="clear" w:color="auto" w:fill="FFFFFF"/>
        <w:spacing w:line="360" w:lineRule="auto"/>
        <w:jc w:val="both"/>
        <w:rPr>
          <w:rFonts w:ascii="Times New Roman" w:hAnsi="Times New Roman" w:cs="Times New Roman"/>
          <w:color w:val="212121"/>
          <w:sz w:val="24"/>
          <w:szCs w:val="24"/>
          <w:lang w:val="en-US"/>
        </w:rPr>
      </w:pPr>
      <w:r>
        <w:rPr>
          <w:rFonts w:ascii="Times New Roman" w:hAnsi="Times New Roman" w:cs="Times New Roman"/>
          <w:color w:val="212121"/>
          <w:sz w:val="24"/>
          <w:szCs w:val="24"/>
          <w:lang w:val="en"/>
        </w:rPr>
        <w:t>Some</w:t>
      </w:r>
      <w:r w:rsidR="002658AF">
        <w:rPr>
          <w:rFonts w:ascii="Times New Roman" w:hAnsi="Times New Roman" w:cs="Times New Roman"/>
          <w:color w:val="212121"/>
          <w:sz w:val="24"/>
          <w:szCs w:val="24"/>
          <w:lang w:val="en"/>
        </w:rPr>
        <w:t xml:space="preserve"> types of</w:t>
      </w:r>
      <w:r>
        <w:rPr>
          <w:rFonts w:ascii="Times New Roman" w:hAnsi="Times New Roman" w:cs="Times New Roman"/>
          <w:color w:val="212121"/>
          <w:sz w:val="24"/>
          <w:szCs w:val="24"/>
          <w:lang w:val="en"/>
        </w:rPr>
        <w:t xml:space="preserve"> </w:t>
      </w:r>
      <w:r w:rsidR="0043434A" w:rsidRPr="000528F5">
        <w:rPr>
          <w:rFonts w:ascii="Times New Roman" w:hAnsi="Times New Roman" w:cs="Times New Roman"/>
          <w:color w:val="212121"/>
          <w:sz w:val="24"/>
          <w:szCs w:val="24"/>
          <w:lang w:val="en"/>
        </w:rPr>
        <w:t xml:space="preserve">factors </w:t>
      </w:r>
      <w:r w:rsidR="002658AF">
        <w:rPr>
          <w:rFonts w:ascii="Times New Roman" w:hAnsi="Times New Roman" w:cs="Times New Roman"/>
          <w:color w:val="212121"/>
          <w:sz w:val="24"/>
          <w:szCs w:val="24"/>
          <w:lang w:val="en"/>
        </w:rPr>
        <w:t xml:space="preserve">to be considered in the </w:t>
      </w:r>
      <w:r>
        <w:rPr>
          <w:rFonts w:ascii="Times New Roman" w:hAnsi="Times New Roman" w:cs="Times New Roman"/>
          <w:color w:val="212121"/>
          <w:sz w:val="24"/>
          <w:szCs w:val="24"/>
          <w:lang w:val="en"/>
        </w:rPr>
        <w:t xml:space="preserve">proposed problem are: </w:t>
      </w:r>
      <w:r w:rsidR="0043434A" w:rsidRPr="000528F5">
        <w:rPr>
          <w:rFonts w:ascii="Times New Roman" w:hAnsi="Times New Roman" w:cs="Times New Roman"/>
          <w:color w:val="212121"/>
          <w:sz w:val="24"/>
          <w:szCs w:val="24"/>
          <w:lang w:val="en"/>
        </w:rPr>
        <w:t>episte</w:t>
      </w:r>
      <w:r>
        <w:rPr>
          <w:rFonts w:ascii="Times New Roman" w:hAnsi="Times New Roman" w:cs="Times New Roman"/>
          <w:color w:val="212121"/>
          <w:sz w:val="24"/>
          <w:szCs w:val="24"/>
          <w:lang w:val="en"/>
        </w:rPr>
        <w:t xml:space="preserve">mological, social, demographic, </w:t>
      </w:r>
      <w:r w:rsidR="00B02129" w:rsidRPr="000528F5">
        <w:rPr>
          <w:rFonts w:ascii="Times New Roman" w:hAnsi="Times New Roman" w:cs="Times New Roman"/>
          <w:color w:val="212121"/>
          <w:sz w:val="24"/>
          <w:szCs w:val="24"/>
          <w:lang w:val="en"/>
        </w:rPr>
        <w:t>didactic</w:t>
      </w:r>
      <w:r w:rsidR="0043434A" w:rsidRPr="000528F5">
        <w:rPr>
          <w:rFonts w:ascii="Times New Roman" w:hAnsi="Times New Roman" w:cs="Times New Roman"/>
          <w:color w:val="212121"/>
          <w:sz w:val="24"/>
          <w:szCs w:val="24"/>
          <w:lang w:val="en"/>
        </w:rPr>
        <w:t xml:space="preserve">, </w:t>
      </w:r>
      <w:r>
        <w:rPr>
          <w:rFonts w:ascii="Times New Roman" w:hAnsi="Times New Roman" w:cs="Times New Roman"/>
          <w:color w:val="212121"/>
          <w:sz w:val="24"/>
          <w:szCs w:val="24"/>
          <w:lang w:val="en"/>
        </w:rPr>
        <w:t>and</w:t>
      </w:r>
      <w:r w:rsidR="0043434A" w:rsidRPr="000528F5">
        <w:rPr>
          <w:rFonts w:ascii="Times New Roman" w:hAnsi="Times New Roman" w:cs="Times New Roman"/>
          <w:color w:val="212121"/>
          <w:sz w:val="24"/>
          <w:szCs w:val="24"/>
          <w:lang w:val="en"/>
        </w:rPr>
        <w:t xml:space="preserve"> others. </w:t>
      </w:r>
      <w:r w:rsidR="00D213B6">
        <w:rPr>
          <w:rFonts w:ascii="Times New Roman" w:hAnsi="Times New Roman" w:cs="Times New Roman"/>
          <w:color w:val="212121"/>
          <w:sz w:val="24"/>
          <w:szCs w:val="24"/>
          <w:lang w:val="en"/>
        </w:rPr>
        <w:t>A questionnaire and interview were used as methodological instruments, w</w:t>
      </w:r>
      <w:r w:rsidR="00A82B8C">
        <w:rPr>
          <w:rFonts w:ascii="Times New Roman" w:hAnsi="Times New Roman" w:cs="Times New Roman"/>
          <w:color w:val="212121"/>
          <w:sz w:val="24"/>
          <w:szCs w:val="24"/>
          <w:lang w:val="en"/>
        </w:rPr>
        <w:t>hich</w:t>
      </w:r>
      <w:r w:rsidR="000528F5" w:rsidRPr="000528F5">
        <w:rPr>
          <w:rFonts w:ascii="Times New Roman" w:hAnsi="Times New Roman" w:cs="Times New Roman"/>
          <w:color w:val="212121"/>
          <w:sz w:val="24"/>
          <w:szCs w:val="24"/>
          <w:lang w:val="en"/>
        </w:rPr>
        <w:t xml:space="preserve"> gather</w:t>
      </w:r>
      <w:r w:rsidR="00A82B8C">
        <w:rPr>
          <w:rFonts w:ascii="Times New Roman" w:hAnsi="Times New Roman" w:cs="Times New Roman"/>
          <w:color w:val="212121"/>
          <w:sz w:val="24"/>
          <w:szCs w:val="24"/>
          <w:lang w:val="en"/>
        </w:rPr>
        <w:t>ed</w:t>
      </w:r>
      <w:r w:rsidR="000528F5" w:rsidRPr="000528F5">
        <w:rPr>
          <w:rFonts w:ascii="Times New Roman" w:hAnsi="Times New Roman" w:cs="Times New Roman"/>
          <w:color w:val="212121"/>
          <w:sz w:val="24"/>
          <w:szCs w:val="24"/>
          <w:lang w:val="en"/>
        </w:rPr>
        <w:t xml:space="preserve"> information that allowed </w:t>
      </w:r>
      <w:r w:rsidR="00D213B6">
        <w:rPr>
          <w:rFonts w:ascii="Times New Roman" w:hAnsi="Times New Roman" w:cs="Times New Roman"/>
          <w:color w:val="212121"/>
          <w:sz w:val="24"/>
          <w:szCs w:val="24"/>
          <w:lang w:val="en"/>
        </w:rPr>
        <w:t xml:space="preserve">for </w:t>
      </w:r>
      <w:r w:rsidR="000528F5" w:rsidRPr="000528F5">
        <w:rPr>
          <w:rFonts w:ascii="Times New Roman" w:hAnsi="Times New Roman" w:cs="Times New Roman"/>
          <w:color w:val="212121"/>
          <w:sz w:val="24"/>
          <w:szCs w:val="24"/>
          <w:lang w:val="en"/>
        </w:rPr>
        <w:t>a quantitative analysis</w:t>
      </w:r>
      <w:r w:rsidR="00A82B8C">
        <w:rPr>
          <w:rFonts w:ascii="Times New Roman" w:hAnsi="Times New Roman" w:cs="Times New Roman"/>
          <w:color w:val="212121"/>
          <w:sz w:val="24"/>
          <w:szCs w:val="24"/>
          <w:lang w:val="en"/>
        </w:rPr>
        <w:t xml:space="preserve">. This information </w:t>
      </w:r>
      <w:r w:rsidR="0043434A" w:rsidRPr="000528F5">
        <w:rPr>
          <w:rFonts w:ascii="Times New Roman" w:hAnsi="Times New Roman" w:cs="Times New Roman"/>
          <w:color w:val="212121"/>
          <w:sz w:val="24"/>
          <w:szCs w:val="24"/>
          <w:lang w:val="en"/>
        </w:rPr>
        <w:t>determine</w:t>
      </w:r>
      <w:r w:rsidR="00A82B8C">
        <w:rPr>
          <w:rFonts w:ascii="Times New Roman" w:hAnsi="Times New Roman" w:cs="Times New Roman"/>
          <w:color w:val="212121"/>
          <w:sz w:val="24"/>
          <w:szCs w:val="24"/>
          <w:lang w:val="en"/>
        </w:rPr>
        <w:t>d</w:t>
      </w:r>
      <w:r w:rsidR="0043434A" w:rsidRPr="000528F5">
        <w:rPr>
          <w:rFonts w:ascii="Times New Roman" w:hAnsi="Times New Roman" w:cs="Times New Roman"/>
          <w:color w:val="212121"/>
          <w:sz w:val="24"/>
          <w:szCs w:val="24"/>
          <w:lang w:val="en"/>
        </w:rPr>
        <w:t xml:space="preserve"> categories that led to the </w:t>
      </w:r>
      <w:r w:rsidR="00A82B8C">
        <w:rPr>
          <w:rFonts w:ascii="Times New Roman" w:hAnsi="Times New Roman" w:cs="Times New Roman"/>
          <w:color w:val="212121"/>
          <w:sz w:val="24"/>
          <w:szCs w:val="24"/>
          <w:lang w:val="en"/>
        </w:rPr>
        <w:t>disco</w:t>
      </w:r>
      <w:r w:rsidR="00D213B6">
        <w:rPr>
          <w:rFonts w:ascii="Times New Roman" w:hAnsi="Times New Roman" w:cs="Times New Roman"/>
          <w:color w:val="212121"/>
          <w:sz w:val="24"/>
          <w:szCs w:val="24"/>
          <w:lang w:val="en"/>
        </w:rPr>
        <w:t>very of a qualitative analysis, which al</w:t>
      </w:r>
      <w:r w:rsidR="00A82B8C">
        <w:rPr>
          <w:rFonts w:ascii="Times New Roman" w:hAnsi="Times New Roman" w:cs="Times New Roman"/>
          <w:color w:val="212121"/>
          <w:sz w:val="24"/>
          <w:szCs w:val="24"/>
          <w:lang w:val="en"/>
        </w:rPr>
        <w:t xml:space="preserve">lowed the proposition of plagiarism-ceasing </w:t>
      </w:r>
      <w:r w:rsidR="0043434A" w:rsidRPr="000528F5">
        <w:rPr>
          <w:rFonts w:ascii="Times New Roman" w:hAnsi="Times New Roman" w:cs="Times New Roman"/>
          <w:color w:val="212121"/>
          <w:sz w:val="24"/>
          <w:szCs w:val="24"/>
          <w:lang w:val="en"/>
        </w:rPr>
        <w:t>strategies to students</w:t>
      </w:r>
      <w:r w:rsidR="00A82B8C">
        <w:rPr>
          <w:rFonts w:ascii="Times New Roman" w:hAnsi="Times New Roman" w:cs="Times New Roman"/>
          <w:color w:val="212121"/>
          <w:sz w:val="24"/>
          <w:szCs w:val="24"/>
          <w:lang w:val="en"/>
        </w:rPr>
        <w:t xml:space="preserve"> as well as</w:t>
      </w:r>
      <w:r w:rsidR="0043434A" w:rsidRPr="000528F5">
        <w:rPr>
          <w:rFonts w:ascii="Times New Roman" w:hAnsi="Times New Roman" w:cs="Times New Roman"/>
          <w:color w:val="212121"/>
          <w:sz w:val="24"/>
          <w:szCs w:val="24"/>
          <w:lang w:val="en"/>
        </w:rPr>
        <w:t xml:space="preserve"> ways that can help them improve their acade</w:t>
      </w:r>
      <w:r w:rsidR="00A82B8C">
        <w:rPr>
          <w:rFonts w:ascii="Times New Roman" w:hAnsi="Times New Roman" w:cs="Times New Roman"/>
          <w:color w:val="212121"/>
          <w:sz w:val="24"/>
          <w:szCs w:val="24"/>
          <w:lang w:val="en"/>
        </w:rPr>
        <w:t>mic achievement in mathematics</w:t>
      </w:r>
      <w:r w:rsidR="0043434A" w:rsidRPr="000528F5">
        <w:rPr>
          <w:rFonts w:ascii="Times New Roman" w:hAnsi="Times New Roman" w:cs="Times New Roman"/>
          <w:color w:val="212121"/>
          <w:sz w:val="24"/>
          <w:szCs w:val="24"/>
          <w:lang w:val="en"/>
        </w:rPr>
        <w:t>.</w:t>
      </w:r>
    </w:p>
    <w:p w:rsidR="00B02129" w:rsidRDefault="00B02129" w:rsidP="00B02129">
      <w:pPr>
        <w:pStyle w:val="HTMLconformatoprevio"/>
        <w:shd w:val="clear" w:color="auto" w:fill="FFFFFF"/>
        <w:rPr>
          <w:rFonts w:ascii="Times New Roman" w:hAnsi="Times New Roman" w:cs="Times New Roman"/>
          <w:color w:val="212121"/>
          <w:sz w:val="24"/>
          <w:szCs w:val="24"/>
          <w:lang w:val="en"/>
        </w:rPr>
      </w:pPr>
      <w:r w:rsidRPr="00B02129">
        <w:rPr>
          <w:rFonts w:ascii="Arial" w:hAnsi="Arial" w:cs="Arial"/>
          <w:b/>
          <w:sz w:val="24"/>
          <w:szCs w:val="24"/>
          <w:lang w:val="en-US"/>
        </w:rPr>
        <w:t>Keywords:</w:t>
      </w:r>
      <w:r>
        <w:rPr>
          <w:rFonts w:ascii="Arial" w:hAnsi="Arial" w:cs="Arial"/>
          <w:b/>
          <w:sz w:val="24"/>
          <w:szCs w:val="24"/>
          <w:lang w:val="en-US"/>
        </w:rPr>
        <w:t xml:space="preserve"> </w:t>
      </w:r>
      <w:r w:rsidRPr="00B02129">
        <w:rPr>
          <w:rFonts w:ascii="Times New Roman" w:hAnsi="Times New Roman" w:cs="Times New Roman"/>
          <w:color w:val="212121"/>
          <w:sz w:val="24"/>
          <w:szCs w:val="24"/>
          <w:lang w:val="en"/>
        </w:rPr>
        <w:t xml:space="preserve">Diagnosis, </w:t>
      </w:r>
      <w:r w:rsidR="00E87E9B" w:rsidRPr="00B02129">
        <w:rPr>
          <w:rFonts w:ascii="Times New Roman" w:hAnsi="Times New Roman" w:cs="Times New Roman"/>
          <w:color w:val="212121"/>
          <w:sz w:val="24"/>
          <w:szCs w:val="24"/>
          <w:lang w:val="en"/>
        </w:rPr>
        <w:t>education</w:t>
      </w:r>
      <w:r w:rsidR="00E87E9B">
        <w:rPr>
          <w:rFonts w:ascii="Times New Roman" w:hAnsi="Times New Roman" w:cs="Times New Roman"/>
          <w:color w:val="212121"/>
          <w:sz w:val="24"/>
          <w:szCs w:val="24"/>
          <w:lang w:val="en"/>
        </w:rPr>
        <w:t>,</w:t>
      </w:r>
      <w:r w:rsidR="00E87E9B" w:rsidRPr="00B02129">
        <w:rPr>
          <w:rFonts w:ascii="Times New Roman" w:hAnsi="Times New Roman" w:cs="Times New Roman"/>
          <w:color w:val="212121"/>
          <w:sz w:val="24"/>
          <w:szCs w:val="24"/>
          <w:lang w:val="en"/>
        </w:rPr>
        <w:t xml:space="preserve"> strategies</w:t>
      </w:r>
      <w:r w:rsidR="00E87E9B">
        <w:rPr>
          <w:rFonts w:ascii="Times New Roman" w:hAnsi="Times New Roman" w:cs="Times New Roman"/>
          <w:color w:val="212121"/>
          <w:sz w:val="24"/>
          <w:szCs w:val="24"/>
          <w:lang w:val="en"/>
        </w:rPr>
        <w:t>,</w:t>
      </w:r>
      <w:r w:rsidR="00E87E9B" w:rsidRPr="00B02129">
        <w:rPr>
          <w:rFonts w:ascii="Times New Roman" w:hAnsi="Times New Roman" w:cs="Times New Roman"/>
          <w:color w:val="212121"/>
          <w:sz w:val="24"/>
          <w:szCs w:val="24"/>
          <w:lang w:val="en"/>
        </w:rPr>
        <w:t xml:space="preserve"> </w:t>
      </w:r>
      <w:r w:rsidRPr="00B02129">
        <w:rPr>
          <w:rFonts w:ascii="Times New Roman" w:hAnsi="Times New Roman" w:cs="Times New Roman"/>
          <w:color w:val="212121"/>
          <w:sz w:val="24"/>
          <w:szCs w:val="24"/>
          <w:lang w:val="en"/>
        </w:rPr>
        <w:t>tutoring</w:t>
      </w:r>
      <w:r>
        <w:rPr>
          <w:rFonts w:ascii="Times New Roman" w:hAnsi="Times New Roman" w:cs="Times New Roman"/>
          <w:color w:val="212121"/>
          <w:sz w:val="24"/>
          <w:szCs w:val="24"/>
          <w:lang w:val="en"/>
        </w:rPr>
        <w:t>.</w:t>
      </w:r>
    </w:p>
    <w:p w:rsidR="007E0A01" w:rsidRDefault="007E0A01" w:rsidP="00B02129">
      <w:pPr>
        <w:pStyle w:val="HTMLconformatoprevio"/>
        <w:shd w:val="clear" w:color="auto" w:fill="FFFFFF"/>
        <w:rPr>
          <w:rFonts w:ascii="Times New Roman" w:hAnsi="Times New Roman" w:cs="Times New Roman"/>
          <w:color w:val="212121"/>
          <w:sz w:val="24"/>
          <w:szCs w:val="24"/>
          <w:lang w:val="en"/>
        </w:rPr>
      </w:pPr>
    </w:p>
    <w:p w:rsidR="00B02129" w:rsidRDefault="00B02129" w:rsidP="00B02129">
      <w:pPr>
        <w:pStyle w:val="HTMLconformatoprevio"/>
        <w:shd w:val="clear" w:color="auto" w:fill="FFFFFF"/>
        <w:rPr>
          <w:rFonts w:ascii="Times New Roman" w:hAnsi="Times New Roman" w:cs="Times New Roman"/>
          <w:color w:val="212121"/>
          <w:sz w:val="24"/>
          <w:szCs w:val="24"/>
          <w:lang w:val="en"/>
        </w:rPr>
      </w:pPr>
    </w:p>
    <w:p w:rsidR="007E0A01" w:rsidRDefault="007E0A01" w:rsidP="00B02129">
      <w:pPr>
        <w:pStyle w:val="HTMLconformatoprevio"/>
        <w:shd w:val="clear" w:color="auto" w:fill="FFFFFF"/>
        <w:rPr>
          <w:rFonts w:ascii="Arial" w:hAnsi="Arial" w:cs="Arial"/>
          <w:b/>
          <w:sz w:val="24"/>
          <w:szCs w:val="24"/>
        </w:rPr>
      </w:pPr>
    </w:p>
    <w:p w:rsidR="007E0A01" w:rsidRDefault="007E0A01" w:rsidP="00B02129">
      <w:pPr>
        <w:pStyle w:val="HTMLconformatoprevio"/>
        <w:shd w:val="clear" w:color="auto" w:fill="FFFFFF"/>
        <w:rPr>
          <w:rFonts w:ascii="Arial" w:hAnsi="Arial" w:cs="Arial"/>
          <w:b/>
          <w:sz w:val="24"/>
          <w:szCs w:val="24"/>
        </w:rPr>
      </w:pPr>
    </w:p>
    <w:p w:rsidR="007E0A01" w:rsidRDefault="007E0A01" w:rsidP="00B02129">
      <w:pPr>
        <w:pStyle w:val="HTMLconformatoprevio"/>
        <w:shd w:val="clear" w:color="auto" w:fill="FFFFFF"/>
        <w:rPr>
          <w:rFonts w:ascii="Arial" w:hAnsi="Arial" w:cs="Arial"/>
          <w:b/>
          <w:sz w:val="24"/>
          <w:szCs w:val="24"/>
        </w:rPr>
      </w:pPr>
    </w:p>
    <w:p w:rsidR="007E0A01" w:rsidRDefault="007E0A01" w:rsidP="00B02129">
      <w:pPr>
        <w:pStyle w:val="HTMLconformatoprevio"/>
        <w:shd w:val="clear" w:color="auto" w:fill="FFFFFF"/>
        <w:rPr>
          <w:rFonts w:ascii="Arial" w:hAnsi="Arial" w:cs="Arial"/>
          <w:b/>
          <w:sz w:val="24"/>
          <w:szCs w:val="24"/>
        </w:rPr>
      </w:pPr>
    </w:p>
    <w:p w:rsidR="007E0A01" w:rsidRDefault="007E0A01" w:rsidP="00B02129">
      <w:pPr>
        <w:pStyle w:val="HTMLconformatoprevio"/>
        <w:shd w:val="clear" w:color="auto" w:fill="FFFFFF"/>
        <w:rPr>
          <w:rFonts w:ascii="Arial" w:hAnsi="Arial" w:cs="Arial"/>
          <w:b/>
          <w:sz w:val="24"/>
          <w:szCs w:val="24"/>
        </w:rPr>
      </w:pPr>
    </w:p>
    <w:p w:rsidR="007E0A01" w:rsidRDefault="007E0A01" w:rsidP="00B02129">
      <w:pPr>
        <w:pStyle w:val="HTMLconformatoprevio"/>
        <w:shd w:val="clear" w:color="auto" w:fill="FFFFFF"/>
        <w:rPr>
          <w:rFonts w:ascii="Arial" w:hAnsi="Arial" w:cs="Arial"/>
          <w:b/>
          <w:sz w:val="24"/>
          <w:szCs w:val="24"/>
        </w:rPr>
      </w:pPr>
    </w:p>
    <w:p w:rsidR="007E0A01" w:rsidRDefault="007E0A01" w:rsidP="00B02129">
      <w:pPr>
        <w:pStyle w:val="HTMLconformatoprevio"/>
        <w:shd w:val="clear" w:color="auto" w:fill="FFFFFF"/>
        <w:rPr>
          <w:rFonts w:ascii="Arial" w:hAnsi="Arial" w:cs="Arial"/>
          <w:b/>
          <w:sz w:val="24"/>
          <w:szCs w:val="24"/>
        </w:rPr>
      </w:pPr>
    </w:p>
    <w:p w:rsidR="007E0A01" w:rsidRDefault="007E0A01" w:rsidP="00B02129">
      <w:pPr>
        <w:pStyle w:val="HTMLconformatoprevio"/>
        <w:shd w:val="clear" w:color="auto" w:fill="FFFFFF"/>
        <w:rPr>
          <w:rFonts w:ascii="Arial" w:hAnsi="Arial" w:cs="Arial"/>
          <w:b/>
          <w:sz w:val="24"/>
          <w:szCs w:val="24"/>
        </w:rPr>
      </w:pPr>
    </w:p>
    <w:p w:rsidR="007E0A01" w:rsidRDefault="007E0A01" w:rsidP="00B02129">
      <w:pPr>
        <w:pStyle w:val="HTMLconformatoprevio"/>
        <w:shd w:val="clear" w:color="auto" w:fill="FFFFFF"/>
        <w:rPr>
          <w:rFonts w:ascii="Arial" w:hAnsi="Arial" w:cs="Arial"/>
          <w:b/>
          <w:sz w:val="24"/>
          <w:szCs w:val="24"/>
        </w:rPr>
      </w:pPr>
    </w:p>
    <w:p w:rsidR="007E0A01" w:rsidRDefault="007E0A01" w:rsidP="00B02129">
      <w:pPr>
        <w:pStyle w:val="HTMLconformatoprevio"/>
        <w:shd w:val="clear" w:color="auto" w:fill="FFFFFF"/>
        <w:rPr>
          <w:rFonts w:ascii="Arial" w:hAnsi="Arial" w:cs="Arial"/>
          <w:b/>
          <w:sz w:val="24"/>
          <w:szCs w:val="24"/>
        </w:rPr>
      </w:pPr>
    </w:p>
    <w:p w:rsidR="00AD7FC8" w:rsidRPr="00140CCD" w:rsidRDefault="00AD7FC8" w:rsidP="00B02129">
      <w:pPr>
        <w:pStyle w:val="HTMLconformatoprevio"/>
        <w:shd w:val="clear" w:color="auto" w:fill="FFFFFF"/>
        <w:rPr>
          <w:rFonts w:ascii="Arial" w:hAnsi="Arial" w:cs="Arial"/>
          <w:b/>
          <w:sz w:val="24"/>
          <w:szCs w:val="24"/>
        </w:rPr>
      </w:pPr>
      <w:r w:rsidRPr="00140CCD">
        <w:rPr>
          <w:rFonts w:ascii="Arial" w:hAnsi="Arial" w:cs="Arial"/>
          <w:b/>
          <w:sz w:val="24"/>
          <w:szCs w:val="24"/>
        </w:rPr>
        <w:lastRenderedPageBreak/>
        <w:t>Resumo</w:t>
      </w:r>
    </w:p>
    <w:p w:rsidR="00D0515C" w:rsidRPr="00140CCD" w:rsidRDefault="00D0515C" w:rsidP="00D0515C">
      <w:pPr>
        <w:spacing w:after="0" w:line="360" w:lineRule="auto"/>
        <w:jc w:val="both"/>
        <w:rPr>
          <w:rFonts w:ascii="Times New Roman" w:hAnsi="Times New Roman" w:cs="Times New Roman"/>
          <w:sz w:val="24"/>
          <w:szCs w:val="24"/>
        </w:rPr>
      </w:pPr>
      <w:r w:rsidRPr="00140CCD">
        <w:rPr>
          <w:rFonts w:ascii="Times New Roman" w:hAnsi="Times New Roman" w:cs="Times New Roman"/>
          <w:sz w:val="24"/>
          <w:szCs w:val="24"/>
        </w:rPr>
        <w:t xml:space="preserve">O presente artigo </w:t>
      </w:r>
      <w:proofErr w:type="spellStart"/>
      <w:r w:rsidRPr="00140CCD">
        <w:rPr>
          <w:rFonts w:ascii="Times New Roman" w:hAnsi="Times New Roman" w:cs="Times New Roman"/>
          <w:sz w:val="24"/>
          <w:szCs w:val="24"/>
        </w:rPr>
        <w:t>mostra</w:t>
      </w:r>
      <w:proofErr w:type="spellEnd"/>
      <w:r w:rsidRPr="00140CCD">
        <w:rPr>
          <w:rFonts w:ascii="Times New Roman" w:hAnsi="Times New Roman" w:cs="Times New Roman"/>
          <w:sz w:val="24"/>
          <w:szCs w:val="24"/>
        </w:rPr>
        <w:t xml:space="preserve"> o </w:t>
      </w:r>
      <w:proofErr w:type="spellStart"/>
      <w:r w:rsidRPr="00140CCD">
        <w:rPr>
          <w:rFonts w:ascii="Times New Roman" w:hAnsi="Times New Roman" w:cs="Times New Roman"/>
          <w:sz w:val="24"/>
          <w:szCs w:val="24"/>
        </w:rPr>
        <w:t>desenvolvimento</w:t>
      </w:r>
      <w:proofErr w:type="spellEnd"/>
      <w:r w:rsidRPr="00140CCD">
        <w:rPr>
          <w:rFonts w:ascii="Times New Roman" w:hAnsi="Times New Roman" w:cs="Times New Roman"/>
          <w:sz w:val="24"/>
          <w:szCs w:val="24"/>
        </w:rPr>
        <w:t xml:space="preserve"> de </w:t>
      </w:r>
      <w:proofErr w:type="spellStart"/>
      <w:r w:rsidRPr="00140CCD">
        <w:rPr>
          <w:rFonts w:ascii="Times New Roman" w:hAnsi="Times New Roman" w:cs="Times New Roman"/>
          <w:sz w:val="24"/>
          <w:szCs w:val="24"/>
        </w:rPr>
        <w:t>um</w:t>
      </w:r>
      <w:proofErr w:type="spellEnd"/>
      <w:r w:rsidRPr="00140CCD">
        <w:rPr>
          <w:rFonts w:ascii="Times New Roman" w:hAnsi="Times New Roman" w:cs="Times New Roman"/>
          <w:sz w:val="24"/>
          <w:szCs w:val="24"/>
        </w:rPr>
        <w:t xml:space="preserve"> Plano Tutorial que </w:t>
      </w:r>
      <w:proofErr w:type="spellStart"/>
      <w:r w:rsidRPr="00140CCD">
        <w:rPr>
          <w:rFonts w:ascii="Times New Roman" w:hAnsi="Times New Roman" w:cs="Times New Roman"/>
          <w:sz w:val="24"/>
          <w:szCs w:val="24"/>
        </w:rPr>
        <w:t>permitiu</w:t>
      </w:r>
      <w:proofErr w:type="spellEnd"/>
      <w:r w:rsidRPr="00140CCD">
        <w:rPr>
          <w:rFonts w:ascii="Times New Roman" w:hAnsi="Times New Roman" w:cs="Times New Roman"/>
          <w:sz w:val="24"/>
          <w:szCs w:val="24"/>
        </w:rPr>
        <w:t xml:space="preserve"> identificar e </w:t>
      </w:r>
      <w:proofErr w:type="spellStart"/>
      <w:r w:rsidRPr="00140CCD">
        <w:rPr>
          <w:rFonts w:ascii="Times New Roman" w:hAnsi="Times New Roman" w:cs="Times New Roman"/>
          <w:sz w:val="24"/>
          <w:szCs w:val="24"/>
        </w:rPr>
        <w:t>propor</w:t>
      </w:r>
      <w:proofErr w:type="spellEnd"/>
      <w:r w:rsidRPr="00140CCD">
        <w:rPr>
          <w:rFonts w:ascii="Times New Roman" w:hAnsi="Times New Roman" w:cs="Times New Roman"/>
          <w:sz w:val="24"/>
          <w:szCs w:val="24"/>
        </w:rPr>
        <w:t xml:space="preserve"> </w:t>
      </w:r>
      <w:proofErr w:type="spellStart"/>
      <w:r w:rsidRPr="00140CCD">
        <w:rPr>
          <w:rFonts w:ascii="Times New Roman" w:hAnsi="Times New Roman" w:cs="Times New Roman"/>
          <w:sz w:val="24"/>
          <w:szCs w:val="24"/>
        </w:rPr>
        <w:t>estratégias</w:t>
      </w:r>
      <w:proofErr w:type="spellEnd"/>
      <w:r w:rsidRPr="00140CCD">
        <w:rPr>
          <w:rFonts w:ascii="Times New Roman" w:hAnsi="Times New Roman" w:cs="Times New Roman"/>
          <w:sz w:val="24"/>
          <w:szCs w:val="24"/>
        </w:rPr>
        <w:t xml:space="preserve"> que </w:t>
      </w:r>
      <w:proofErr w:type="spellStart"/>
      <w:r w:rsidRPr="00140CCD">
        <w:rPr>
          <w:rFonts w:ascii="Times New Roman" w:hAnsi="Times New Roman" w:cs="Times New Roman"/>
          <w:sz w:val="24"/>
          <w:szCs w:val="24"/>
        </w:rPr>
        <w:t>auxiliam</w:t>
      </w:r>
      <w:proofErr w:type="spellEnd"/>
      <w:r w:rsidRPr="00140CCD">
        <w:rPr>
          <w:rFonts w:ascii="Times New Roman" w:hAnsi="Times New Roman" w:cs="Times New Roman"/>
          <w:sz w:val="24"/>
          <w:szCs w:val="24"/>
        </w:rPr>
        <w:t xml:space="preserve"> os </w:t>
      </w:r>
      <w:proofErr w:type="spellStart"/>
      <w:r w:rsidRPr="00140CCD">
        <w:rPr>
          <w:rFonts w:ascii="Times New Roman" w:hAnsi="Times New Roman" w:cs="Times New Roman"/>
          <w:sz w:val="24"/>
          <w:szCs w:val="24"/>
        </w:rPr>
        <w:t>alunos</w:t>
      </w:r>
      <w:proofErr w:type="spellEnd"/>
      <w:r w:rsidRPr="00140CCD">
        <w:rPr>
          <w:rFonts w:ascii="Times New Roman" w:hAnsi="Times New Roman" w:cs="Times New Roman"/>
          <w:sz w:val="24"/>
          <w:szCs w:val="24"/>
        </w:rPr>
        <w:t xml:space="preserve"> de </w:t>
      </w:r>
      <w:proofErr w:type="spellStart"/>
      <w:r w:rsidRPr="00140CCD">
        <w:rPr>
          <w:rFonts w:ascii="Times New Roman" w:hAnsi="Times New Roman" w:cs="Times New Roman"/>
          <w:sz w:val="24"/>
          <w:szCs w:val="24"/>
        </w:rPr>
        <w:t>uma</w:t>
      </w:r>
      <w:proofErr w:type="spellEnd"/>
      <w:r w:rsidRPr="00140CCD">
        <w:rPr>
          <w:rFonts w:ascii="Times New Roman" w:hAnsi="Times New Roman" w:cs="Times New Roman"/>
          <w:sz w:val="24"/>
          <w:szCs w:val="24"/>
        </w:rPr>
        <w:t xml:space="preserve"> das Unidades </w:t>
      </w:r>
      <w:proofErr w:type="spellStart"/>
      <w:r w:rsidRPr="00140CCD">
        <w:rPr>
          <w:rFonts w:ascii="Times New Roman" w:hAnsi="Times New Roman" w:cs="Times New Roman"/>
          <w:sz w:val="24"/>
          <w:szCs w:val="24"/>
        </w:rPr>
        <w:t>Acadêmicas</w:t>
      </w:r>
      <w:proofErr w:type="spellEnd"/>
      <w:r w:rsidRPr="00140CCD">
        <w:rPr>
          <w:rFonts w:ascii="Times New Roman" w:hAnsi="Times New Roman" w:cs="Times New Roman"/>
          <w:sz w:val="24"/>
          <w:szCs w:val="24"/>
        </w:rPr>
        <w:t xml:space="preserve"> do Instituto Politécnico Nacional (IPN), para evitar que se </w:t>
      </w:r>
      <w:proofErr w:type="spellStart"/>
      <w:r w:rsidRPr="00140CCD">
        <w:rPr>
          <w:rFonts w:ascii="Times New Roman" w:hAnsi="Times New Roman" w:cs="Times New Roman"/>
          <w:sz w:val="24"/>
          <w:szCs w:val="24"/>
        </w:rPr>
        <w:t>envolvam</w:t>
      </w:r>
      <w:proofErr w:type="spellEnd"/>
      <w:r w:rsidRPr="00140CCD">
        <w:rPr>
          <w:rFonts w:ascii="Times New Roman" w:hAnsi="Times New Roman" w:cs="Times New Roman"/>
          <w:sz w:val="24"/>
          <w:szCs w:val="24"/>
        </w:rPr>
        <w:t xml:space="preserve"> em </w:t>
      </w:r>
      <w:proofErr w:type="spellStart"/>
      <w:r w:rsidRPr="00140CCD">
        <w:rPr>
          <w:rFonts w:ascii="Times New Roman" w:hAnsi="Times New Roman" w:cs="Times New Roman"/>
          <w:sz w:val="24"/>
          <w:szCs w:val="24"/>
        </w:rPr>
        <w:t>práticas</w:t>
      </w:r>
      <w:proofErr w:type="spellEnd"/>
      <w:r w:rsidRPr="00140CCD">
        <w:rPr>
          <w:rFonts w:ascii="Times New Roman" w:hAnsi="Times New Roman" w:cs="Times New Roman"/>
          <w:sz w:val="24"/>
          <w:szCs w:val="24"/>
        </w:rPr>
        <w:t xml:space="preserve"> de </w:t>
      </w:r>
      <w:proofErr w:type="spellStart"/>
      <w:r w:rsidRPr="00140CCD">
        <w:rPr>
          <w:rFonts w:ascii="Times New Roman" w:hAnsi="Times New Roman" w:cs="Times New Roman"/>
          <w:sz w:val="24"/>
          <w:szCs w:val="24"/>
        </w:rPr>
        <w:t>plágio</w:t>
      </w:r>
      <w:proofErr w:type="spellEnd"/>
      <w:r w:rsidRPr="00140CCD">
        <w:rPr>
          <w:rFonts w:ascii="Times New Roman" w:hAnsi="Times New Roman" w:cs="Times New Roman"/>
          <w:sz w:val="24"/>
          <w:szCs w:val="24"/>
        </w:rPr>
        <w:t xml:space="preserve"> de ambos os </w:t>
      </w:r>
      <w:proofErr w:type="spellStart"/>
      <w:r w:rsidRPr="00140CCD">
        <w:rPr>
          <w:rFonts w:ascii="Times New Roman" w:hAnsi="Times New Roman" w:cs="Times New Roman"/>
          <w:sz w:val="24"/>
          <w:szCs w:val="24"/>
        </w:rPr>
        <w:t>trabalhos</w:t>
      </w:r>
      <w:proofErr w:type="spellEnd"/>
      <w:r w:rsidRPr="00140CCD">
        <w:rPr>
          <w:rFonts w:ascii="Times New Roman" w:hAnsi="Times New Roman" w:cs="Times New Roman"/>
          <w:sz w:val="24"/>
          <w:szCs w:val="24"/>
        </w:rPr>
        <w:t xml:space="preserve"> </w:t>
      </w:r>
      <w:proofErr w:type="spellStart"/>
      <w:r w:rsidRPr="00140CCD">
        <w:rPr>
          <w:rFonts w:ascii="Times New Roman" w:hAnsi="Times New Roman" w:cs="Times New Roman"/>
          <w:sz w:val="24"/>
          <w:szCs w:val="24"/>
        </w:rPr>
        <w:t>acadêmicos</w:t>
      </w:r>
      <w:proofErr w:type="spellEnd"/>
      <w:r w:rsidRPr="00140CCD">
        <w:rPr>
          <w:rFonts w:ascii="Times New Roman" w:hAnsi="Times New Roman" w:cs="Times New Roman"/>
          <w:sz w:val="24"/>
          <w:szCs w:val="24"/>
        </w:rPr>
        <w:t xml:space="preserve"> e de resolver problemas e </w:t>
      </w:r>
      <w:proofErr w:type="spellStart"/>
      <w:r w:rsidRPr="00140CCD">
        <w:rPr>
          <w:rFonts w:ascii="Times New Roman" w:hAnsi="Times New Roman" w:cs="Times New Roman"/>
          <w:sz w:val="24"/>
          <w:szCs w:val="24"/>
        </w:rPr>
        <w:t>exercícios</w:t>
      </w:r>
      <w:proofErr w:type="spellEnd"/>
      <w:r w:rsidRPr="00140CCD">
        <w:rPr>
          <w:rFonts w:ascii="Times New Roman" w:hAnsi="Times New Roman" w:cs="Times New Roman"/>
          <w:sz w:val="24"/>
          <w:szCs w:val="24"/>
        </w:rPr>
        <w:t xml:space="preserve"> em áreas básicas de </w:t>
      </w:r>
      <w:proofErr w:type="spellStart"/>
      <w:r w:rsidRPr="00140CCD">
        <w:rPr>
          <w:rFonts w:ascii="Times New Roman" w:hAnsi="Times New Roman" w:cs="Times New Roman"/>
          <w:sz w:val="24"/>
          <w:szCs w:val="24"/>
        </w:rPr>
        <w:t>treinamento</w:t>
      </w:r>
      <w:proofErr w:type="spellEnd"/>
      <w:r w:rsidRPr="00140CCD">
        <w:rPr>
          <w:rFonts w:ascii="Times New Roman" w:hAnsi="Times New Roman" w:cs="Times New Roman"/>
          <w:sz w:val="24"/>
          <w:szCs w:val="24"/>
        </w:rPr>
        <w:t>.</w:t>
      </w:r>
    </w:p>
    <w:p w:rsidR="00D0515C" w:rsidRPr="00140CCD" w:rsidRDefault="00D0515C" w:rsidP="00D0515C">
      <w:pPr>
        <w:spacing w:after="0" w:line="360" w:lineRule="auto"/>
        <w:jc w:val="both"/>
        <w:rPr>
          <w:rFonts w:ascii="Times New Roman" w:hAnsi="Times New Roman" w:cs="Times New Roman"/>
          <w:sz w:val="24"/>
          <w:szCs w:val="24"/>
        </w:rPr>
      </w:pPr>
      <w:r w:rsidRPr="00140CCD">
        <w:rPr>
          <w:rFonts w:ascii="Times New Roman" w:hAnsi="Times New Roman" w:cs="Times New Roman"/>
          <w:sz w:val="24"/>
          <w:szCs w:val="24"/>
        </w:rPr>
        <w:t xml:space="preserve">O </w:t>
      </w:r>
      <w:proofErr w:type="spellStart"/>
      <w:r w:rsidRPr="00140CCD">
        <w:rPr>
          <w:rFonts w:ascii="Times New Roman" w:hAnsi="Times New Roman" w:cs="Times New Roman"/>
          <w:sz w:val="24"/>
          <w:szCs w:val="24"/>
        </w:rPr>
        <w:t>estudo</w:t>
      </w:r>
      <w:proofErr w:type="spellEnd"/>
      <w:r w:rsidRPr="00140CCD">
        <w:rPr>
          <w:rFonts w:ascii="Times New Roman" w:hAnsi="Times New Roman" w:cs="Times New Roman"/>
          <w:sz w:val="24"/>
          <w:szCs w:val="24"/>
        </w:rPr>
        <w:t xml:space="preserve"> </w:t>
      </w:r>
      <w:proofErr w:type="spellStart"/>
      <w:r w:rsidRPr="00140CCD">
        <w:rPr>
          <w:rFonts w:ascii="Times New Roman" w:hAnsi="Times New Roman" w:cs="Times New Roman"/>
          <w:sz w:val="24"/>
          <w:szCs w:val="24"/>
        </w:rPr>
        <w:t>baseia</w:t>
      </w:r>
      <w:proofErr w:type="spellEnd"/>
      <w:r w:rsidRPr="00140CCD">
        <w:rPr>
          <w:rFonts w:ascii="Times New Roman" w:hAnsi="Times New Roman" w:cs="Times New Roman"/>
          <w:sz w:val="24"/>
          <w:szCs w:val="24"/>
        </w:rPr>
        <w:t xml:space="preserve">-se no paradigma </w:t>
      </w:r>
      <w:proofErr w:type="spellStart"/>
      <w:r w:rsidRPr="00140CCD">
        <w:rPr>
          <w:rFonts w:ascii="Times New Roman" w:hAnsi="Times New Roman" w:cs="Times New Roman"/>
          <w:sz w:val="24"/>
          <w:szCs w:val="24"/>
        </w:rPr>
        <w:t>sociocrítico</w:t>
      </w:r>
      <w:proofErr w:type="spellEnd"/>
      <w:r w:rsidRPr="00140CCD">
        <w:rPr>
          <w:rFonts w:ascii="Times New Roman" w:hAnsi="Times New Roman" w:cs="Times New Roman"/>
          <w:sz w:val="24"/>
          <w:szCs w:val="24"/>
        </w:rPr>
        <w:t xml:space="preserve">, </w:t>
      </w:r>
      <w:proofErr w:type="spellStart"/>
      <w:r w:rsidRPr="00140CCD">
        <w:rPr>
          <w:rFonts w:ascii="Times New Roman" w:hAnsi="Times New Roman" w:cs="Times New Roman"/>
          <w:sz w:val="24"/>
          <w:szCs w:val="24"/>
        </w:rPr>
        <w:t>uma</w:t>
      </w:r>
      <w:proofErr w:type="spellEnd"/>
      <w:r w:rsidRPr="00140CCD">
        <w:rPr>
          <w:rFonts w:ascii="Times New Roman" w:hAnsi="Times New Roman" w:cs="Times New Roman"/>
          <w:sz w:val="24"/>
          <w:szCs w:val="24"/>
        </w:rPr>
        <w:t xml:space="preserve"> vez que se </w:t>
      </w:r>
      <w:proofErr w:type="spellStart"/>
      <w:r w:rsidRPr="00140CCD">
        <w:rPr>
          <w:rFonts w:ascii="Times New Roman" w:hAnsi="Times New Roman" w:cs="Times New Roman"/>
          <w:sz w:val="24"/>
          <w:szCs w:val="24"/>
        </w:rPr>
        <w:t>pretendia</w:t>
      </w:r>
      <w:proofErr w:type="spellEnd"/>
      <w:r w:rsidRPr="00140CCD">
        <w:rPr>
          <w:rFonts w:ascii="Times New Roman" w:hAnsi="Times New Roman" w:cs="Times New Roman"/>
          <w:sz w:val="24"/>
          <w:szCs w:val="24"/>
        </w:rPr>
        <w:t xml:space="preserve"> que os </w:t>
      </w:r>
      <w:proofErr w:type="spellStart"/>
      <w:r w:rsidRPr="00140CCD">
        <w:rPr>
          <w:rFonts w:ascii="Times New Roman" w:hAnsi="Times New Roman" w:cs="Times New Roman"/>
          <w:sz w:val="24"/>
          <w:szCs w:val="24"/>
        </w:rPr>
        <w:t>alunos</w:t>
      </w:r>
      <w:proofErr w:type="spellEnd"/>
      <w:r w:rsidRPr="00140CCD">
        <w:rPr>
          <w:rFonts w:ascii="Times New Roman" w:hAnsi="Times New Roman" w:cs="Times New Roman"/>
          <w:sz w:val="24"/>
          <w:szCs w:val="24"/>
        </w:rPr>
        <w:t xml:space="preserve"> </w:t>
      </w:r>
      <w:proofErr w:type="spellStart"/>
      <w:r w:rsidRPr="00140CCD">
        <w:rPr>
          <w:rFonts w:ascii="Times New Roman" w:hAnsi="Times New Roman" w:cs="Times New Roman"/>
          <w:sz w:val="24"/>
          <w:szCs w:val="24"/>
        </w:rPr>
        <w:t>refletissem</w:t>
      </w:r>
      <w:proofErr w:type="spellEnd"/>
      <w:r w:rsidRPr="00140CCD">
        <w:rPr>
          <w:rFonts w:ascii="Times New Roman" w:hAnsi="Times New Roman" w:cs="Times New Roman"/>
          <w:sz w:val="24"/>
          <w:szCs w:val="24"/>
        </w:rPr>
        <w:t xml:space="preserve"> e </w:t>
      </w:r>
      <w:proofErr w:type="spellStart"/>
      <w:r w:rsidRPr="00140CCD">
        <w:rPr>
          <w:rFonts w:ascii="Times New Roman" w:hAnsi="Times New Roman" w:cs="Times New Roman"/>
          <w:sz w:val="24"/>
          <w:szCs w:val="24"/>
        </w:rPr>
        <w:t>percebessem</w:t>
      </w:r>
      <w:proofErr w:type="spellEnd"/>
      <w:r w:rsidRPr="00140CCD">
        <w:rPr>
          <w:rFonts w:ascii="Times New Roman" w:hAnsi="Times New Roman" w:cs="Times New Roman"/>
          <w:sz w:val="24"/>
          <w:szCs w:val="24"/>
        </w:rPr>
        <w:t xml:space="preserve"> como é nocivo o </w:t>
      </w:r>
      <w:proofErr w:type="spellStart"/>
      <w:r w:rsidRPr="00140CCD">
        <w:rPr>
          <w:rFonts w:ascii="Times New Roman" w:hAnsi="Times New Roman" w:cs="Times New Roman"/>
          <w:sz w:val="24"/>
          <w:szCs w:val="24"/>
        </w:rPr>
        <w:t>envolvimento</w:t>
      </w:r>
      <w:proofErr w:type="spellEnd"/>
      <w:r w:rsidRPr="00140CCD">
        <w:rPr>
          <w:rFonts w:ascii="Times New Roman" w:hAnsi="Times New Roman" w:cs="Times New Roman"/>
          <w:sz w:val="24"/>
          <w:szCs w:val="24"/>
        </w:rPr>
        <w:t xml:space="preserve"> em </w:t>
      </w:r>
      <w:proofErr w:type="spellStart"/>
      <w:r w:rsidRPr="00140CCD">
        <w:rPr>
          <w:rFonts w:ascii="Times New Roman" w:hAnsi="Times New Roman" w:cs="Times New Roman"/>
          <w:sz w:val="24"/>
          <w:szCs w:val="24"/>
        </w:rPr>
        <w:t>práticas</w:t>
      </w:r>
      <w:proofErr w:type="spellEnd"/>
      <w:r w:rsidRPr="00140CCD">
        <w:rPr>
          <w:rFonts w:ascii="Times New Roman" w:hAnsi="Times New Roman" w:cs="Times New Roman"/>
          <w:sz w:val="24"/>
          <w:szCs w:val="24"/>
        </w:rPr>
        <w:t xml:space="preserve"> de </w:t>
      </w:r>
      <w:proofErr w:type="spellStart"/>
      <w:r w:rsidRPr="00140CCD">
        <w:rPr>
          <w:rFonts w:ascii="Times New Roman" w:hAnsi="Times New Roman" w:cs="Times New Roman"/>
          <w:sz w:val="24"/>
          <w:szCs w:val="24"/>
        </w:rPr>
        <w:t>plágio</w:t>
      </w:r>
      <w:proofErr w:type="spellEnd"/>
      <w:r w:rsidRPr="00140CCD">
        <w:rPr>
          <w:rFonts w:ascii="Times New Roman" w:hAnsi="Times New Roman" w:cs="Times New Roman"/>
          <w:sz w:val="24"/>
          <w:szCs w:val="24"/>
        </w:rPr>
        <w:t>.</w:t>
      </w:r>
    </w:p>
    <w:p w:rsidR="00D0515C" w:rsidRPr="00140CCD" w:rsidRDefault="00D0515C" w:rsidP="00D0515C">
      <w:pPr>
        <w:spacing w:after="0" w:line="360" w:lineRule="auto"/>
        <w:jc w:val="both"/>
        <w:rPr>
          <w:rFonts w:ascii="Times New Roman" w:hAnsi="Times New Roman" w:cs="Times New Roman"/>
          <w:sz w:val="24"/>
          <w:szCs w:val="24"/>
        </w:rPr>
      </w:pPr>
      <w:proofErr w:type="spellStart"/>
      <w:r w:rsidRPr="00140CCD">
        <w:rPr>
          <w:rFonts w:ascii="Times New Roman" w:hAnsi="Times New Roman" w:cs="Times New Roman"/>
          <w:sz w:val="24"/>
          <w:szCs w:val="24"/>
        </w:rPr>
        <w:t>Trabalhamos</w:t>
      </w:r>
      <w:proofErr w:type="spellEnd"/>
      <w:r w:rsidRPr="00140CCD">
        <w:rPr>
          <w:rFonts w:ascii="Times New Roman" w:hAnsi="Times New Roman" w:cs="Times New Roman"/>
          <w:sz w:val="24"/>
          <w:szCs w:val="24"/>
        </w:rPr>
        <w:t xml:space="preserve"> </w:t>
      </w:r>
      <w:proofErr w:type="spellStart"/>
      <w:r w:rsidRPr="00140CCD">
        <w:rPr>
          <w:rFonts w:ascii="Times New Roman" w:hAnsi="Times New Roman" w:cs="Times New Roman"/>
          <w:sz w:val="24"/>
          <w:szCs w:val="24"/>
        </w:rPr>
        <w:t>com</w:t>
      </w:r>
      <w:proofErr w:type="spellEnd"/>
      <w:r w:rsidRPr="00140CCD">
        <w:rPr>
          <w:rFonts w:ascii="Times New Roman" w:hAnsi="Times New Roman" w:cs="Times New Roman"/>
          <w:sz w:val="24"/>
          <w:szCs w:val="24"/>
        </w:rPr>
        <w:t xml:space="preserve"> 60 </w:t>
      </w:r>
      <w:proofErr w:type="spellStart"/>
      <w:r w:rsidRPr="00140CCD">
        <w:rPr>
          <w:rFonts w:ascii="Times New Roman" w:hAnsi="Times New Roman" w:cs="Times New Roman"/>
          <w:sz w:val="24"/>
          <w:szCs w:val="24"/>
        </w:rPr>
        <w:t>alunos</w:t>
      </w:r>
      <w:proofErr w:type="spellEnd"/>
      <w:r w:rsidRPr="00140CCD">
        <w:rPr>
          <w:rFonts w:ascii="Times New Roman" w:hAnsi="Times New Roman" w:cs="Times New Roman"/>
          <w:sz w:val="24"/>
          <w:szCs w:val="24"/>
        </w:rPr>
        <w:t xml:space="preserve"> que </w:t>
      </w:r>
      <w:proofErr w:type="spellStart"/>
      <w:r w:rsidRPr="00140CCD">
        <w:rPr>
          <w:rFonts w:ascii="Times New Roman" w:hAnsi="Times New Roman" w:cs="Times New Roman"/>
          <w:sz w:val="24"/>
          <w:szCs w:val="24"/>
        </w:rPr>
        <w:t>frequentaram</w:t>
      </w:r>
      <w:proofErr w:type="spellEnd"/>
      <w:r w:rsidRPr="00140CCD">
        <w:rPr>
          <w:rFonts w:ascii="Times New Roman" w:hAnsi="Times New Roman" w:cs="Times New Roman"/>
          <w:sz w:val="24"/>
          <w:szCs w:val="24"/>
        </w:rPr>
        <w:t xml:space="preserve"> </w:t>
      </w:r>
      <w:proofErr w:type="spellStart"/>
      <w:r w:rsidRPr="00140CCD">
        <w:rPr>
          <w:rFonts w:ascii="Times New Roman" w:hAnsi="Times New Roman" w:cs="Times New Roman"/>
          <w:sz w:val="24"/>
          <w:szCs w:val="24"/>
        </w:rPr>
        <w:t>duas</w:t>
      </w:r>
      <w:proofErr w:type="spellEnd"/>
      <w:r w:rsidRPr="00140CCD">
        <w:rPr>
          <w:rFonts w:ascii="Times New Roman" w:hAnsi="Times New Roman" w:cs="Times New Roman"/>
          <w:sz w:val="24"/>
          <w:szCs w:val="24"/>
        </w:rPr>
        <w:t xml:space="preserve"> unidades básicas de </w:t>
      </w:r>
      <w:proofErr w:type="spellStart"/>
      <w:r w:rsidRPr="00140CCD">
        <w:rPr>
          <w:rFonts w:ascii="Times New Roman" w:hAnsi="Times New Roman" w:cs="Times New Roman"/>
          <w:sz w:val="24"/>
          <w:szCs w:val="24"/>
        </w:rPr>
        <w:t>treinamento</w:t>
      </w:r>
      <w:proofErr w:type="spellEnd"/>
      <w:r w:rsidRPr="00140CCD">
        <w:rPr>
          <w:rFonts w:ascii="Times New Roman" w:hAnsi="Times New Roman" w:cs="Times New Roman"/>
          <w:sz w:val="24"/>
          <w:szCs w:val="24"/>
        </w:rPr>
        <w:t xml:space="preserve"> (Cálculo Aplicado e </w:t>
      </w:r>
      <w:proofErr w:type="spellStart"/>
      <w:r w:rsidRPr="00140CCD">
        <w:rPr>
          <w:rFonts w:ascii="Times New Roman" w:hAnsi="Times New Roman" w:cs="Times New Roman"/>
          <w:sz w:val="24"/>
          <w:szCs w:val="24"/>
        </w:rPr>
        <w:t>Probabilidade</w:t>
      </w:r>
      <w:proofErr w:type="spellEnd"/>
      <w:r w:rsidRPr="00140CCD">
        <w:rPr>
          <w:rFonts w:ascii="Times New Roman" w:hAnsi="Times New Roman" w:cs="Times New Roman"/>
          <w:sz w:val="24"/>
          <w:szCs w:val="24"/>
        </w:rPr>
        <w:t xml:space="preserve"> e </w:t>
      </w:r>
      <w:proofErr w:type="spellStart"/>
      <w:r w:rsidRPr="00140CCD">
        <w:rPr>
          <w:rFonts w:ascii="Times New Roman" w:hAnsi="Times New Roman" w:cs="Times New Roman"/>
          <w:sz w:val="24"/>
          <w:szCs w:val="24"/>
        </w:rPr>
        <w:t>Estatística</w:t>
      </w:r>
      <w:proofErr w:type="spellEnd"/>
      <w:r w:rsidRPr="00140CCD">
        <w:rPr>
          <w:rFonts w:ascii="Times New Roman" w:hAnsi="Times New Roman" w:cs="Times New Roman"/>
          <w:sz w:val="24"/>
          <w:szCs w:val="24"/>
        </w:rPr>
        <w:t xml:space="preserve">). Para tomar </w:t>
      </w:r>
      <w:proofErr w:type="spellStart"/>
      <w:r w:rsidRPr="00140CCD">
        <w:rPr>
          <w:rFonts w:ascii="Times New Roman" w:hAnsi="Times New Roman" w:cs="Times New Roman"/>
          <w:sz w:val="24"/>
          <w:szCs w:val="24"/>
        </w:rPr>
        <w:t>decisões</w:t>
      </w:r>
      <w:proofErr w:type="spellEnd"/>
      <w:r w:rsidRPr="00140CCD">
        <w:rPr>
          <w:rFonts w:ascii="Times New Roman" w:hAnsi="Times New Roman" w:cs="Times New Roman"/>
          <w:sz w:val="24"/>
          <w:szCs w:val="24"/>
        </w:rPr>
        <w:t xml:space="preserve"> no </w:t>
      </w:r>
      <w:proofErr w:type="spellStart"/>
      <w:r w:rsidRPr="00140CCD">
        <w:rPr>
          <w:rFonts w:ascii="Times New Roman" w:hAnsi="Times New Roman" w:cs="Times New Roman"/>
          <w:sz w:val="24"/>
          <w:szCs w:val="24"/>
        </w:rPr>
        <w:t>desenvolvimento</w:t>
      </w:r>
      <w:proofErr w:type="spellEnd"/>
      <w:r w:rsidRPr="00140CCD">
        <w:rPr>
          <w:rFonts w:ascii="Times New Roman" w:hAnsi="Times New Roman" w:cs="Times New Roman"/>
          <w:sz w:val="24"/>
          <w:szCs w:val="24"/>
        </w:rPr>
        <w:t xml:space="preserve"> do plano de </w:t>
      </w:r>
      <w:proofErr w:type="spellStart"/>
      <w:r w:rsidRPr="00140CCD">
        <w:rPr>
          <w:rFonts w:ascii="Times New Roman" w:hAnsi="Times New Roman" w:cs="Times New Roman"/>
          <w:sz w:val="24"/>
          <w:szCs w:val="24"/>
        </w:rPr>
        <w:t>ação</w:t>
      </w:r>
      <w:proofErr w:type="spellEnd"/>
      <w:r w:rsidRPr="00140CCD">
        <w:rPr>
          <w:rFonts w:ascii="Times New Roman" w:hAnsi="Times New Roman" w:cs="Times New Roman"/>
          <w:sz w:val="24"/>
          <w:szCs w:val="24"/>
        </w:rPr>
        <w:t xml:space="preserve">, era </w:t>
      </w:r>
      <w:proofErr w:type="spellStart"/>
      <w:r w:rsidRPr="00140CCD">
        <w:rPr>
          <w:rFonts w:ascii="Times New Roman" w:hAnsi="Times New Roman" w:cs="Times New Roman"/>
          <w:sz w:val="24"/>
          <w:szCs w:val="24"/>
        </w:rPr>
        <w:t>essencial</w:t>
      </w:r>
      <w:proofErr w:type="spellEnd"/>
      <w:r w:rsidRPr="00140CCD">
        <w:rPr>
          <w:rFonts w:ascii="Times New Roman" w:hAnsi="Times New Roman" w:cs="Times New Roman"/>
          <w:sz w:val="24"/>
          <w:szCs w:val="24"/>
        </w:rPr>
        <w:t xml:space="preserve"> </w:t>
      </w:r>
      <w:proofErr w:type="spellStart"/>
      <w:r w:rsidRPr="00140CCD">
        <w:rPr>
          <w:rFonts w:ascii="Times New Roman" w:hAnsi="Times New Roman" w:cs="Times New Roman"/>
          <w:sz w:val="24"/>
          <w:szCs w:val="24"/>
        </w:rPr>
        <w:t>conhecer</w:t>
      </w:r>
      <w:proofErr w:type="spellEnd"/>
      <w:r w:rsidRPr="00140CCD">
        <w:rPr>
          <w:rFonts w:ascii="Times New Roman" w:hAnsi="Times New Roman" w:cs="Times New Roman"/>
          <w:sz w:val="24"/>
          <w:szCs w:val="24"/>
        </w:rPr>
        <w:t xml:space="preserve"> o perfil dos </w:t>
      </w:r>
      <w:proofErr w:type="spellStart"/>
      <w:r w:rsidRPr="00140CCD">
        <w:rPr>
          <w:rFonts w:ascii="Times New Roman" w:hAnsi="Times New Roman" w:cs="Times New Roman"/>
          <w:sz w:val="24"/>
          <w:szCs w:val="24"/>
        </w:rPr>
        <w:t>alunos</w:t>
      </w:r>
      <w:proofErr w:type="spellEnd"/>
      <w:r w:rsidRPr="00140CCD">
        <w:rPr>
          <w:rFonts w:ascii="Times New Roman" w:hAnsi="Times New Roman" w:cs="Times New Roman"/>
          <w:sz w:val="24"/>
          <w:szCs w:val="24"/>
        </w:rPr>
        <w:t xml:space="preserve">, que </w:t>
      </w:r>
      <w:proofErr w:type="spellStart"/>
      <w:r w:rsidRPr="00140CCD">
        <w:rPr>
          <w:rFonts w:ascii="Times New Roman" w:hAnsi="Times New Roman" w:cs="Times New Roman"/>
          <w:sz w:val="24"/>
          <w:szCs w:val="24"/>
        </w:rPr>
        <w:t>poderiam</w:t>
      </w:r>
      <w:proofErr w:type="spellEnd"/>
      <w:r w:rsidRPr="00140CCD">
        <w:rPr>
          <w:rFonts w:ascii="Times New Roman" w:hAnsi="Times New Roman" w:cs="Times New Roman"/>
          <w:sz w:val="24"/>
          <w:szCs w:val="24"/>
        </w:rPr>
        <w:t xml:space="preserve"> ser identificados </w:t>
      </w:r>
      <w:proofErr w:type="spellStart"/>
      <w:r w:rsidRPr="00140CCD">
        <w:rPr>
          <w:rFonts w:ascii="Times New Roman" w:hAnsi="Times New Roman" w:cs="Times New Roman"/>
          <w:sz w:val="24"/>
          <w:szCs w:val="24"/>
        </w:rPr>
        <w:t>através</w:t>
      </w:r>
      <w:proofErr w:type="spellEnd"/>
      <w:r w:rsidRPr="00140CCD">
        <w:rPr>
          <w:rFonts w:ascii="Times New Roman" w:hAnsi="Times New Roman" w:cs="Times New Roman"/>
          <w:sz w:val="24"/>
          <w:szCs w:val="24"/>
        </w:rPr>
        <w:t xml:space="preserve"> da fase de diagnóstico.</w:t>
      </w:r>
    </w:p>
    <w:p w:rsidR="00D0515C" w:rsidRPr="00140CCD" w:rsidRDefault="00D0515C" w:rsidP="00D0515C">
      <w:pPr>
        <w:spacing w:after="0" w:line="360" w:lineRule="auto"/>
        <w:jc w:val="both"/>
        <w:rPr>
          <w:rFonts w:ascii="Times New Roman" w:hAnsi="Times New Roman" w:cs="Times New Roman"/>
          <w:sz w:val="24"/>
          <w:szCs w:val="24"/>
        </w:rPr>
      </w:pPr>
    </w:p>
    <w:p w:rsidR="00D0515C" w:rsidRPr="00140CCD" w:rsidRDefault="00D0515C" w:rsidP="00D0515C">
      <w:pPr>
        <w:spacing w:after="0" w:line="360" w:lineRule="auto"/>
        <w:jc w:val="both"/>
        <w:rPr>
          <w:rFonts w:ascii="Times New Roman" w:hAnsi="Times New Roman" w:cs="Times New Roman"/>
          <w:sz w:val="24"/>
          <w:szCs w:val="24"/>
        </w:rPr>
      </w:pPr>
      <w:proofErr w:type="spellStart"/>
      <w:r w:rsidRPr="00140CCD">
        <w:rPr>
          <w:rFonts w:ascii="Times New Roman" w:hAnsi="Times New Roman" w:cs="Times New Roman"/>
          <w:sz w:val="24"/>
          <w:szCs w:val="24"/>
        </w:rPr>
        <w:t>Alguns</w:t>
      </w:r>
      <w:proofErr w:type="spellEnd"/>
      <w:r w:rsidRPr="00140CCD">
        <w:rPr>
          <w:rFonts w:ascii="Times New Roman" w:hAnsi="Times New Roman" w:cs="Times New Roman"/>
          <w:sz w:val="24"/>
          <w:szCs w:val="24"/>
        </w:rPr>
        <w:t xml:space="preserve"> </w:t>
      </w:r>
      <w:proofErr w:type="spellStart"/>
      <w:r w:rsidRPr="00140CCD">
        <w:rPr>
          <w:rFonts w:ascii="Times New Roman" w:hAnsi="Times New Roman" w:cs="Times New Roman"/>
          <w:sz w:val="24"/>
          <w:szCs w:val="24"/>
        </w:rPr>
        <w:t>outros</w:t>
      </w:r>
      <w:proofErr w:type="spellEnd"/>
      <w:r w:rsidRPr="00140CCD">
        <w:rPr>
          <w:rFonts w:ascii="Times New Roman" w:hAnsi="Times New Roman" w:cs="Times New Roman"/>
          <w:sz w:val="24"/>
          <w:szCs w:val="24"/>
        </w:rPr>
        <w:t xml:space="preserve"> </w:t>
      </w:r>
      <w:proofErr w:type="spellStart"/>
      <w:r w:rsidRPr="00140CCD">
        <w:rPr>
          <w:rFonts w:ascii="Times New Roman" w:hAnsi="Times New Roman" w:cs="Times New Roman"/>
          <w:sz w:val="24"/>
          <w:szCs w:val="24"/>
        </w:rPr>
        <w:t>fatores</w:t>
      </w:r>
      <w:proofErr w:type="spellEnd"/>
      <w:r w:rsidRPr="00140CCD">
        <w:rPr>
          <w:rFonts w:ascii="Times New Roman" w:hAnsi="Times New Roman" w:cs="Times New Roman"/>
          <w:sz w:val="24"/>
          <w:szCs w:val="24"/>
        </w:rPr>
        <w:t xml:space="preserve"> que </w:t>
      </w:r>
      <w:proofErr w:type="spellStart"/>
      <w:r w:rsidRPr="00140CCD">
        <w:rPr>
          <w:rFonts w:ascii="Times New Roman" w:hAnsi="Times New Roman" w:cs="Times New Roman"/>
          <w:sz w:val="24"/>
          <w:szCs w:val="24"/>
        </w:rPr>
        <w:t>intervêm</w:t>
      </w:r>
      <w:proofErr w:type="spellEnd"/>
      <w:r w:rsidRPr="00140CCD">
        <w:rPr>
          <w:rFonts w:ascii="Times New Roman" w:hAnsi="Times New Roman" w:cs="Times New Roman"/>
          <w:sz w:val="24"/>
          <w:szCs w:val="24"/>
        </w:rPr>
        <w:t xml:space="preserve"> no problema considerado </w:t>
      </w:r>
      <w:proofErr w:type="spellStart"/>
      <w:r w:rsidRPr="00140CCD">
        <w:rPr>
          <w:rFonts w:ascii="Times New Roman" w:hAnsi="Times New Roman" w:cs="Times New Roman"/>
          <w:sz w:val="24"/>
          <w:szCs w:val="24"/>
        </w:rPr>
        <w:t>são</w:t>
      </w:r>
      <w:proofErr w:type="spellEnd"/>
      <w:r w:rsidRPr="00140CCD">
        <w:rPr>
          <w:rFonts w:ascii="Times New Roman" w:hAnsi="Times New Roman" w:cs="Times New Roman"/>
          <w:sz w:val="24"/>
          <w:szCs w:val="24"/>
        </w:rPr>
        <w:t xml:space="preserve"> mostrados, </w:t>
      </w:r>
      <w:proofErr w:type="spellStart"/>
      <w:r w:rsidRPr="00140CCD">
        <w:rPr>
          <w:rFonts w:ascii="Times New Roman" w:hAnsi="Times New Roman" w:cs="Times New Roman"/>
          <w:sz w:val="24"/>
          <w:szCs w:val="24"/>
        </w:rPr>
        <w:t>fatores</w:t>
      </w:r>
      <w:proofErr w:type="spellEnd"/>
      <w:r w:rsidRPr="00140CCD">
        <w:rPr>
          <w:rFonts w:ascii="Times New Roman" w:hAnsi="Times New Roman" w:cs="Times New Roman"/>
          <w:sz w:val="24"/>
          <w:szCs w:val="24"/>
        </w:rPr>
        <w:t xml:space="preserve"> epistemológicos, </w:t>
      </w:r>
      <w:proofErr w:type="spellStart"/>
      <w:r w:rsidRPr="00140CCD">
        <w:rPr>
          <w:rFonts w:ascii="Times New Roman" w:hAnsi="Times New Roman" w:cs="Times New Roman"/>
          <w:sz w:val="24"/>
          <w:szCs w:val="24"/>
        </w:rPr>
        <w:t>sociais</w:t>
      </w:r>
      <w:proofErr w:type="spellEnd"/>
      <w:r w:rsidRPr="00140CCD">
        <w:rPr>
          <w:rFonts w:ascii="Times New Roman" w:hAnsi="Times New Roman" w:cs="Times New Roman"/>
          <w:sz w:val="24"/>
          <w:szCs w:val="24"/>
        </w:rPr>
        <w:t xml:space="preserve">, demográficos, </w:t>
      </w:r>
      <w:proofErr w:type="spellStart"/>
      <w:r w:rsidRPr="00140CCD">
        <w:rPr>
          <w:rFonts w:ascii="Times New Roman" w:hAnsi="Times New Roman" w:cs="Times New Roman"/>
          <w:sz w:val="24"/>
          <w:szCs w:val="24"/>
        </w:rPr>
        <w:t>didáticos</w:t>
      </w:r>
      <w:proofErr w:type="spellEnd"/>
      <w:r w:rsidRPr="00140CCD">
        <w:rPr>
          <w:rFonts w:ascii="Times New Roman" w:hAnsi="Times New Roman" w:cs="Times New Roman"/>
          <w:sz w:val="24"/>
          <w:szCs w:val="24"/>
        </w:rPr>
        <w:t xml:space="preserve">, entre </w:t>
      </w:r>
      <w:proofErr w:type="spellStart"/>
      <w:r w:rsidRPr="00140CCD">
        <w:rPr>
          <w:rFonts w:ascii="Times New Roman" w:hAnsi="Times New Roman" w:cs="Times New Roman"/>
          <w:sz w:val="24"/>
          <w:szCs w:val="24"/>
        </w:rPr>
        <w:t>outros</w:t>
      </w:r>
      <w:proofErr w:type="spellEnd"/>
      <w:r w:rsidRPr="00140CCD">
        <w:rPr>
          <w:rFonts w:ascii="Times New Roman" w:hAnsi="Times New Roman" w:cs="Times New Roman"/>
          <w:sz w:val="24"/>
          <w:szCs w:val="24"/>
        </w:rPr>
        <w:t xml:space="preserve">. </w:t>
      </w:r>
      <w:proofErr w:type="spellStart"/>
      <w:r w:rsidRPr="00140CCD">
        <w:rPr>
          <w:rFonts w:ascii="Times New Roman" w:hAnsi="Times New Roman" w:cs="Times New Roman"/>
          <w:sz w:val="24"/>
          <w:szCs w:val="24"/>
        </w:rPr>
        <w:t>Foram</w:t>
      </w:r>
      <w:proofErr w:type="spellEnd"/>
      <w:r w:rsidRPr="00140CCD">
        <w:rPr>
          <w:rFonts w:ascii="Times New Roman" w:hAnsi="Times New Roman" w:cs="Times New Roman"/>
          <w:sz w:val="24"/>
          <w:szCs w:val="24"/>
        </w:rPr>
        <w:t xml:space="preserve"> utilizados instrumentos metodológicos, como o </w:t>
      </w:r>
      <w:proofErr w:type="spellStart"/>
      <w:r w:rsidRPr="00140CCD">
        <w:rPr>
          <w:rFonts w:ascii="Times New Roman" w:hAnsi="Times New Roman" w:cs="Times New Roman"/>
          <w:sz w:val="24"/>
          <w:szCs w:val="24"/>
        </w:rPr>
        <w:t>questionário</w:t>
      </w:r>
      <w:proofErr w:type="spellEnd"/>
      <w:r w:rsidRPr="00140CCD">
        <w:rPr>
          <w:rFonts w:ascii="Times New Roman" w:hAnsi="Times New Roman" w:cs="Times New Roman"/>
          <w:sz w:val="24"/>
          <w:szCs w:val="24"/>
        </w:rPr>
        <w:t xml:space="preserve"> e a entrevista, para </w:t>
      </w:r>
      <w:proofErr w:type="spellStart"/>
      <w:r w:rsidRPr="00140CCD">
        <w:rPr>
          <w:rFonts w:ascii="Times New Roman" w:hAnsi="Times New Roman" w:cs="Times New Roman"/>
          <w:sz w:val="24"/>
          <w:szCs w:val="24"/>
        </w:rPr>
        <w:t>coletar</w:t>
      </w:r>
      <w:proofErr w:type="spellEnd"/>
      <w:r w:rsidRPr="00140CCD">
        <w:rPr>
          <w:rFonts w:ascii="Times New Roman" w:hAnsi="Times New Roman" w:cs="Times New Roman"/>
          <w:sz w:val="24"/>
          <w:szCs w:val="24"/>
        </w:rPr>
        <w:t xml:space="preserve"> </w:t>
      </w:r>
      <w:proofErr w:type="spellStart"/>
      <w:r w:rsidRPr="00140CCD">
        <w:rPr>
          <w:rFonts w:ascii="Times New Roman" w:hAnsi="Times New Roman" w:cs="Times New Roman"/>
          <w:sz w:val="24"/>
          <w:szCs w:val="24"/>
        </w:rPr>
        <w:t>informações</w:t>
      </w:r>
      <w:proofErr w:type="spellEnd"/>
      <w:r w:rsidRPr="00140CCD">
        <w:rPr>
          <w:rFonts w:ascii="Times New Roman" w:hAnsi="Times New Roman" w:cs="Times New Roman"/>
          <w:sz w:val="24"/>
          <w:szCs w:val="24"/>
        </w:rPr>
        <w:t xml:space="preserve"> que </w:t>
      </w:r>
      <w:proofErr w:type="spellStart"/>
      <w:r w:rsidRPr="00140CCD">
        <w:rPr>
          <w:rFonts w:ascii="Times New Roman" w:hAnsi="Times New Roman" w:cs="Times New Roman"/>
          <w:sz w:val="24"/>
          <w:szCs w:val="24"/>
        </w:rPr>
        <w:t>permitissem</w:t>
      </w:r>
      <w:proofErr w:type="spellEnd"/>
      <w:r w:rsidRPr="00140CCD">
        <w:rPr>
          <w:rFonts w:ascii="Times New Roman" w:hAnsi="Times New Roman" w:cs="Times New Roman"/>
          <w:sz w:val="24"/>
          <w:szCs w:val="24"/>
        </w:rPr>
        <w:t xml:space="preserve"> </w:t>
      </w:r>
      <w:proofErr w:type="spellStart"/>
      <w:r w:rsidRPr="00140CCD">
        <w:rPr>
          <w:rFonts w:ascii="Times New Roman" w:hAnsi="Times New Roman" w:cs="Times New Roman"/>
          <w:sz w:val="24"/>
          <w:szCs w:val="24"/>
        </w:rPr>
        <w:t>uma</w:t>
      </w:r>
      <w:proofErr w:type="spellEnd"/>
      <w:r w:rsidRPr="00140CCD">
        <w:rPr>
          <w:rFonts w:ascii="Times New Roman" w:hAnsi="Times New Roman" w:cs="Times New Roman"/>
          <w:sz w:val="24"/>
          <w:szCs w:val="24"/>
        </w:rPr>
        <w:t xml:space="preserve"> </w:t>
      </w:r>
      <w:proofErr w:type="spellStart"/>
      <w:r w:rsidRPr="00140CCD">
        <w:rPr>
          <w:rFonts w:ascii="Times New Roman" w:hAnsi="Times New Roman" w:cs="Times New Roman"/>
          <w:sz w:val="24"/>
          <w:szCs w:val="24"/>
        </w:rPr>
        <w:t>análise</w:t>
      </w:r>
      <w:proofErr w:type="spellEnd"/>
      <w:r w:rsidRPr="00140CCD">
        <w:rPr>
          <w:rFonts w:ascii="Times New Roman" w:hAnsi="Times New Roman" w:cs="Times New Roman"/>
          <w:sz w:val="24"/>
          <w:szCs w:val="24"/>
        </w:rPr>
        <w:t xml:space="preserve"> </w:t>
      </w:r>
      <w:proofErr w:type="spellStart"/>
      <w:r w:rsidRPr="00140CCD">
        <w:rPr>
          <w:rFonts w:ascii="Times New Roman" w:hAnsi="Times New Roman" w:cs="Times New Roman"/>
          <w:sz w:val="24"/>
          <w:szCs w:val="24"/>
        </w:rPr>
        <w:t>quantitativa</w:t>
      </w:r>
      <w:proofErr w:type="spellEnd"/>
      <w:r w:rsidRPr="00140CCD">
        <w:rPr>
          <w:rFonts w:ascii="Times New Roman" w:hAnsi="Times New Roman" w:cs="Times New Roman"/>
          <w:sz w:val="24"/>
          <w:szCs w:val="24"/>
        </w:rPr>
        <w:t xml:space="preserve"> para determinar </w:t>
      </w:r>
      <w:proofErr w:type="spellStart"/>
      <w:r w:rsidRPr="00140CCD">
        <w:rPr>
          <w:rFonts w:ascii="Times New Roman" w:hAnsi="Times New Roman" w:cs="Times New Roman"/>
          <w:sz w:val="24"/>
          <w:szCs w:val="24"/>
        </w:rPr>
        <w:t>categorias</w:t>
      </w:r>
      <w:proofErr w:type="spellEnd"/>
      <w:r w:rsidRPr="00140CCD">
        <w:rPr>
          <w:rFonts w:ascii="Times New Roman" w:hAnsi="Times New Roman" w:cs="Times New Roman"/>
          <w:sz w:val="24"/>
          <w:szCs w:val="24"/>
        </w:rPr>
        <w:t xml:space="preserve"> que </w:t>
      </w:r>
      <w:proofErr w:type="spellStart"/>
      <w:r w:rsidRPr="00140CCD">
        <w:rPr>
          <w:rFonts w:ascii="Times New Roman" w:hAnsi="Times New Roman" w:cs="Times New Roman"/>
          <w:sz w:val="24"/>
          <w:szCs w:val="24"/>
        </w:rPr>
        <w:t>levassem</w:t>
      </w:r>
      <w:proofErr w:type="spellEnd"/>
      <w:r w:rsidRPr="00140CCD">
        <w:rPr>
          <w:rFonts w:ascii="Times New Roman" w:hAnsi="Times New Roman" w:cs="Times New Roman"/>
          <w:sz w:val="24"/>
          <w:szCs w:val="24"/>
        </w:rPr>
        <w:t xml:space="preserve"> à </w:t>
      </w:r>
      <w:proofErr w:type="spellStart"/>
      <w:r w:rsidRPr="00140CCD">
        <w:rPr>
          <w:rFonts w:ascii="Times New Roman" w:hAnsi="Times New Roman" w:cs="Times New Roman"/>
          <w:sz w:val="24"/>
          <w:szCs w:val="24"/>
        </w:rPr>
        <w:t>realização</w:t>
      </w:r>
      <w:proofErr w:type="spellEnd"/>
      <w:r w:rsidRPr="00140CCD">
        <w:rPr>
          <w:rFonts w:ascii="Times New Roman" w:hAnsi="Times New Roman" w:cs="Times New Roman"/>
          <w:sz w:val="24"/>
          <w:szCs w:val="24"/>
        </w:rPr>
        <w:t xml:space="preserve"> de </w:t>
      </w:r>
      <w:proofErr w:type="spellStart"/>
      <w:r w:rsidRPr="00140CCD">
        <w:rPr>
          <w:rFonts w:ascii="Times New Roman" w:hAnsi="Times New Roman" w:cs="Times New Roman"/>
          <w:sz w:val="24"/>
          <w:szCs w:val="24"/>
        </w:rPr>
        <w:t>uma</w:t>
      </w:r>
      <w:proofErr w:type="spellEnd"/>
      <w:r w:rsidRPr="00140CCD">
        <w:rPr>
          <w:rFonts w:ascii="Times New Roman" w:hAnsi="Times New Roman" w:cs="Times New Roman"/>
          <w:sz w:val="24"/>
          <w:szCs w:val="24"/>
        </w:rPr>
        <w:t xml:space="preserve"> </w:t>
      </w:r>
      <w:proofErr w:type="spellStart"/>
      <w:r w:rsidRPr="00140CCD">
        <w:rPr>
          <w:rFonts w:ascii="Times New Roman" w:hAnsi="Times New Roman" w:cs="Times New Roman"/>
          <w:sz w:val="24"/>
          <w:szCs w:val="24"/>
        </w:rPr>
        <w:t>análise</w:t>
      </w:r>
      <w:proofErr w:type="spellEnd"/>
      <w:r w:rsidRPr="00140CCD">
        <w:rPr>
          <w:rFonts w:ascii="Times New Roman" w:hAnsi="Times New Roman" w:cs="Times New Roman"/>
          <w:sz w:val="24"/>
          <w:szCs w:val="24"/>
        </w:rPr>
        <w:t xml:space="preserve"> </w:t>
      </w:r>
      <w:proofErr w:type="spellStart"/>
      <w:r w:rsidRPr="00140CCD">
        <w:rPr>
          <w:rFonts w:ascii="Times New Roman" w:hAnsi="Times New Roman" w:cs="Times New Roman"/>
          <w:sz w:val="24"/>
          <w:szCs w:val="24"/>
        </w:rPr>
        <w:t>qualitativa</w:t>
      </w:r>
      <w:proofErr w:type="spellEnd"/>
      <w:r w:rsidRPr="00140CCD">
        <w:rPr>
          <w:rFonts w:ascii="Times New Roman" w:hAnsi="Times New Roman" w:cs="Times New Roman"/>
          <w:sz w:val="24"/>
          <w:szCs w:val="24"/>
        </w:rPr>
        <w:t xml:space="preserve">, </w:t>
      </w:r>
      <w:proofErr w:type="spellStart"/>
      <w:r w:rsidRPr="00140CCD">
        <w:rPr>
          <w:rFonts w:ascii="Times New Roman" w:hAnsi="Times New Roman" w:cs="Times New Roman"/>
          <w:sz w:val="24"/>
          <w:szCs w:val="24"/>
        </w:rPr>
        <w:t>chegando</w:t>
      </w:r>
      <w:proofErr w:type="spellEnd"/>
      <w:r w:rsidRPr="00140CCD">
        <w:rPr>
          <w:rFonts w:ascii="Times New Roman" w:hAnsi="Times New Roman" w:cs="Times New Roman"/>
          <w:sz w:val="24"/>
          <w:szCs w:val="24"/>
        </w:rPr>
        <w:t xml:space="preserve"> à </w:t>
      </w:r>
      <w:proofErr w:type="spellStart"/>
      <w:r w:rsidRPr="00140CCD">
        <w:rPr>
          <w:rFonts w:ascii="Times New Roman" w:hAnsi="Times New Roman" w:cs="Times New Roman"/>
          <w:sz w:val="24"/>
          <w:szCs w:val="24"/>
        </w:rPr>
        <w:t>determinação</w:t>
      </w:r>
      <w:proofErr w:type="spellEnd"/>
      <w:r w:rsidRPr="00140CCD">
        <w:rPr>
          <w:rFonts w:ascii="Times New Roman" w:hAnsi="Times New Roman" w:cs="Times New Roman"/>
          <w:sz w:val="24"/>
          <w:szCs w:val="24"/>
        </w:rPr>
        <w:t xml:space="preserve"> de </w:t>
      </w:r>
      <w:proofErr w:type="spellStart"/>
      <w:r w:rsidRPr="00140CCD">
        <w:rPr>
          <w:rFonts w:ascii="Times New Roman" w:hAnsi="Times New Roman" w:cs="Times New Roman"/>
          <w:sz w:val="24"/>
          <w:szCs w:val="24"/>
        </w:rPr>
        <w:t>estratégias</w:t>
      </w:r>
      <w:proofErr w:type="spellEnd"/>
      <w:r w:rsidRPr="00140CCD">
        <w:rPr>
          <w:rFonts w:ascii="Times New Roman" w:hAnsi="Times New Roman" w:cs="Times New Roman"/>
          <w:sz w:val="24"/>
          <w:szCs w:val="24"/>
        </w:rPr>
        <w:t xml:space="preserve"> que </w:t>
      </w:r>
      <w:proofErr w:type="spellStart"/>
      <w:r w:rsidRPr="00140CCD">
        <w:rPr>
          <w:rFonts w:ascii="Times New Roman" w:hAnsi="Times New Roman" w:cs="Times New Roman"/>
          <w:sz w:val="24"/>
          <w:szCs w:val="24"/>
        </w:rPr>
        <w:t>são</w:t>
      </w:r>
      <w:proofErr w:type="spellEnd"/>
      <w:r w:rsidRPr="00140CCD">
        <w:rPr>
          <w:rFonts w:ascii="Times New Roman" w:hAnsi="Times New Roman" w:cs="Times New Roman"/>
          <w:sz w:val="24"/>
          <w:szCs w:val="24"/>
        </w:rPr>
        <w:t xml:space="preserve"> sugeridas </w:t>
      </w:r>
      <w:proofErr w:type="spellStart"/>
      <w:r w:rsidRPr="00140CCD">
        <w:rPr>
          <w:rFonts w:ascii="Times New Roman" w:hAnsi="Times New Roman" w:cs="Times New Roman"/>
          <w:sz w:val="24"/>
          <w:szCs w:val="24"/>
        </w:rPr>
        <w:t>aos</w:t>
      </w:r>
      <w:proofErr w:type="spellEnd"/>
      <w:r w:rsidRPr="00140CCD">
        <w:rPr>
          <w:rFonts w:ascii="Times New Roman" w:hAnsi="Times New Roman" w:cs="Times New Roman"/>
          <w:sz w:val="24"/>
          <w:szCs w:val="24"/>
        </w:rPr>
        <w:t xml:space="preserve"> </w:t>
      </w:r>
      <w:proofErr w:type="spellStart"/>
      <w:r w:rsidRPr="00140CCD">
        <w:rPr>
          <w:rFonts w:ascii="Times New Roman" w:hAnsi="Times New Roman" w:cs="Times New Roman"/>
          <w:sz w:val="24"/>
          <w:szCs w:val="24"/>
        </w:rPr>
        <w:t>alunos</w:t>
      </w:r>
      <w:proofErr w:type="spellEnd"/>
      <w:r w:rsidRPr="00140CCD">
        <w:rPr>
          <w:rFonts w:ascii="Times New Roman" w:hAnsi="Times New Roman" w:cs="Times New Roman"/>
          <w:sz w:val="24"/>
          <w:szCs w:val="24"/>
        </w:rPr>
        <w:t xml:space="preserve"> como formas de Eles </w:t>
      </w:r>
      <w:proofErr w:type="spellStart"/>
      <w:r w:rsidRPr="00140CCD">
        <w:rPr>
          <w:rFonts w:ascii="Times New Roman" w:hAnsi="Times New Roman" w:cs="Times New Roman"/>
          <w:sz w:val="24"/>
          <w:szCs w:val="24"/>
        </w:rPr>
        <w:t>podem</w:t>
      </w:r>
      <w:proofErr w:type="spellEnd"/>
      <w:r w:rsidRPr="00140CCD">
        <w:rPr>
          <w:rFonts w:ascii="Times New Roman" w:hAnsi="Times New Roman" w:cs="Times New Roman"/>
          <w:sz w:val="24"/>
          <w:szCs w:val="24"/>
        </w:rPr>
        <w:t xml:space="preserve"> continuar a parar de </w:t>
      </w:r>
      <w:proofErr w:type="spellStart"/>
      <w:r w:rsidRPr="00140CCD">
        <w:rPr>
          <w:rFonts w:ascii="Times New Roman" w:hAnsi="Times New Roman" w:cs="Times New Roman"/>
          <w:sz w:val="24"/>
          <w:szCs w:val="24"/>
        </w:rPr>
        <w:t>praticar</w:t>
      </w:r>
      <w:proofErr w:type="spellEnd"/>
      <w:r w:rsidRPr="00140CCD">
        <w:rPr>
          <w:rFonts w:ascii="Times New Roman" w:hAnsi="Times New Roman" w:cs="Times New Roman"/>
          <w:sz w:val="24"/>
          <w:szCs w:val="24"/>
        </w:rPr>
        <w:t xml:space="preserve"> o </w:t>
      </w:r>
      <w:proofErr w:type="spellStart"/>
      <w:r w:rsidRPr="00140CCD">
        <w:rPr>
          <w:rFonts w:ascii="Times New Roman" w:hAnsi="Times New Roman" w:cs="Times New Roman"/>
          <w:sz w:val="24"/>
          <w:szCs w:val="24"/>
        </w:rPr>
        <w:t>plágio</w:t>
      </w:r>
      <w:proofErr w:type="spellEnd"/>
      <w:r w:rsidRPr="00140CCD">
        <w:rPr>
          <w:rFonts w:ascii="Times New Roman" w:hAnsi="Times New Roman" w:cs="Times New Roman"/>
          <w:sz w:val="24"/>
          <w:szCs w:val="24"/>
        </w:rPr>
        <w:t xml:space="preserve"> e formas que </w:t>
      </w:r>
      <w:proofErr w:type="spellStart"/>
      <w:r w:rsidRPr="00140CCD">
        <w:rPr>
          <w:rFonts w:ascii="Times New Roman" w:hAnsi="Times New Roman" w:cs="Times New Roman"/>
          <w:sz w:val="24"/>
          <w:szCs w:val="24"/>
        </w:rPr>
        <w:t>possam</w:t>
      </w:r>
      <w:proofErr w:type="spellEnd"/>
      <w:r w:rsidRPr="00140CCD">
        <w:rPr>
          <w:rFonts w:ascii="Times New Roman" w:hAnsi="Times New Roman" w:cs="Times New Roman"/>
          <w:sz w:val="24"/>
          <w:szCs w:val="24"/>
        </w:rPr>
        <w:t xml:space="preserve"> </w:t>
      </w:r>
      <w:proofErr w:type="spellStart"/>
      <w:r w:rsidRPr="00140CCD">
        <w:rPr>
          <w:rFonts w:ascii="Times New Roman" w:hAnsi="Times New Roman" w:cs="Times New Roman"/>
          <w:sz w:val="24"/>
          <w:szCs w:val="24"/>
        </w:rPr>
        <w:t>ajudá</w:t>
      </w:r>
      <w:proofErr w:type="spellEnd"/>
      <w:r w:rsidRPr="00140CCD">
        <w:rPr>
          <w:rFonts w:ascii="Times New Roman" w:hAnsi="Times New Roman" w:cs="Times New Roman"/>
          <w:sz w:val="24"/>
          <w:szCs w:val="24"/>
        </w:rPr>
        <w:t xml:space="preserve">-los a </w:t>
      </w:r>
      <w:proofErr w:type="spellStart"/>
      <w:r w:rsidRPr="00140CCD">
        <w:rPr>
          <w:rFonts w:ascii="Times New Roman" w:hAnsi="Times New Roman" w:cs="Times New Roman"/>
          <w:sz w:val="24"/>
          <w:szCs w:val="24"/>
        </w:rPr>
        <w:t>melhorar</w:t>
      </w:r>
      <w:proofErr w:type="spellEnd"/>
      <w:r w:rsidRPr="00140CCD">
        <w:rPr>
          <w:rFonts w:ascii="Times New Roman" w:hAnsi="Times New Roman" w:cs="Times New Roman"/>
          <w:sz w:val="24"/>
          <w:szCs w:val="24"/>
        </w:rPr>
        <w:t xml:space="preserve"> </w:t>
      </w:r>
      <w:proofErr w:type="spellStart"/>
      <w:r w:rsidRPr="00140CCD">
        <w:rPr>
          <w:rFonts w:ascii="Times New Roman" w:hAnsi="Times New Roman" w:cs="Times New Roman"/>
          <w:sz w:val="24"/>
          <w:szCs w:val="24"/>
        </w:rPr>
        <w:t>seu</w:t>
      </w:r>
      <w:proofErr w:type="spellEnd"/>
      <w:r w:rsidRPr="00140CCD">
        <w:rPr>
          <w:rFonts w:ascii="Times New Roman" w:hAnsi="Times New Roman" w:cs="Times New Roman"/>
          <w:sz w:val="24"/>
          <w:szCs w:val="24"/>
        </w:rPr>
        <w:t xml:space="preserve"> </w:t>
      </w:r>
      <w:proofErr w:type="spellStart"/>
      <w:r w:rsidRPr="00140CCD">
        <w:rPr>
          <w:rFonts w:ascii="Times New Roman" w:hAnsi="Times New Roman" w:cs="Times New Roman"/>
          <w:sz w:val="24"/>
          <w:szCs w:val="24"/>
        </w:rPr>
        <w:t>desempenho</w:t>
      </w:r>
      <w:proofErr w:type="spellEnd"/>
      <w:r w:rsidRPr="00140CCD">
        <w:rPr>
          <w:rFonts w:ascii="Times New Roman" w:hAnsi="Times New Roman" w:cs="Times New Roman"/>
          <w:sz w:val="24"/>
          <w:szCs w:val="24"/>
        </w:rPr>
        <w:t xml:space="preserve"> </w:t>
      </w:r>
      <w:proofErr w:type="spellStart"/>
      <w:r w:rsidRPr="00140CCD">
        <w:rPr>
          <w:rFonts w:ascii="Times New Roman" w:hAnsi="Times New Roman" w:cs="Times New Roman"/>
          <w:sz w:val="24"/>
          <w:szCs w:val="24"/>
        </w:rPr>
        <w:t>acadêmico</w:t>
      </w:r>
      <w:proofErr w:type="spellEnd"/>
      <w:r w:rsidRPr="00140CCD">
        <w:rPr>
          <w:rFonts w:ascii="Times New Roman" w:hAnsi="Times New Roman" w:cs="Times New Roman"/>
          <w:sz w:val="24"/>
          <w:szCs w:val="24"/>
        </w:rPr>
        <w:t xml:space="preserve"> em disciplinas de matemática.</w:t>
      </w:r>
    </w:p>
    <w:p w:rsidR="00D0515C" w:rsidRPr="00140CCD" w:rsidRDefault="00D0515C" w:rsidP="00D0515C">
      <w:pPr>
        <w:spacing w:after="0" w:line="276" w:lineRule="auto"/>
        <w:jc w:val="both"/>
        <w:rPr>
          <w:rFonts w:ascii="Times New Roman" w:hAnsi="Times New Roman" w:cs="Times New Roman"/>
          <w:sz w:val="24"/>
          <w:szCs w:val="24"/>
        </w:rPr>
      </w:pPr>
    </w:p>
    <w:p w:rsidR="0078026C" w:rsidRPr="00140CCD" w:rsidRDefault="00D0515C" w:rsidP="00D0515C">
      <w:pPr>
        <w:spacing w:after="0" w:line="276" w:lineRule="auto"/>
        <w:jc w:val="both"/>
        <w:rPr>
          <w:rFonts w:ascii="Times New Roman" w:hAnsi="Times New Roman" w:cs="Times New Roman"/>
          <w:sz w:val="24"/>
          <w:szCs w:val="24"/>
        </w:rPr>
      </w:pPr>
      <w:proofErr w:type="spellStart"/>
      <w:r w:rsidRPr="00140CCD">
        <w:rPr>
          <w:rFonts w:ascii="Arial" w:eastAsia="Times New Roman" w:hAnsi="Arial" w:cs="Arial"/>
          <w:b/>
          <w:sz w:val="24"/>
          <w:szCs w:val="24"/>
          <w:lang w:eastAsia="es-MX"/>
        </w:rPr>
        <w:t>Palavras</w:t>
      </w:r>
      <w:proofErr w:type="spellEnd"/>
      <w:r w:rsidRPr="00140CCD">
        <w:rPr>
          <w:rFonts w:ascii="Arial" w:eastAsia="Times New Roman" w:hAnsi="Arial" w:cs="Arial"/>
          <w:b/>
          <w:sz w:val="24"/>
          <w:szCs w:val="24"/>
          <w:lang w:eastAsia="es-MX"/>
        </w:rPr>
        <w:t>-chave:</w:t>
      </w:r>
      <w:r w:rsidRPr="00140CCD">
        <w:rPr>
          <w:rFonts w:ascii="Times New Roman" w:hAnsi="Times New Roman" w:cs="Times New Roman"/>
          <w:sz w:val="24"/>
          <w:szCs w:val="24"/>
        </w:rPr>
        <w:t xml:space="preserve"> Diagnóstico, </w:t>
      </w:r>
      <w:proofErr w:type="spellStart"/>
      <w:r w:rsidRPr="00140CCD">
        <w:rPr>
          <w:rFonts w:ascii="Times New Roman" w:hAnsi="Times New Roman" w:cs="Times New Roman"/>
          <w:sz w:val="24"/>
          <w:szCs w:val="24"/>
        </w:rPr>
        <w:t>educação</w:t>
      </w:r>
      <w:proofErr w:type="spellEnd"/>
      <w:r w:rsidRPr="00140CCD">
        <w:rPr>
          <w:rFonts w:ascii="Times New Roman" w:hAnsi="Times New Roman" w:cs="Times New Roman"/>
          <w:sz w:val="24"/>
          <w:szCs w:val="24"/>
        </w:rPr>
        <w:t xml:space="preserve">, </w:t>
      </w:r>
      <w:proofErr w:type="spellStart"/>
      <w:r w:rsidRPr="00140CCD">
        <w:rPr>
          <w:rFonts w:ascii="Times New Roman" w:hAnsi="Times New Roman" w:cs="Times New Roman"/>
          <w:sz w:val="24"/>
          <w:szCs w:val="24"/>
        </w:rPr>
        <w:t>estratégias</w:t>
      </w:r>
      <w:proofErr w:type="spellEnd"/>
      <w:r w:rsidRPr="00140CCD">
        <w:rPr>
          <w:rFonts w:ascii="Times New Roman" w:hAnsi="Times New Roman" w:cs="Times New Roman"/>
          <w:sz w:val="24"/>
          <w:szCs w:val="24"/>
        </w:rPr>
        <w:t xml:space="preserve">, </w:t>
      </w:r>
      <w:proofErr w:type="spellStart"/>
      <w:r w:rsidRPr="00140CCD">
        <w:rPr>
          <w:rFonts w:ascii="Times New Roman" w:hAnsi="Times New Roman" w:cs="Times New Roman"/>
          <w:sz w:val="24"/>
          <w:szCs w:val="24"/>
        </w:rPr>
        <w:t>tutoria</w:t>
      </w:r>
      <w:proofErr w:type="spellEnd"/>
      <w:r w:rsidRPr="00140CCD">
        <w:rPr>
          <w:rFonts w:ascii="Times New Roman" w:hAnsi="Times New Roman" w:cs="Times New Roman"/>
          <w:sz w:val="24"/>
          <w:szCs w:val="24"/>
        </w:rPr>
        <w:t>.</w:t>
      </w:r>
    </w:p>
    <w:p w:rsidR="00D0515C" w:rsidRPr="00140CCD" w:rsidRDefault="00D0515C" w:rsidP="00D0515C">
      <w:pPr>
        <w:spacing w:after="0" w:line="276" w:lineRule="auto"/>
        <w:jc w:val="both"/>
        <w:rPr>
          <w:rFonts w:ascii="Times New Roman" w:hAnsi="Times New Roman" w:cs="Times New Roman"/>
          <w:sz w:val="24"/>
          <w:szCs w:val="24"/>
        </w:rPr>
      </w:pPr>
    </w:p>
    <w:p w:rsidR="00D0515C" w:rsidRPr="0079013C" w:rsidRDefault="00D0515C" w:rsidP="00D0515C">
      <w:pPr>
        <w:spacing w:before="120" w:after="240" w:line="360" w:lineRule="auto"/>
        <w:jc w:val="both"/>
        <w:rPr>
          <w:rFonts w:ascii="Times New Roman" w:eastAsia="Arial" w:hAnsi="Times New Roman" w:cs="Times New Roman"/>
          <w:sz w:val="24"/>
          <w:szCs w:val="24"/>
        </w:rPr>
      </w:pPr>
      <w:r w:rsidRPr="0079013C">
        <w:rPr>
          <w:rFonts w:ascii="Times New Roman" w:hAnsi="Times New Roman" w:cs="Times New Roman"/>
          <w:b/>
          <w:sz w:val="24"/>
          <w:szCs w:val="24"/>
        </w:rPr>
        <w:t>Fecha Recepción:</w:t>
      </w:r>
      <w:r w:rsidRPr="0079013C">
        <w:rPr>
          <w:rFonts w:ascii="Times New Roman" w:hAnsi="Times New Roman" w:cs="Times New Roman"/>
          <w:sz w:val="24"/>
          <w:szCs w:val="24"/>
        </w:rPr>
        <w:t xml:space="preserve"> </w:t>
      </w:r>
      <w:r>
        <w:rPr>
          <w:rFonts w:ascii="Times New Roman" w:hAnsi="Times New Roman" w:cs="Times New Roman"/>
          <w:sz w:val="24"/>
          <w:szCs w:val="24"/>
        </w:rPr>
        <w:t>Abril</w:t>
      </w:r>
      <w:r w:rsidRPr="0079013C">
        <w:rPr>
          <w:rFonts w:ascii="Times New Roman" w:hAnsi="Times New Roman" w:cs="Times New Roman"/>
          <w:sz w:val="24"/>
          <w:szCs w:val="24"/>
        </w:rPr>
        <w:t xml:space="preserve"> 2017     </w:t>
      </w:r>
      <w:r w:rsidRPr="0079013C">
        <w:rPr>
          <w:rFonts w:ascii="Times New Roman" w:hAnsi="Times New Roman" w:cs="Times New Roman"/>
          <w:b/>
          <w:sz w:val="24"/>
          <w:szCs w:val="24"/>
        </w:rPr>
        <w:t>Fecha Aceptación:</w:t>
      </w:r>
      <w:r w:rsidRPr="0079013C">
        <w:rPr>
          <w:rFonts w:ascii="Times New Roman" w:hAnsi="Times New Roman" w:cs="Times New Roman"/>
          <w:sz w:val="24"/>
          <w:szCs w:val="24"/>
        </w:rPr>
        <w:t xml:space="preserve"> </w:t>
      </w:r>
      <w:r>
        <w:rPr>
          <w:rFonts w:ascii="Times New Roman" w:hAnsi="Times New Roman" w:cs="Times New Roman"/>
          <w:sz w:val="24"/>
          <w:szCs w:val="24"/>
        </w:rPr>
        <w:t>Septiembre</w:t>
      </w:r>
      <w:r w:rsidRPr="0079013C">
        <w:rPr>
          <w:rFonts w:ascii="Times New Roman" w:hAnsi="Times New Roman" w:cs="Times New Roman"/>
          <w:sz w:val="24"/>
          <w:szCs w:val="24"/>
        </w:rPr>
        <w:t xml:space="preserve"> 2017</w:t>
      </w:r>
      <w:r w:rsidRPr="0079013C">
        <w:rPr>
          <w:rFonts w:ascii="Times New Roman" w:hAnsi="Times New Roman" w:cs="Times New Roman"/>
          <w:sz w:val="24"/>
          <w:szCs w:val="24"/>
        </w:rPr>
        <w:br/>
      </w:r>
      <w:r w:rsidR="00A91403">
        <w:rPr>
          <w:rFonts w:ascii="Times New Roman" w:hAnsi="Times New Roman" w:cs="Times New Roman"/>
          <w:sz w:val="24"/>
          <w:szCs w:val="24"/>
        </w:rPr>
        <w:pict>
          <v:rect id="_x0000_i1029" style="width:0;height:1.5pt" o:hralign="center" o:hrstd="t" o:hr="t" fillcolor="#a0a0a0" stroked="f"/>
        </w:pict>
      </w:r>
    </w:p>
    <w:p w:rsidR="00D0515C" w:rsidRDefault="00D0515C" w:rsidP="00D0515C">
      <w:pPr>
        <w:spacing w:after="0" w:line="276" w:lineRule="auto"/>
        <w:jc w:val="both"/>
        <w:rPr>
          <w:rFonts w:ascii="Times New Roman" w:hAnsi="Times New Roman" w:cs="Times New Roman"/>
          <w:sz w:val="24"/>
          <w:szCs w:val="24"/>
        </w:rPr>
      </w:pPr>
    </w:p>
    <w:p w:rsidR="007E0A01" w:rsidRDefault="007E0A01" w:rsidP="00D0515C">
      <w:pPr>
        <w:spacing w:after="0" w:line="276" w:lineRule="auto"/>
        <w:jc w:val="both"/>
        <w:rPr>
          <w:rFonts w:ascii="Times New Roman" w:hAnsi="Times New Roman" w:cs="Times New Roman"/>
          <w:sz w:val="24"/>
          <w:szCs w:val="24"/>
        </w:rPr>
      </w:pPr>
    </w:p>
    <w:p w:rsidR="007E0A01" w:rsidRDefault="007E0A01" w:rsidP="00D0515C">
      <w:pPr>
        <w:spacing w:after="0" w:line="276" w:lineRule="auto"/>
        <w:jc w:val="both"/>
        <w:rPr>
          <w:rFonts w:ascii="Times New Roman" w:hAnsi="Times New Roman" w:cs="Times New Roman"/>
          <w:sz w:val="24"/>
          <w:szCs w:val="24"/>
        </w:rPr>
      </w:pPr>
    </w:p>
    <w:p w:rsidR="007E0A01" w:rsidRDefault="007E0A01" w:rsidP="00D0515C">
      <w:pPr>
        <w:spacing w:after="0" w:line="276" w:lineRule="auto"/>
        <w:jc w:val="both"/>
        <w:rPr>
          <w:rFonts w:ascii="Times New Roman" w:hAnsi="Times New Roman" w:cs="Times New Roman"/>
          <w:sz w:val="24"/>
          <w:szCs w:val="24"/>
        </w:rPr>
      </w:pPr>
    </w:p>
    <w:p w:rsidR="007E0A01" w:rsidRDefault="007E0A01" w:rsidP="00D0515C">
      <w:pPr>
        <w:spacing w:after="0" w:line="276" w:lineRule="auto"/>
        <w:jc w:val="both"/>
        <w:rPr>
          <w:rFonts w:ascii="Times New Roman" w:hAnsi="Times New Roman" w:cs="Times New Roman"/>
          <w:sz w:val="24"/>
          <w:szCs w:val="24"/>
        </w:rPr>
      </w:pPr>
    </w:p>
    <w:p w:rsidR="007E0A01" w:rsidRDefault="007E0A01" w:rsidP="00D0515C">
      <w:pPr>
        <w:spacing w:after="0" w:line="276" w:lineRule="auto"/>
        <w:jc w:val="both"/>
        <w:rPr>
          <w:rFonts w:ascii="Times New Roman" w:hAnsi="Times New Roman" w:cs="Times New Roman"/>
          <w:sz w:val="24"/>
          <w:szCs w:val="24"/>
        </w:rPr>
      </w:pPr>
    </w:p>
    <w:p w:rsidR="007E0A01" w:rsidRDefault="007E0A01" w:rsidP="00D0515C">
      <w:pPr>
        <w:spacing w:after="0" w:line="276" w:lineRule="auto"/>
        <w:jc w:val="both"/>
        <w:rPr>
          <w:rFonts w:ascii="Times New Roman" w:hAnsi="Times New Roman" w:cs="Times New Roman"/>
          <w:sz w:val="24"/>
          <w:szCs w:val="24"/>
        </w:rPr>
      </w:pPr>
    </w:p>
    <w:p w:rsidR="007E0A01" w:rsidRPr="00140CCD" w:rsidRDefault="007E0A01" w:rsidP="00D0515C">
      <w:pPr>
        <w:spacing w:after="0" w:line="276" w:lineRule="auto"/>
        <w:jc w:val="both"/>
        <w:rPr>
          <w:rFonts w:ascii="Times New Roman" w:hAnsi="Times New Roman" w:cs="Times New Roman"/>
          <w:sz w:val="24"/>
          <w:szCs w:val="24"/>
        </w:rPr>
      </w:pPr>
    </w:p>
    <w:p w:rsidR="0078026C" w:rsidRDefault="0078026C" w:rsidP="0078026C">
      <w:pPr>
        <w:spacing w:after="0" w:line="276" w:lineRule="auto"/>
        <w:jc w:val="both"/>
        <w:rPr>
          <w:rFonts w:cs="Times New Roman"/>
          <w:b/>
          <w:sz w:val="28"/>
          <w:szCs w:val="28"/>
        </w:rPr>
      </w:pPr>
      <w:r w:rsidRPr="00AE66F4">
        <w:rPr>
          <w:rFonts w:cs="Times New Roman"/>
          <w:b/>
          <w:sz w:val="28"/>
          <w:szCs w:val="28"/>
        </w:rPr>
        <w:lastRenderedPageBreak/>
        <w:t>Introducción</w:t>
      </w:r>
    </w:p>
    <w:p w:rsidR="00955997" w:rsidRDefault="00BA36BD" w:rsidP="00B54CFE">
      <w:pPr>
        <w:pStyle w:val="Standard"/>
        <w:spacing w:line="360" w:lineRule="auto"/>
        <w:jc w:val="both"/>
        <w:rPr>
          <w:rFonts w:ascii="Times New Roman" w:hAnsi="Times New Roman" w:cs="Times New Roman"/>
        </w:rPr>
      </w:pPr>
      <w:r w:rsidRPr="00B54CFE">
        <w:rPr>
          <w:rFonts w:ascii="Times New Roman" w:hAnsi="Times New Roman" w:cs="Times New Roman"/>
        </w:rPr>
        <w:t xml:space="preserve">Como resultado de las acciones realizadas en el </w:t>
      </w:r>
      <w:r w:rsidRPr="00B54CFE">
        <w:rPr>
          <w:rFonts w:ascii="Times New Roman" w:hAnsi="Times New Roman" w:cs="Times New Roman"/>
          <w:i/>
        </w:rPr>
        <w:t>Diplomado de Formación en Competencias Tutoriales</w:t>
      </w:r>
      <w:r w:rsidR="00B54CFE" w:rsidRPr="00B54CFE">
        <w:rPr>
          <w:rFonts w:ascii="Times New Roman" w:hAnsi="Times New Roman" w:cs="Times New Roman"/>
          <w:i/>
        </w:rPr>
        <w:t xml:space="preserve"> </w:t>
      </w:r>
      <w:r w:rsidR="00B54CFE" w:rsidRPr="00B54CFE">
        <w:rPr>
          <w:rFonts w:ascii="Times New Roman" w:hAnsi="Times New Roman" w:cs="Times New Roman"/>
        </w:rPr>
        <w:t>que se imparte en el Instituto Politécnico Nacional (IPN)</w:t>
      </w:r>
      <w:r w:rsidRPr="00B54CFE">
        <w:rPr>
          <w:rFonts w:ascii="Times New Roman" w:hAnsi="Times New Roman" w:cs="Times New Roman"/>
        </w:rPr>
        <w:t xml:space="preserve">, se elaboró el presente artículo, el cual reporta un </w:t>
      </w:r>
      <w:r w:rsidRPr="00B54CFE">
        <w:rPr>
          <w:rFonts w:ascii="Times New Roman" w:hAnsi="Times New Roman" w:cs="Times New Roman"/>
          <w:i/>
        </w:rPr>
        <w:t>Plan de Acción Tutorial</w:t>
      </w:r>
      <w:r w:rsidRPr="00B54CFE">
        <w:rPr>
          <w:rFonts w:ascii="Times New Roman" w:hAnsi="Times New Roman" w:cs="Times New Roman"/>
        </w:rPr>
        <w:t xml:space="preserve">, cuya formulación implicó detenerse y revisar </w:t>
      </w:r>
      <w:r w:rsidR="00955997">
        <w:rPr>
          <w:rFonts w:ascii="Times New Roman" w:hAnsi="Times New Roman" w:cs="Times New Roman"/>
        </w:rPr>
        <w:t>las acciones que a un tutor le competen llevar a cabo.</w:t>
      </w:r>
    </w:p>
    <w:p w:rsidR="00955997" w:rsidRDefault="00955997" w:rsidP="00B54CFE">
      <w:pPr>
        <w:pStyle w:val="Standard"/>
        <w:spacing w:line="360" w:lineRule="auto"/>
        <w:jc w:val="both"/>
        <w:rPr>
          <w:rFonts w:ascii="Times New Roman" w:hAnsi="Times New Roman" w:cs="Times New Roman"/>
        </w:rPr>
      </w:pPr>
    </w:p>
    <w:p w:rsidR="00955997" w:rsidRDefault="00955997" w:rsidP="00955997">
      <w:pPr>
        <w:pStyle w:val="Default"/>
        <w:spacing w:line="360" w:lineRule="auto"/>
        <w:jc w:val="both"/>
      </w:pPr>
      <w:r w:rsidRPr="00955997">
        <w:t xml:space="preserve">El Instituto Politécnico Nacional, </w:t>
      </w:r>
      <w:r w:rsidR="00B721EF">
        <w:t>mediante el programa Institucional de Tutorías (IPN, 2012), da</w:t>
      </w:r>
      <w:r w:rsidRPr="00955997">
        <w:t xml:space="preserve"> un acompañamiento personal y académico </w:t>
      </w:r>
      <w:r w:rsidR="00B721EF">
        <w:t>a  los estudiantes, durante su estancia tanto en el nivel medio como superior, con la finalidad de brindarles apoyos</w:t>
      </w:r>
      <w:r w:rsidRPr="00955997">
        <w:t xml:space="preserve"> para </w:t>
      </w:r>
      <w:r w:rsidR="00B721EF">
        <w:t>tener un mejor desarrollo</w:t>
      </w:r>
      <w:r w:rsidRPr="00955997">
        <w:t xml:space="preserve"> y fortalecimiento de </w:t>
      </w:r>
      <w:r w:rsidR="00B721EF">
        <w:t xml:space="preserve">sus </w:t>
      </w:r>
      <w:r w:rsidRPr="00955997">
        <w:t>conocimientos, habilidades y actitudes</w:t>
      </w:r>
      <w:r w:rsidR="00B721EF">
        <w:t>.</w:t>
      </w:r>
    </w:p>
    <w:p w:rsidR="00B721EF" w:rsidRPr="00955997" w:rsidRDefault="00B721EF" w:rsidP="00955997">
      <w:pPr>
        <w:pStyle w:val="Default"/>
        <w:spacing w:line="360" w:lineRule="auto"/>
        <w:jc w:val="both"/>
      </w:pPr>
    </w:p>
    <w:p w:rsidR="00955997" w:rsidRPr="00955997" w:rsidRDefault="00955997" w:rsidP="00955997">
      <w:pPr>
        <w:pStyle w:val="Default"/>
        <w:spacing w:line="360" w:lineRule="auto"/>
        <w:jc w:val="both"/>
      </w:pPr>
      <w:r w:rsidRPr="00955997">
        <w:t>El Modelo de Formación Profesional del Instituto Politécnico Nacional es el referente educativo para la operación del Programa Institucional de Tutoría.</w:t>
      </w:r>
      <w:r>
        <w:t xml:space="preserve"> </w:t>
      </w:r>
      <w:r w:rsidRPr="00955997">
        <w:t>Por consiguiente, la tutoría se orienta a desarrollar las competencias de los estudiantes, concerniente a los saberes tanto conceptuales, como procedimentales y actitudinales de los alumnos, de tal forma que coadyuve a la construcción de sus capacidades para que le permitan transformar su realidad. (IPN, 2004).</w:t>
      </w:r>
    </w:p>
    <w:p w:rsidR="00955997" w:rsidRPr="00960FD9" w:rsidRDefault="00955997" w:rsidP="00955997">
      <w:pPr>
        <w:pStyle w:val="Default"/>
        <w:spacing w:line="276" w:lineRule="auto"/>
        <w:jc w:val="both"/>
        <w:rPr>
          <w:rFonts w:ascii="Calibri Light" w:hAnsi="Calibri Light"/>
        </w:rPr>
      </w:pPr>
    </w:p>
    <w:p w:rsidR="00955997" w:rsidRPr="00955997" w:rsidRDefault="00955997" w:rsidP="00955997">
      <w:pPr>
        <w:pStyle w:val="Default"/>
        <w:spacing w:line="360" w:lineRule="auto"/>
        <w:jc w:val="both"/>
        <w:rPr>
          <w:bCs/>
        </w:rPr>
      </w:pPr>
      <w:r w:rsidRPr="00955997">
        <w:rPr>
          <w:bCs/>
        </w:rPr>
        <w:t>El objetivo general del Programa Institucional de Tutorías es:</w:t>
      </w:r>
    </w:p>
    <w:p w:rsidR="00955997" w:rsidRPr="00955997" w:rsidRDefault="00955997" w:rsidP="00955997">
      <w:pPr>
        <w:pStyle w:val="Default"/>
        <w:spacing w:line="360" w:lineRule="auto"/>
        <w:jc w:val="both"/>
      </w:pPr>
    </w:p>
    <w:p w:rsidR="00955997" w:rsidRPr="00955997" w:rsidRDefault="00955997" w:rsidP="00DB0D8F">
      <w:pPr>
        <w:pStyle w:val="Default"/>
        <w:spacing w:line="360" w:lineRule="auto"/>
        <w:ind w:left="709"/>
        <w:jc w:val="both"/>
      </w:pPr>
      <w:r w:rsidRPr="00955997">
        <w:rPr>
          <w:i/>
        </w:rPr>
        <w:t xml:space="preserve">Organizar el proceso de acompañamiento de tipo personal y académico de los alumnos para contribuir en su formación integral durante su trayectoria escolar, orientado a fortalecer tanto el aprendizaje como el desarrollo de valores, actitudes, hábitos y habilidades, mejorando al mismo tiempo, la práctica docente.” </w:t>
      </w:r>
      <w:r w:rsidRPr="00955997">
        <w:t>(P</w:t>
      </w:r>
      <w:r w:rsidR="006C3B5D">
        <w:t xml:space="preserve">rograma Institucional de Tutorías </w:t>
      </w:r>
      <w:r w:rsidR="00FC6290" w:rsidRPr="00FC6290">
        <w:t>[</w:t>
      </w:r>
      <w:r w:rsidR="00FC6290">
        <w:t>PIT</w:t>
      </w:r>
      <w:r w:rsidR="00FC6290" w:rsidRPr="00FC6290">
        <w:t>]</w:t>
      </w:r>
      <w:r w:rsidRPr="00955997">
        <w:t>, 2016</w:t>
      </w:r>
      <w:r w:rsidR="00CF00F8">
        <w:t xml:space="preserve"> p.</w:t>
      </w:r>
      <w:r w:rsidR="006C3B5D">
        <w:t>5</w:t>
      </w:r>
      <w:r w:rsidRPr="00955997">
        <w:t>).</w:t>
      </w:r>
    </w:p>
    <w:p w:rsidR="00955997" w:rsidRPr="00955997" w:rsidRDefault="00955997" w:rsidP="00955997">
      <w:pPr>
        <w:pStyle w:val="Default"/>
        <w:spacing w:line="360" w:lineRule="auto"/>
        <w:jc w:val="both"/>
      </w:pPr>
    </w:p>
    <w:p w:rsidR="00955997" w:rsidRPr="00955997" w:rsidRDefault="00955997" w:rsidP="00955997">
      <w:pPr>
        <w:spacing w:after="0" w:line="360" w:lineRule="auto"/>
        <w:jc w:val="both"/>
        <w:rPr>
          <w:rFonts w:ascii="Times New Roman" w:hAnsi="Times New Roman" w:cs="Times New Roman"/>
          <w:sz w:val="24"/>
          <w:szCs w:val="24"/>
        </w:rPr>
      </w:pPr>
      <w:r w:rsidRPr="00955997">
        <w:rPr>
          <w:rFonts w:ascii="Times New Roman" w:hAnsi="Times New Roman" w:cs="Times New Roman"/>
          <w:sz w:val="24"/>
          <w:szCs w:val="24"/>
        </w:rPr>
        <w:t>La tutoría es definida por varios autores como una activ</w:t>
      </w:r>
      <w:r w:rsidR="00C83C41">
        <w:rPr>
          <w:rFonts w:ascii="Times New Roman" w:hAnsi="Times New Roman" w:cs="Times New Roman"/>
          <w:sz w:val="24"/>
          <w:szCs w:val="24"/>
        </w:rPr>
        <w:t xml:space="preserve">idad </w:t>
      </w:r>
      <w:r w:rsidRPr="00955997">
        <w:rPr>
          <w:rFonts w:ascii="Times New Roman" w:hAnsi="Times New Roman" w:cs="Times New Roman"/>
          <w:sz w:val="24"/>
          <w:szCs w:val="24"/>
        </w:rPr>
        <w:t xml:space="preserve">que realiza el profesor para acompañar al estudiante en su desarrollo académico. De acuerdo a </w:t>
      </w:r>
      <w:proofErr w:type="spellStart"/>
      <w:r w:rsidR="004E79CC" w:rsidRPr="00955997">
        <w:rPr>
          <w:rFonts w:ascii="Times New Roman" w:hAnsi="Times New Roman" w:cs="Times New Roman"/>
          <w:sz w:val="24"/>
          <w:szCs w:val="24"/>
        </w:rPr>
        <w:t>Grañedas</w:t>
      </w:r>
      <w:proofErr w:type="spellEnd"/>
      <w:r w:rsidR="004E79CC" w:rsidRPr="00955997">
        <w:rPr>
          <w:rFonts w:ascii="Times New Roman" w:hAnsi="Times New Roman" w:cs="Times New Roman"/>
          <w:sz w:val="24"/>
          <w:szCs w:val="24"/>
        </w:rPr>
        <w:t xml:space="preserve"> y Parra (</w:t>
      </w:r>
      <w:r w:rsidR="00140CCD" w:rsidRPr="00955997">
        <w:rPr>
          <w:rFonts w:ascii="Times New Roman" w:hAnsi="Times New Roman" w:cs="Times New Roman"/>
          <w:sz w:val="24"/>
          <w:szCs w:val="24"/>
        </w:rPr>
        <w:t>2008</w:t>
      </w:r>
      <w:r w:rsidR="00140CCD">
        <w:rPr>
          <w:rFonts w:ascii="Times New Roman" w:hAnsi="Times New Roman" w:cs="Times New Roman"/>
          <w:sz w:val="24"/>
          <w:szCs w:val="24"/>
        </w:rPr>
        <w:t>, p. 211</w:t>
      </w:r>
      <w:r w:rsidR="004E79CC" w:rsidRPr="00955997">
        <w:rPr>
          <w:rFonts w:ascii="Times New Roman" w:hAnsi="Times New Roman" w:cs="Times New Roman"/>
          <w:sz w:val="24"/>
          <w:szCs w:val="24"/>
        </w:rPr>
        <w:t xml:space="preserve">), la tutoría es la </w:t>
      </w:r>
      <w:r w:rsidR="004E79CC" w:rsidRPr="00955997">
        <w:rPr>
          <w:rFonts w:ascii="Times New Roman" w:hAnsi="Times New Roman" w:cs="Times New Roman"/>
          <w:i/>
          <w:sz w:val="24"/>
          <w:szCs w:val="24"/>
        </w:rPr>
        <w:t>acción orientadora llevada a cabo por el tutor/a y profesores, que puede llevarse de manera individual o grupal, se refiere a lo instructivo-académico y lo no académico</w:t>
      </w:r>
      <w:r w:rsidR="004E79CC" w:rsidRPr="00955997">
        <w:rPr>
          <w:rFonts w:ascii="Times New Roman" w:hAnsi="Times New Roman" w:cs="Times New Roman"/>
          <w:sz w:val="24"/>
          <w:szCs w:val="24"/>
        </w:rPr>
        <w:t xml:space="preserve">. </w:t>
      </w:r>
      <w:r w:rsidR="004E79CC">
        <w:rPr>
          <w:rFonts w:ascii="Times New Roman" w:hAnsi="Times New Roman" w:cs="Times New Roman"/>
          <w:sz w:val="24"/>
          <w:szCs w:val="24"/>
        </w:rPr>
        <w:t xml:space="preserve"> Su campo d</w:t>
      </w:r>
      <w:r w:rsidRPr="00955997">
        <w:rPr>
          <w:rFonts w:ascii="Times New Roman" w:hAnsi="Times New Roman" w:cs="Times New Roman"/>
          <w:sz w:val="24"/>
          <w:szCs w:val="24"/>
        </w:rPr>
        <w:t xml:space="preserve">e acción </w:t>
      </w:r>
      <w:r w:rsidR="00774534">
        <w:rPr>
          <w:rFonts w:ascii="Times New Roman" w:hAnsi="Times New Roman" w:cs="Times New Roman"/>
          <w:sz w:val="24"/>
          <w:szCs w:val="24"/>
        </w:rPr>
        <w:t>de acuerdo a</w:t>
      </w:r>
      <w:r w:rsidR="00140CCD">
        <w:rPr>
          <w:rFonts w:ascii="Times New Roman" w:hAnsi="Times New Roman" w:cs="Times New Roman"/>
          <w:sz w:val="24"/>
          <w:szCs w:val="24"/>
        </w:rPr>
        <w:t xml:space="preserve"> lo señalado por Garduño (2012, p. 4</w:t>
      </w:r>
      <w:r w:rsidR="00774534">
        <w:rPr>
          <w:rFonts w:ascii="Times New Roman" w:hAnsi="Times New Roman" w:cs="Times New Roman"/>
          <w:sz w:val="24"/>
          <w:szCs w:val="24"/>
        </w:rPr>
        <w:t xml:space="preserve">) y por </w:t>
      </w:r>
      <w:r w:rsidR="00774534" w:rsidRPr="000E2F09">
        <w:rPr>
          <w:rFonts w:ascii="Times New Roman" w:hAnsi="Times New Roman" w:cs="Times New Roman"/>
          <w:sz w:val="24"/>
          <w:szCs w:val="24"/>
        </w:rPr>
        <w:t>Ordóñez</w:t>
      </w:r>
      <w:r w:rsidR="00774534">
        <w:rPr>
          <w:rFonts w:ascii="Times New Roman" w:hAnsi="Times New Roman" w:cs="Times New Roman"/>
          <w:sz w:val="24"/>
          <w:szCs w:val="24"/>
        </w:rPr>
        <w:t>,</w:t>
      </w:r>
      <w:r w:rsidR="00774534" w:rsidRPr="000E2F09">
        <w:rPr>
          <w:rFonts w:ascii="Times New Roman" w:hAnsi="Times New Roman" w:cs="Times New Roman"/>
          <w:sz w:val="24"/>
          <w:szCs w:val="24"/>
        </w:rPr>
        <w:t xml:space="preserve"> </w:t>
      </w:r>
      <w:r w:rsidR="00774534">
        <w:rPr>
          <w:rFonts w:ascii="Times New Roman" w:hAnsi="Times New Roman" w:cs="Times New Roman"/>
          <w:sz w:val="24"/>
          <w:szCs w:val="24"/>
        </w:rPr>
        <w:t>Ibeth</w:t>
      </w:r>
      <w:r w:rsidR="00774534" w:rsidRPr="000E2F09">
        <w:rPr>
          <w:rFonts w:ascii="Times New Roman" w:hAnsi="Times New Roman" w:cs="Times New Roman"/>
          <w:sz w:val="24"/>
          <w:szCs w:val="24"/>
        </w:rPr>
        <w:t xml:space="preserve"> y Ocampo</w:t>
      </w:r>
      <w:r w:rsidR="00774534" w:rsidRPr="00F06993">
        <w:rPr>
          <w:rFonts w:ascii="Times New Roman" w:hAnsi="Times New Roman" w:cs="Times New Roman"/>
          <w:sz w:val="24"/>
          <w:szCs w:val="24"/>
        </w:rPr>
        <w:t xml:space="preserve"> (2005</w:t>
      </w:r>
      <w:r w:rsidR="00140CCD">
        <w:rPr>
          <w:rFonts w:ascii="Times New Roman" w:hAnsi="Times New Roman" w:cs="Times New Roman"/>
          <w:sz w:val="24"/>
          <w:szCs w:val="24"/>
        </w:rPr>
        <w:t>, p.38</w:t>
      </w:r>
      <w:r w:rsidR="00774534" w:rsidRPr="00F06993">
        <w:rPr>
          <w:rFonts w:ascii="Times New Roman" w:hAnsi="Times New Roman" w:cs="Times New Roman"/>
          <w:sz w:val="24"/>
          <w:szCs w:val="24"/>
        </w:rPr>
        <w:t>)</w:t>
      </w:r>
      <w:r w:rsidR="00774534">
        <w:rPr>
          <w:rFonts w:ascii="Times New Roman" w:hAnsi="Times New Roman" w:cs="Times New Roman"/>
          <w:sz w:val="24"/>
          <w:szCs w:val="24"/>
        </w:rPr>
        <w:t>,</w:t>
      </w:r>
      <w:r w:rsidR="00774534" w:rsidRPr="00F06993">
        <w:rPr>
          <w:rFonts w:ascii="Times New Roman" w:hAnsi="Times New Roman" w:cs="Times New Roman"/>
          <w:sz w:val="24"/>
          <w:szCs w:val="24"/>
        </w:rPr>
        <w:t xml:space="preserve"> </w:t>
      </w:r>
      <w:r w:rsidR="000B36DD">
        <w:rPr>
          <w:rFonts w:ascii="Times New Roman" w:hAnsi="Times New Roman" w:cs="Times New Roman"/>
          <w:sz w:val="24"/>
          <w:szCs w:val="24"/>
        </w:rPr>
        <w:lastRenderedPageBreak/>
        <w:t>está relacionado</w:t>
      </w:r>
      <w:r w:rsidR="00C83C41">
        <w:rPr>
          <w:rFonts w:ascii="Times New Roman" w:hAnsi="Times New Roman" w:cs="Times New Roman"/>
          <w:sz w:val="24"/>
          <w:szCs w:val="24"/>
        </w:rPr>
        <w:t xml:space="preserve"> con</w:t>
      </w:r>
      <w:r w:rsidRPr="00955997">
        <w:rPr>
          <w:rFonts w:ascii="Times New Roman" w:hAnsi="Times New Roman" w:cs="Times New Roman"/>
          <w:sz w:val="24"/>
          <w:szCs w:val="24"/>
        </w:rPr>
        <w:t xml:space="preserve"> la orientación </w:t>
      </w:r>
      <w:r w:rsidR="00C83C41">
        <w:rPr>
          <w:rFonts w:ascii="Times New Roman" w:hAnsi="Times New Roman" w:cs="Times New Roman"/>
          <w:sz w:val="24"/>
          <w:szCs w:val="24"/>
        </w:rPr>
        <w:t xml:space="preserve">académica y </w:t>
      </w:r>
      <w:r w:rsidRPr="00955997">
        <w:rPr>
          <w:rFonts w:ascii="Times New Roman" w:hAnsi="Times New Roman" w:cs="Times New Roman"/>
          <w:sz w:val="24"/>
          <w:szCs w:val="24"/>
        </w:rPr>
        <w:t xml:space="preserve">profesional, los </w:t>
      </w:r>
      <w:r w:rsidR="00C83C41">
        <w:rPr>
          <w:rFonts w:ascii="Times New Roman" w:hAnsi="Times New Roman" w:cs="Times New Roman"/>
          <w:sz w:val="24"/>
          <w:szCs w:val="24"/>
        </w:rPr>
        <w:t xml:space="preserve">diversos </w:t>
      </w:r>
      <w:r w:rsidRPr="00955997">
        <w:rPr>
          <w:rFonts w:ascii="Times New Roman" w:hAnsi="Times New Roman" w:cs="Times New Roman"/>
          <w:sz w:val="24"/>
          <w:szCs w:val="24"/>
        </w:rPr>
        <w:t>p</w:t>
      </w:r>
      <w:r w:rsidR="00C83C41">
        <w:rPr>
          <w:rFonts w:ascii="Times New Roman" w:hAnsi="Times New Roman" w:cs="Times New Roman"/>
          <w:sz w:val="24"/>
          <w:szCs w:val="24"/>
        </w:rPr>
        <w:t xml:space="preserve">rogramas preventivos y el </w:t>
      </w:r>
      <w:r w:rsidRPr="00955997">
        <w:rPr>
          <w:rFonts w:ascii="Times New Roman" w:hAnsi="Times New Roman" w:cs="Times New Roman"/>
          <w:sz w:val="24"/>
          <w:szCs w:val="24"/>
        </w:rPr>
        <w:t xml:space="preserve">desarrollo personal y social. La tutoría </w:t>
      </w:r>
      <w:r w:rsidR="00C83C41">
        <w:rPr>
          <w:rFonts w:ascii="Times New Roman" w:hAnsi="Times New Roman" w:cs="Times New Roman"/>
          <w:sz w:val="24"/>
          <w:szCs w:val="24"/>
        </w:rPr>
        <w:t xml:space="preserve">se desarrolla dentro o fuera del aula y es una actividad integradora y </w:t>
      </w:r>
      <w:r w:rsidRPr="00955997">
        <w:rPr>
          <w:rFonts w:ascii="Times New Roman" w:hAnsi="Times New Roman" w:cs="Times New Roman"/>
          <w:sz w:val="24"/>
          <w:szCs w:val="24"/>
        </w:rPr>
        <w:t xml:space="preserve"> colaborativa</w:t>
      </w:r>
      <w:r w:rsidR="00C83C41">
        <w:rPr>
          <w:rFonts w:ascii="Times New Roman" w:hAnsi="Times New Roman" w:cs="Times New Roman"/>
          <w:sz w:val="24"/>
          <w:szCs w:val="24"/>
        </w:rPr>
        <w:t>, ya que el incluye a la familia, a otros profesores, directivos de la escuela y personal de apoyo</w:t>
      </w:r>
      <w:r w:rsidR="000E64B2">
        <w:rPr>
          <w:rFonts w:ascii="Times New Roman" w:hAnsi="Times New Roman" w:cs="Times New Roman"/>
          <w:sz w:val="24"/>
          <w:szCs w:val="24"/>
        </w:rPr>
        <w:t xml:space="preserve"> (Santaolalla, 1996)</w:t>
      </w:r>
      <w:r w:rsidRPr="00955997">
        <w:rPr>
          <w:rFonts w:ascii="Times New Roman" w:hAnsi="Times New Roman" w:cs="Times New Roman"/>
          <w:sz w:val="24"/>
          <w:szCs w:val="24"/>
        </w:rPr>
        <w:t>.</w:t>
      </w:r>
    </w:p>
    <w:p w:rsidR="00955997" w:rsidRDefault="00955997" w:rsidP="00955997">
      <w:pPr>
        <w:spacing w:after="0" w:line="360" w:lineRule="auto"/>
        <w:jc w:val="both"/>
        <w:rPr>
          <w:rFonts w:ascii="Times New Roman" w:hAnsi="Times New Roman" w:cs="Times New Roman"/>
          <w:sz w:val="24"/>
          <w:szCs w:val="24"/>
        </w:rPr>
      </w:pPr>
    </w:p>
    <w:p w:rsidR="00955997" w:rsidRDefault="00955997" w:rsidP="00955997">
      <w:pPr>
        <w:spacing w:after="0" w:line="360" w:lineRule="auto"/>
        <w:jc w:val="both"/>
        <w:rPr>
          <w:rFonts w:ascii="Times New Roman" w:hAnsi="Times New Roman" w:cs="Times New Roman"/>
          <w:sz w:val="24"/>
          <w:szCs w:val="24"/>
        </w:rPr>
      </w:pPr>
      <w:r w:rsidRPr="00955997">
        <w:rPr>
          <w:rFonts w:ascii="Times New Roman" w:hAnsi="Times New Roman" w:cs="Times New Roman"/>
          <w:sz w:val="24"/>
          <w:szCs w:val="24"/>
        </w:rPr>
        <w:t>Álvarez y Bisquerra (2005</w:t>
      </w:r>
      <w:r w:rsidR="00140CCD">
        <w:rPr>
          <w:rFonts w:ascii="Times New Roman" w:hAnsi="Times New Roman" w:cs="Times New Roman"/>
          <w:sz w:val="24"/>
          <w:szCs w:val="24"/>
        </w:rPr>
        <w:t>, p. 89</w:t>
      </w:r>
      <w:r w:rsidRPr="00955997">
        <w:rPr>
          <w:rFonts w:ascii="Times New Roman" w:hAnsi="Times New Roman" w:cs="Times New Roman"/>
          <w:sz w:val="24"/>
          <w:szCs w:val="24"/>
        </w:rPr>
        <w:t>),</w:t>
      </w:r>
      <w:r w:rsidR="009B5F10">
        <w:rPr>
          <w:rFonts w:ascii="Times New Roman" w:hAnsi="Times New Roman" w:cs="Times New Roman"/>
          <w:sz w:val="24"/>
          <w:szCs w:val="24"/>
        </w:rPr>
        <w:t xml:space="preserve"> y por su parte Lara (2008</w:t>
      </w:r>
      <w:r w:rsidR="00140CCD">
        <w:rPr>
          <w:rFonts w:ascii="Times New Roman" w:hAnsi="Times New Roman" w:cs="Times New Roman"/>
          <w:sz w:val="24"/>
          <w:szCs w:val="24"/>
        </w:rPr>
        <w:t>, p.34</w:t>
      </w:r>
      <w:r w:rsidR="009B5F10">
        <w:rPr>
          <w:rFonts w:ascii="Times New Roman" w:hAnsi="Times New Roman" w:cs="Times New Roman"/>
          <w:sz w:val="24"/>
          <w:szCs w:val="24"/>
        </w:rPr>
        <w:t xml:space="preserve">), </w:t>
      </w:r>
      <w:r w:rsidRPr="00681609">
        <w:rPr>
          <w:rFonts w:ascii="Times New Roman" w:hAnsi="Times New Roman" w:cs="Times New Roman"/>
          <w:sz w:val="24"/>
          <w:szCs w:val="24"/>
        </w:rPr>
        <w:t>consideran a la tutoría como un</w:t>
      </w:r>
      <w:r w:rsidR="000B36DD" w:rsidRPr="00681609">
        <w:rPr>
          <w:rFonts w:ascii="Times New Roman" w:hAnsi="Times New Roman" w:cs="Times New Roman"/>
          <w:sz w:val="24"/>
          <w:szCs w:val="24"/>
        </w:rPr>
        <w:t xml:space="preserve"> apoyo orientador </w:t>
      </w:r>
      <w:r w:rsidR="00853667" w:rsidRPr="00681609">
        <w:rPr>
          <w:rFonts w:ascii="Times New Roman" w:hAnsi="Times New Roman" w:cs="Times New Roman"/>
          <w:sz w:val="24"/>
          <w:szCs w:val="24"/>
        </w:rPr>
        <w:t xml:space="preserve">que </w:t>
      </w:r>
      <w:r w:rsidR="000B36DD" w:rsidRPr="00681609">
        <w:rPr>
          <w:rFonts w:ascii="Times New Roman" w:hAnsi="Times New Roman" w:cs="Times New Roman"/>
          <w:sz w:val="24"/>
          <w:szCs w:val="24"/>
        </w:rPr>
        <w:t xml:space="preserve">el profesor-tutor </w:t>
      </w:r>
      <w:r w:rsidR="00853667" w:rsidRPr="00681609">
        <w:rPr>
          <w:rFonts w:ascii="Times New Roman" w:hAnsi="Times New Roman" w:cs="Times New Roman"/>
          <w:sz w:val="24"/>
          <w:szCs w:val="24"/>
        </w:rPr>
        <w:t xml:space="preserve">brinda, además de su acción docente, </w:t>
      </w:r>
      <w:r w:rsidR="000B36DD" w:rsidRPr="00681609">
        <w:rPr>
          <w:rFonts w:ascii="Times New Roman" w:hAnsi="Times New Roman" w:cs="Times New Roman"/>
          <w:sz w:val="24"/>
          <w:szCs w:val="24"/>
        </w:rPr>
        <w:t xml:space="preserve"> a la superación </w:t>
      </w:r>
      <w:r w:rsidR="00681609">
        <w:rPr>
          <w:rFonts w:ascii="Times New Roman" w:hAnsi="Times New Roman" w:cs="Times New Roman"/>
          <w:sz w:val="24"/>
          <w:szCs w:val="24"/>
        </w:rPr>
        <w:t xml:space="preserve">tanto </w:t>
      </w:r>
      <w:r w:rsidR="000B36DD" w:rsidRPr="00681609">
        <w:rPr>
          <w:rFonts w:ascii="Times New Roman" w:hAnsi="Times New Roman" w:cs="Times New Roman"/>
          <w:sz w:val="24"/>
          <w:szCs w:val="24"/>
        </w:rPr>
        <w:t>académica como personal</w:t>
      </w:r>
      <w:r w:rsidR="00681609">
        <w:rPr>
          <w:rFonts w:ascii="Times New Roman" w:hAnsi="Times New Roman" w:cs="Times New Roman"/>
          <w:sz w:val="24"/>
          <w:szCs w:val="24"/>
        </w:rPr>
        <w:t xml:space="preserve"> de sus alumnos</w:t>
      </w:r>
      <w:r w:rsidR="00853667" w:rsidRPr="00681609">
        <w:rPr>
          <w:rFonts w:ascii="Times New Roman" w:hAnsi="Times New Roman" w:cs="Times New Roman"/>
          <w:sz w:val="24"/>
          <w:szCs w:val="24"/>
        </w:rPr>
        <w:t>.</w:t>
      </w:r>
      <w:r w:rsidR="00842A0F">
        <w:rPr>
          <w:rFonts w:ascii="Times New Roman" w:hAnsi="Times New Roman" w:cs="Times New Roman"/>
          <w:sz w:val="24"/>
          <w:szCs w:val="24"/>
        </w:rPr>
        <w:t xml:space="preserve"> </w:t>
      </w:r>
      <w:r w:rsidR="001E12BF">
        <w:rPr>
          <w:rFonts w:ascii="Times New Roman" w:hAnsi="Times New Roman" w:cs="Times New Roman"/>
          <w:sz w:val="24"/>
          <w:szCs w:val="24"/>
        </w:rPr>
        <w:t>Pantoja, Campo y</w:t>
      </w:r>
      <w:r w:rsidR="00D77039">
        <w:rPr>
          <w:rFonts w:ascii="Times New Roman" w:hAnsi="Times New Roman" w:cs="Times New Roman"/>
          <w:sz w:val="24"/>
          <w:szCs w:val="24"/>
        </w:rPr>
        <w:t xml:space="preserve"> Cañas (2003</w:t>
      </w:r>
      <w:r w:rsidR="00140CCD">
        <w:rPr>
          <w:rFonts w:ascii="Times New Roman" w:hAnsi="Times New Roman" w:cs="Times New Roman"/>
          <w:sz w:val="24"/>
          <w:szCs w:val="24"/>
        </w:rPr>
        <w:t>, p. 88</w:t>
      </w:r>
      <w:r w:rsidR="00D77039">
        <w:rPr>
          <w:rFonts w:ascii="Times New Roman" w:hAnsi="Times New Roman" w:cs="Times New Roman"/>
          <w:sz w:val="24"/>
          <w:szCs w:val="24"/>
        </w:rPr>
        <w:t xml:space="preserve">), </w:t>
      </w:r>
      <w:r w:rsidRPr="0004000C">
        <w:rPr>
          <w:rFonts w:ascii="Times New Roman" w:hAnsi="Times New Roman" w:cs="Times New Roman"/>
          <w:sz w:val="24"/>
          <w:szCs w:val="24"/>
        </w:rPr>
        <w:t xml:space="preserve">comentan </w:t>
      </w:r>
      <w:r w:rsidRPr="002218DA">
        <w:rPr>
          <w:rFonts w:ascii="Times New Roman" w:hAnsi="Times New Roman" w:cs="Times New Roman"/>
          <w:sz w:val="24"/>
          <w:szCs w:val="24"/>
        </w:rPr>
        <w:t>q</w:t>
      </w:r>
      <w:r w:rsidR="002218DA">
        <w:rPr>
          <w:rFonts w:ascii="Times New Roman" w:hAnsi="Times New Roman" w:cs="Times New Roman"/>
          <w:sz w:val="24"/>
          <w:szCs w:val="24"/>
        </w:rPr>
        <w:t xml:space="preserve">ue la acción tutorial toma en cuenta no solo aspectos que permitan al alumno superar su rendimiento académico, sino también el tutor debe realizar acciones para que los estudiantes desarrollen hábitos de estudio y de trabajo. </w:t>
      </w:r>
    </w:p>
    <w:p w:rsidR="002218DA" w:rsidRDefault="002218DA" w:rsidP="00955997">
      <w:pPr>
        <w:spacing w:after="0" w:line="360" w:lineRule="auto"/>
        <w:jc w:val="both"/>
        <w:rPr>
          <w:rFonts w:ascii="Times New Roman" w:hAnsi="Times New Roman" w:cs="Times New Roman"/>
          <w:sz w:val="24"/>
          <w:szCs w:val="24"/>
        </w:rPr>
      </w:pPr>
    </w:p>
    <w:p w:rsidR="00DB0D8F" w:rsidRDefault="009545AA" w:rsidP="0095599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González y </w:t>
      </w:r>
      <w:proofErr w:type="spellStart"/>
      <w:r>
        <w:rPr>
          <w:rFonts w:ascii="Times New Roman" w:hAnsi="Times New Roman" w:cs="Times New Roman"/>
          <w:sz w:val="24"/>
          <w:szCs w:val="24"/>
        </w:rPr>
        <w:t>Vélaz</w:t>
      </w:r>
      <w:proofErr w:type="spellEnd"/>
      <w:r>
        <w:rPr>
          <w:rFonts w:ascii="Times New Roman" w:hAnsi="Times New Roman" w:cs="Times New Roman"/>
          <w:sz w:val="24"/>
          <w:szCs w:val="24"/>
        </w:rPr>
        <w:t xml:space="preserve"> de Medrano (2014) citan a </w:t>
      </w:r>
      <w:r w:rsidR="00EC3D6F">
        <w:rPr>
          <w:rFonts w:ascii="Times New Roman" w:hAnsi="Times New Roman" w:cs="Times New Roman"/>
          <w:sz w:val="24"/>
          <w:szCs w:val="24"/>
        </w:rPr>
        <w:t>Fernández</w:t>
      </w:r>
      <w:r w:rsidR="00DB0D8F">
        <w:rPr>
          <w:rFonts w:ascii="Times New Roman" w:hAnsi="Times New Roman" w:cs="Times New Roman"/>
          <w:sz w:val="24"/>
          <w:szCs w:val="24"/>
        </w:rPr>
        <w:t>:</w:t>
      </w:r>
    </w:p>
    <w:p w:rsidR="00DB0D8F" w:rsidRDefault="00DB0D8F" w:rsidP="00955997">
      <w:pPr>
        <w:spacing w:after="0" w:line="360" w:lineRule="auto"/>
        <w:jc w:val="both"/>
        <w:rPr>
          <w:rFonts w:ascii="Times New Roman" w:hAnsi="Times New Roman" w:cs="Times New Roman"/>
          <w:sz w:val="24"/>
          <w:szCs w:val="24"/>
        </w:rPr>
      </w:pPr>
    </w:p>
    <w:p w:rsidR="00955997" w:rsidRPr="00955997" w:rsidRDefault="00955997" w:rsidP="00DB0D8F">
      <w:pPr>
        <w:spacing w:after="0" w:line="360" w:lineRule="auto"/>
        <w:ind w:left="708"/>
        <w:jc w:val="both"/>
        <w:rPr>
          <w:rFonts w:ascii="Times New Roman" w:hAnsi="Times New Roman" w:cs="Times New Roman"/>
          <w:sz w:val="24"/>
          <w:szCs w:val="24"/>
        </w:rPr>
      </w:pPr>
      <w:r w:rsidRPr="00DB0D8F">
        <w:rPr>
          <w:rFonts w:ascii="Times New Roman" w:hAnsi="Times New Roman" w:cs="Times New Roman"/>
          <w:i/>
          <w:sz w:val="24"/>
          <w:szCs w:val="24"/>
        </w:rPr>
        <w:t>el tutor es la persona</w:t>
      </w:r>
      <w:r w:rsidR="00DB0D8F" w:rsidRPr="00DB0D8F">
        <w:rPr>
          <w:rFonts w:ascii="Times New Roman" w:hAnsi="Times New Roman" w:cs="Times New Roman"/>
          <w:i/>
          <w:sz w:val="24"/>
          <w:szCs w:val="24"/>
        </w:rPr>
        <w:t xml:space="preserve"> q</w:t>
      </w:r>
      <w:r w:rsidRPr="00DB0D8F">
        <w:rPr>
          <w:rFonts w:ascii="Times New Roman" w:hAnsi="Times New Roman" w:cs="Times New Roman"/>
          <w:i/>
          <w:sz w:val="24"/>
          <w:szCs w:val="24"/>
        </w:rPr>
        <w:t xml:space="preserve">ue dentro de la comunidad escolar engloba y se responsabiliza de guiar la </w:t>
      </w:r>
      <w:r w:rsidRPr="002218DA">
        <w:rPr>
          <w:rFonts w:ascii="Times New Roman" w:hAnsi="Times New Roman" w:cs="Times New Roman"/>
          <w:i/>
          <w:sz w:val="24"/>
          <w:szCs w:val="24"/>
        </w:rPr>
        <w:t xml:space="preserve">evolución del alumno en lo que atañe a su aprendizaje y evolución personal, sirviendo de cauce a </w:t>
      </w:r>
      <w:proofErr w:type="gramStart"/>
      <w:r w:rsidRPr="002218DA">
        <w:rPr>
          <w:rFonts w:ascii="Times New Roman" w:hAnsi="Times New Roman" w:cs="Times New Roman"/>
          <w:i/>
          <w:sz w:val="24"/>
          <w:szCs w:val="24"/>
        </w:rPr>
        <w:t>la intervenciones</w:t>
      </w:r>
      <w:proofErr w:type="gramEnd"/>
      <w:r w:rsidRPr="002218DA">
        <w:rPr>
          <w:rFonts w:ascii="Times New Roman" w:hAnsi="Times New Roman" w:cs="Times New Roman"/>
          <w:i/>
          <w:sz w:val="24"/>
          <w:szCs w:val="24"/>
        </w:rPr>
        <w:t xml:space="preserve"> de las personas implicadas en la educación de los alumno, con unas funciones que le son propias</w:t>
      </w:r>
      <w:r w:rsidR="00DB0D8F">
        <w:rPr>
          <w:rFonts w:ascii="Times New Roman" w:hAnsi="Times New Roman" w:cs="Times New Roman"/>
          <w:i/>
          <w:sz w:val="24"/>
          <w:szCs w:val="24"/>
        </w:rPr>
        <w:t xml:space="preserve">. </w:t>
      </w:r>
      <w:r w:rsidR="00DB0D8F" w:rsidRPr="00DB0D8F">
        <w:rPr>
          <w:rFonts w:ascii="Times New Roman" w:hAnsi="Times New Roman" w:cs="Times New Roman"/>
          <w:sz w:val="24"/>
          <w:szCs w:val="24"/>
        </w:rPr>
        <w:t>(p.</w:t>
      </w:r>
      <w:r w:rsidRPr="00955997">
        <w:rPr>
          <w:rFonts w:ascii="Times New Roman" w:hAnsi="Times New Roman" w:cs="Times New Roman"/>
          <w:sz w:val="24"/>
          <w:szCs w:val="24"/>
        </w:rPr>
        <w:tab/>
      </w:r>
      <w:r w:rsidR="00944BBA">
        <w:rPr>
          <w:rFonts w:ascii="Times New Roman" w:hAnsi="Times New Roman" w:cs="Times New Roman"/>
          <w:sz w:val="24"/>
          <w:szCs w:val="24"/>
        </w:rPr>
        <w:t>37).</w:t>
      </w:r>
      <w:r w:rsidRPr="00955997">
        <w:rPr>
          <w:rFonts w:ascii="Times New Roman" w:hAnsi="Times New Roman" w:cs="Times New Roman"/>
          <w:sz w:val="24"/>
          <w:szCs w:val="24"/>
        </w:rPr>
        <w:tab/>
      </w:r>
      <w:r w:rsidRPr="00955997">
        <w:rPr>
          <w:rFonts w:ascii="Times New Roman" w:hAnsi="Times New Roman" w:cs="Times New Roman"/>
          <w:sz w:val="24"/>
          <w:szCs w:val="24"/>
        </w:rPr>
        <w:tab/>
      </w:r>
      <w:r w:rsidRPr="00955997">
        <w:rPr>
          <w:rFonts w:ascii="Times New Roman" w:hAnsi="Times New Roman" w:cs="Times New Roman"/>
          <w:sz w:val="24"/>
          <w:szCs w:val="24"/>
        </w:rPr>
        <w:tab/>
      </w:r>
      <w:r w:rsidRPr="00955997">
        <w:rPr>
          <w:rFonts w:ascii="Times New Roman" w:hAnsi="Times New Roman" w:cs="Times New Roman"/>
          <w:sz w:val="24"/>
          <w:szCs w:val="24"/>
        </w:rPr>
        <w:tab/>
        <w:t xml:space="preserve">          </w:t>
      </w:r>
    </w:p>
    <w:p w:rsidR="00A25D72" w:rsidRDefault="00A25D72" w:rsidP="00955997">
      <w:pPr>
        <w:spacing w:after="0" w:line="360" w:lineRule="auto"/>
        <w:jc w:val="both"/>
        <w:rPr>
          <w:rFonts w:ascii="Times New Roman" w:hAnsi="Times New Roman" w:cs="Times New Roman"/>
          <w:sz w:val="24"/>
          <w:szCs w:val="24"/>
        </w:rPr>
      </w:pPr>
    </w:p>
    <w:p w:rsidR="00955997" w:rsidRPr="00955997" w:rsidRDefault="00955997" w:rsidP="00955997">
      <w:pPr>
        <w:spacing w:after="0" w:line="360" w:lineRule="auto"/>
        <w:jc w:val="both"/>
        <w:rPr>
          <w:rFonts w:ascii="Times New Roman" w:hAnsi="Times New Roman" w:cs="Times New Roman"/>
          <w:sz w:val="24"/>
          <w:szCs w:val="24"/>
        </w:rPr>
      </w:pPr>
      <w:r w:rsidRPr="00955997">
        <w:rPr>
          <w:rFonts w:ascii="Times New Roman" w:hAnsi="Times New Roman" w:cs="Times New Roman"/>
          <w:sz w:val="24"/>
          <w:szCs w:val="24"/>
        </w:rPr>
        <w:t>En las definiciones dadas por estos autores, se observa que la tutoría tiene como finalidad facilitar los procesos de enseñanza aprendizaje de los alumnos y contribuir a su desarrollo personal, profesional y social.</w:t>
      </w:r>
    </w:p>
    <w:p w:rsidR="00955997" w:rsidRDefault="00955997" w:rsidP="00B54CFE">
      <w:pPr>
        <w:pStyle w:val="Standard"/>
        <w:spacing w:line="360" w:lineRule="auto"/>
        <w:jc w:val="both"/>
        <w:rPr>
          <w:rFonts w:ascii="Times New Roman" w:hAnsi="Times New Roman" w:cs="Times New Roman"/>
        </w:rPr>
      </w:pPr>
    </w:p>
    <w:p w:rsidR="00BA36BD" w:rsidRPr="00B54CFE" w:rsidRDefault="004E79CC" w:rsidP="00B54CFE">
      <w:pPr>
        <w:pStyle w:val="Standard"/>
        <w:spacing w:line="360" w:lineRule="auto"/>
        <w:jc w:val="both"/>
        <w:rPr>
          <w:rFonts w:ascii="Times New Roman" w:hAnsi="Times New Roman" w:cs="Times New Roman"/>
        </w:rPr>
      </w:pPr>
      <w:r>
        <w:rPr>
          <w:rFonts w:ascii="Times New Roman" w:hAnsi="Times New Roman" w:cs="Times New Roman"/>
        </w:rPr>
        <w:t>Un plan de acción tutorial se organiza en varias fases.</w:t>
      </w:r>
      <w:r w:rsidR="00BA36BD" w:rsidRPr="00B54CFE">
        <w:rPr>
          <w:rFonts w:ascii="Times New Roman" w:hAnsi="Times New Roman" w:cs="Times New Roman"/>
        </w:rPr>
        <w:t xml:space="preserve"> Al respecto M</w:t>
      </w:r>
      <w:r w:rsidR="00954B72">
        <w:rPr>
          <w:rFonts w:ascii="Times New Roman" w:hAnsi="Times New Roman" w:cs="Times New Roman"/>
        </w:rPr>
        <w:t>onge</w:t>
      </w:r>
      <w:r w:rsidR="00BA36BD" w:rsidRPr="00B54CFE">
        <w:rPr>
          <w:rFonts w:ascii="Times New Roman" w:hAnsi="Times New Roman" w:cs="Times New Roman"/>
        </w:rPr>
        <w:t xml:space="preserve"> (20</w:t>
      </w:r>
      <w:r w:rsidR="00954B72">
        <w:rPr>
          <w:rFonts w:ascii="Times New Roman" w:hAnsi="Times New Roman" w:cs="Times New Roman"/>
        </w:rPr>
        <w:t>09</w:t>
      </w:r>
      <w:r w:rsidR="00140CCD">
        <w:rPr>
          <w:rFonts w:ascii="Times New Roman" w:hAnsi="Times New Roman" w:cs="Times New Roman"/>
        </w:rPr>
        <w:t>, p.315</w:t>
      </w:r>
      <w:r w:rsidR="00BA36BD" w:rsidRPr="00B54CFE">
        <w:rPr>
          <w:rFonts w:ascii="Times New Roman" w:hAnsi="Times New Roman" w:cs="Times New Roman"/>
        </w:rPr>
        <w:t xml:space="preserve">), señala que la planeación tiene cuatro fases: </w:t>
      </w:r>
    </w:p>
    <w:p w:rsidR="00BA36BD" w:rsidRPr="00B54CFE" w:rsidRDefault="00BA36BD" w:rsidP="00B54CFE">
      <w:pPr>
        <w:pStyle w:val="Standard"/>
        <w:numPr>
          <w:ilvl w:val="0"/>
          <w:numId w:val="1"/>
        </w:numPr>
        <w:spacing w:line="360" w:lineRule="auto"/>
        <w:jc w:val="both"/>
        <w:rPr>
          <w:rFonts w:ascii="Times New Roman" w:hAnsi="Times New Roman" w:cs="Times New Roman"/>
        </w:rPr>
      </w:pPr>
      <w:r w:rsidRPr="00B54CFE">
        <w:rPr>
          <w:rFonts w:ascii="Times New Roman" w:hAnsi="Times New Roman" w:cs="Times New Roman"/>
        </w:rPr>
        <w:t>Diagnóstico (donde se desarrolla la fundamentación).</w:t>
      </w:r>
    </w:p>
    <w:p w:rsidR="00BA36BD" w:rsidRPr="00B54CFE" w:rsidRDefault="00BA36BD" w:rsidP="00B54CFE">
      <w:pPr>
        <w:pStyle w:val="Standard"/>
        <w:numPr>
          <w:ilvl w:val="0"/>
          <w:numId w:val="1"/>
        </w:numPr>
        <w:spacing w:line="360" w:lineRule="auto"/>
        <w:jc w:val="both"/>
        <w:rPr>
          <w:rFonts w:ascii="Times New Roman" w:hAnsi="Times New Roman" w:cs="Times New Roman"/>
        </w:rPr>
      </w:pPr>
      <w:r w:rsidRPr="00B54CFE">
        <w:rPr>
          <w:rFonts w:ascii="Times New Roman" w:hAnsi="Times New Roman" w:cs="Times New Roman"/>
        </w:rPr>
        <w:t>Diseño (especificación de lo que se diagnosticó y como se va a hacer).</w:t>
      </w:r>
    </w:p>
    <w:p w:rsidR="00BA36BD" w:rsidRPr="00B54CFE" w:rsidRDefault="00BA36BD" w:rsidP="00B54CFE">
      <w:pPr>
        <w:pStyle w:val="Standard"/>
        <w:numPr>
          <w:ilvl w:val="0"/>
          <w:numId w:val="1"/>
        </w:numPr>
        <w:spacing w:line="360" w:lineRule="auto"/>
        <w:jc w:val="both"/>
        <w:rPr>
          <w:rFonts w:ascii="Times New Roman" w:hAnsi="Times New Roman" w:cs="Times New Roman"/>
        </w:rPr>
      </w:pPr>
      <w:r w:rsidRPr="00B54CFE">
        <w:rPr>
          <w:rFonts w:ascii="Times New Roman" w:hAnsi="Times New Roman" w:cs="Times New Roman"/>
        </w:rPr>
        <w:t>Desarrollo (produce y opera el programa).</w:t>
      </w:r>
    </w:p>
    <w:p w:rsidR="00BA36BD" w:rsidRPr="00B54CFE" w:rsidRDefault="00BA36BD" w:rsidP="00B54CFE">
      <w:pPr>
        <w:pStyle w:val="Standard"/>
        <w:numPr>
          <w:ilvl w:val="0"/>
          <w:numId w:val="1"/>
        </w:numPr>
        <w:spacing w:line="360" w:lineRule="auto"/>
        <w:jc w:val="both"/>
        <w:rPr>
          <w:rFonts w:ascii="Times New Roman" w:hAnsi="Times New Roman" w:cs="Times New Roman"/>
        </w:rPr>
      </w:pPr>
      <w:r w:rsidRPr="00B54CFE">
        <w:rPr>
          <w:rFonts w:ascii="Times New Roman" w:hAnsi="Times New Roman" w:cs="Times New Roman"/>
        </w:rPr>
        <w:t>Evaluación.</w:t>
      </w:r>
    </w:p>
    <w:p w:rsidR="00AE66F4" w:rsidRPr="00B54CFE" w:rsidRDefault="00AE66F4" w:rsidP="00B54CFE">
      <w:pPr>
        <w:spacing w:after="0" w:line="360" w:lineRule="auto"/>
        <w:jc w:val="both"/>
        <w:rPr>
          <w:rFonts w:ascii="Times New Roman" w:hAnsi="Times New Roman" w:cs="Times New Roman"/>
          <w:sz w:val="24"/>
          <w:szCs w:val="24"/>
        </w:rPr>
      </w:pPr>
    </w:p>
    <w:p w:rsidR="00681609" w:rsidRPr="00B54CFE" w:rsidRDefault="00BA36BD" w:rsidP="00B54CFE">
      <w:pPr>
        <w:pStyle w:val="Standard"/>
        <w:spacing w:line="360" w:lineRule="auto"/>
        <w:jc w:val="both"/>
        <w:rPr>
          <w:rFonts w:ascii="Times New Roman" w:hAnsi="Times New Roman" w:cs="Times New Roman"/>
        </w:rPr>
      </w:pPr>
      <w:r w:rsidRPr="00B54CFE">
        <w:rPr>
          <w:rFonts w:ascii="Times New Roman" w:hAnsi="Times New Roman" w:cs="Times New Roman"/>
        </w:rPr>
        <w:lastRenderedPageBreak/>
        <w:t xml:space="preserve">La ejecución de cada una de las fases mencionadas es lo que permitió dar vida al Plan de Acción Tutorial que se describe a lo largo del presente artículo, el cual abordó </w:t>
      </w:r>
      <w:r w:rsidR="00965E55" w:rsidRPr="00B54CFE">
        <w:rPr>
          <w:rFonts w:ascii="Times New Roman" w:hAnsi="Times New Roman" w:cs="Times New Roman"/>
        </w:rPr>
        <w:t xml:space="preserve">la problemática </w:t>
      </w:r>
      <w:r w:rsidR="00343331">
        <w:rPr>
          <w:rFonts w:ascii="Times New Roman" w:hAnsi="Times New Roman" w:cs="Times New Roman"/>
        </w:rPr>
        <w:t>de</w:t>
      </w:r>
      <w:r w:rsidR="00681609">
        <w:rPr>
          <w:rFonts w:ascii="Times New Roman" w:hAnsi="Times New Roman" w:cs="Times New Roman"/>
        </w:rPr>
        <w:t xml:space="preserve">l plagio en el que </w:t>
      </w:r>
      <w:r w:rsidR="0074272A">
        <w:rPr>
          <w:rFonts w:ascii="Times New Roman" w:hAnsi="Times New Roman" w:cs="Times New Roman"/>
        </w:rPr>
        <w:t>incurren</w:t>
      </w:r>
      <w:r w:rsidR="00681609">
        <w:rPr>
          <w:rFonts w:ascii="Times New Roman" w:hAnsi="Times New Roman" w:cs="Times New Roman"/>
        </w:rPr>
        <w:t xml:space="preserve"> algunos alumnos que cursan el nivel superior, al copiar tanto los procedimientos de solución de ejercicios y problemas de matemáticas</w:t>
      </w:r>
      <w:r w:rsidR="0074272A">
        <w:rPr>
          <w:rFonts w:ascii="Times New Roman" w:hAnsi="Times New Roman" w:cs="Times New Roman"/>
        </w:rPr>
        <w:t xml:space="preserve"> de libros que ya contienen las soluciones</w:t>
      </w:r>
      <w:r w:rsidR="00681609">
        <w:rPr>
          <w:rFonts w:ascii="Times New Roman" w:hAnsi="Times New Roman" w:cs="Times New Roman"/>
        </w:rPr>
        <w:t>, como de artículos</w:t>
      </w:r>
      <w:r w:rsidR="0074272A">
        <w:rPr>
          <w:rFonts w:ascii="Times New Roman" w:hAnsi="Times New Roman" w:cs="Times New Roman"/>
        </w:rPr>
        <w:t xml:space="preserve"> de investigación;</w:t>
      </w:r>
      <w:r w:rsidR="00681609">
        <w:rPr>
          <w:rFonts w:ascii="Times New Roman" w:hAnsi="Times New Roman" w:cs="Times New Roman"/>
        </w:rPr>
        <w:t xml:space="preserve"> con la finalidad de prevenir est</w:t>
      </w:r>
      <w:r w:rsidR="0074272A">
        <w:rPr>
          <w:rFonts w:ascii="Times New Roman" w:hAnsi="Times New Roman" w:cs="Times New Roman"/>
        </w:rPr>
        <w:t xml:space="preserve">as prácticas mediante la </w:t>
      </w:r>
      <w:r w:rsidR="00AA446E">
        <w:rPr>
          <w:rFonts w:ascii="Times New Roman" w:hAnsi="Times New Roman" w:cs="Times New Roman"/>
        </w:rPr>
        <w:t xml:space="preserve">formulación e </w:t>
      </w:r>
      <w:r w:rsidR="0074272A">
        <w:rPr>
          <w:rFonts w:ascii="Times New Roman" w:hAnsi="Times New Roman" w:cs="Times New Roman"/>
        </w:rPr>
        <w:t>implementación de estrategias</w:t>
      </w:r>
      <w:r w:rsidR="00AA446E">
        <w:rPr>
          <w:rFonts w:ascii="Times New Roman" w:hAnsi="Times New Roman" w:cs="Times New Roman"/>
        </w:rPr>
        <w:t xml:space="preserve"> que ayuden al estudiante a tomar conciencia del aspecto nocivo de dichas prácticas.</w:t>
      </w:r>
    </w:p>
    <w:p w:rsidR="00B54CFE" w:rsidRPr="00B54CFE" w:rsidRDefault="00B54CFE" w:rsidP="00B54CFE">
      <w:pPr>
        <w:pStyle w:val="Standard"/>
        <w:spacing w:line="360" w:lineRule="auto"/>
        <w:jc w:val="both"/>
        <w:rPr>
          <w:rFonts w:ascii="Times New Roman" w:hAnsi="Times New Roman" w:cs="Times New Roman"/>
        </w:rPr>
      </w:pPr>
    </w:p>
    <w:p w:rsidR="00BA36BD" w:rsidRPr="00B54CFE" w:rsidRDefault="00965E55" w:rsidP="00B54CFE">
      <w:pPr>
        <w:pStyle w:val="Standard"/>
        <w:spacing w:line="360" w:lineRule="auto"/>
        <w:jc w:val="both"/>
        <w:rPr>
          <w:rFonts w:ascii="Times New Roman" w:hAnsi="Times New Roman" w:cs="Times New Roman"/>
        </w:rPr>
      </w:pPr>
      <w:r w:rsidRPr="00B54CFE">
        <w:rPr>
          <w:rFonts w:ascii="Times New Roman" w:hAnsi="Times New Roman" w:cs="Times New Roman"/>
        </w:rPr>
        <w:t>Se eligió abordar esta</w:t>
      </w:r>
      <w:r w:rsidR="00BA36BD" w:rsidRPr="00B54CFE">
        <w:rPr>
          <w:rFonts w:ascii="Times New Roman" w:hAnsi="Times New Roman" w:cs="Times New Roman"/>
        </w:rPr>
        <w:t xml:space="preserve"> problemática porque se ha observado que </w:t>
      </w:r>
      <w:r w:rsidR="00AA446E">
        <w:rPr>
          <w:rFonts w:ascii="Times New Roman" w:hAnsi="Times New Roman" w:cs="Times New Roman"/>
        </w:rPr>
        <w:t>algunos estudiantes que se encuentran cursando su carrera en una de las Un</w:t>
      </w:r>
      <w:r w:rsidR="00DD0B6C">
        <w:rPr>
          <w:rFonts w:ascii="Times New Roman" w:hAnsi="Times New Roman" w:cs="Times New Roman"/>
        </w:rPr>
        <w:t>i</w:t>
      </w:r>
      <w:r w:rsidR="00AA446E">
        <w:rPr>
          <w:rFonts w:ascii="Times New Roman" w:hAnsi="Times New Roman" w:cs="Times New Roman"/>
        </w:rPr>
        <w:t xml:space="preserve">dades Académicas del Instituto Politécnico Nacional (IPN), copian </w:t>
      </w:r>
      <w:r w:rsidR="00DD0B6C">
        <w:rPr>
          <w:rFonts w:ascii="Times New Roman" w:hAnsi="Times New Roman" w:cs="Times New Roman"/>
        </w:rPr>
        <w:t xml:space="preserve">de los solucionarios que aparecen en Internet, </w:t>
      </w:r>
      <w:r w:rsidR="00BA36BD" w:rsidRPr="00B54CFE">
        <w:rPr>
          <w:rFonts w:ascii="Times New Roman" w:hAnsi="Times New Roman" w:cs="Times New Roman"/>
        </w:rPr>
        <w:t xml:space="preserve">los procesos de solución de problemas y ejercicios que son dejados por los profesores, principalmente de </w:t>
      </w:r>
      <w:r w:rsidR="00495333">
        <w:rPr>
          <w:rFonts w:ascii="Times New Roman" w:hAnsi="Times New Roman" w:cs="Times New Roman"/>
        </w:rPr>
        <w:t xml:space="preserve">las Unidades de Aprendizaje </w:t>
      </w:r>
      <w:r w:rsidR="00BA36BD" w:rsidRPr="00B54CFE">
        <w:rPr>
          <w:rFonts w:ascii="Times New Roman" w:hAnsi="Times New Roman" w:cs="Times New Roman"/>
        </w:rPr>
        <w:t>de formación básica, por lo que se consideró importante y urgente trabajar en esta situación.</w:t>
      </w:r>
    </w:p>
    <w:p w:rsidR="0043434A" w:rsidRDefault="0043434A" w:rsidP="0043434A">
      <w:pPr>
        <w:pStyle w:val="Standard"/>
        <w:spacing w:line="360" w:lineRule="auto"/>
        <w:jc w:val="both"/>
        <w:rPr>
          <w:rFonts w:ascii="Times New Roman" w:hAnsi="Times New Roman" w:cs="Times New Roman"/>
        </w:rPr>
      </w:pPr>
    </w:p>
    <w:p w:rsidR="0043434A" w:rsidRPr="00B54CFE" w:rsidRDefault="0043434A" w:rsidP="0043434A">
      <w:pPr>
        <w:pStyle w:val="Standard"/>
        <w:spacing w:line="360" w:lineRule="auto"/>
        <w:jc w:val="both"/>
        <w:rPr>
          <w:rFonts w:ascii="Times New Roman" w:hAnsi="Times New Roman" w:cs="Times New Roman"/>
        </w:rPr>
      </w:pPr>
      <w:r w:rsidRPr="00B54CFE">
        <w:rPr>
          <w:rFonts w:ascii="Times New Roman" w:hAnsi="Times New Roman" w:cs="Times New Roman"/>
        </w:rPr>
        <w:t>Las acciones propuestas tuvieron como finalidad ayudar al estudiante a tomar conciencia de la importancia que tiene el hecho de que no conseguirá algo positivo para su formación al realizar prácticas de plagio</w:t>
      </w:r>
      <w:r>
        <w:rPr>
          <w:rFonts w:ascii="Times New Roman" w:hAnsi="Times New Roman" w:cs="Times New Roman"/>
        </w:rPr>
        <w:t xml:space="preserve"> y la repercusión que tiene esto en su bajo aprovechamiento en asignaturas de matemáticas</w:t>
      </w:r>
      <w:r w:rsidRPr="00B54CFE">
        <w:rPr>
          <w:rFonts w:ascii="Times New Roman" w:hAnsi="Times New Roman" w:cs="Times New Roman"/>
        </w:rPr>
        <w:t xml:space="preserve">, como es el caso de la Unidad de </w:t>
      </w:r>
      <w:r w:rsidR="0019475A">
        <w:rPr>
          <w:rFonts w:ascii="Times New Roman" w:hAnsi="Times New Roman" w:cs="Times New Roman"/>
        </w:rPr>
        <w:t>Aprendizaje de Cálculo Aplicado y de Probabilidad y Estadística,</w:t>
      </w:r>
      <w:r w:rsidRPr="00B54CFE">
        <w:rPr>
          <w:rFonts w:ascii="Times New Roman" w:hAnsi="Times New Roman" w:cs="Times New Roman"/>
        </w:rPr>
        <w:t xml:space="preserve"> que se imparte</w:t>
      </w:r>
      <w:r w:rsidR="0019475A">
        <w:rPr>
          <w:rFonts w:ascii="Times New Roman" w:hAnsi="Times New Roman" w:cs="Times New Roman"/>
        </w:rPr>
        <w:t xml:space="preserve">n en el segundo y tercer semestres, respectivamente, </w:t>
      </w:r>
      <w:r w:rsidRPr="00B54CFE">
        <w:rPr>
          <w:rFonts w:ascii="Times New Roman" w:hAnsi="Times New Roman" w:cs="Times New Roman"/>
        </w:rPr>
        <w:t xml:space="preserve">de la carrera de Ingeniería en Sistemas Computacionales en </w:t>
      </w:r>
      <w:r w:rsidR="0019475A">
        <w:rPr>
          <w:rFonts w:ascii="Times New Roman" w:hAnsi="Times New Roman" w:cs="Times New Roman"/>
        </w:rPr>
        <w:t xml:space="preserve">la Escuela Superior de Cómputo </w:t>
      </w:r>
      <w:r w:rsidRPr="00B54CFE">
        <w:rPr>
          <w:rFonts w:ascii="Times New Roman" w:hAnsi="Times New Roman" w:cs="Times New Roman"/>
        </w:rPr>
        <w:t>del Instituto Politécnico Nacional (</w:t>
      </w:r>
      <w:r w:rsidR="0019475A">
        <w:rPr>
          <w:rFonts w:ascii="Times New Roman" w:hAnsi="Times New Roman" w:cs="Times New Roman"/>
        </w:rPr>
        <w:t>ECOM-</w:t>
      </w:r>
      <w:r w:rsidRPr="00B54CFE">
        <w:rPr>
          <w:rFonts w:ascii="Times New Roman" w:hAnsi="Times New Roman" w:cs="Times New Roman"/>
        </w:rPr>
        <w:t>IPN).</w:t>
      </w:r>
    </w:p>
    <w:p w:rsidR="00343331" w:rsidRDefault="00343331" w:rsidP="00B54CFE">
      <w:pPr>
        <w:pStyle w:val="Standard"/>
        <w:spacing w:line="360" w:lineRule="auto"/>
        <w:jc w:val="both"/>
        <w:rPr>
          <w:rFonts w:ascii="Times New Roman" w:hAnsi="Times New Roman" w:cs="Times New Roman"/>
        </w:rPr>
      </w:pPr>
    </w:p>
    <w:p w:rsidR="00343331" w:rsidRPr="00D0515C" w:rsidRDefault="002971D9" w:rsidP="00B54CFE">
      <w:pPr>
        <w:pStyle w:val="Standard"/>
        <w:spacing w:line="360" w:lineRule="auto"/>
        <w:jc w:val="both"/>
        <w:rPr>
          <w:rFonts w:asciiTheme="minorHAnsi" w:eastAsiaTheme="minorHAnsi" w:hAnsiTheme="minorHAnsi" w:cs="Times New Roman"/>
          <w:b/>
          <w:kern w:val="0"/>
          <w:sz w:val="28"/>
          <w:szCs w:val="28"/>
          <w:lang w:val="es-MX" w:eastAsia="en-US" w:bidi="ar-SA"/>
        </w:rPr>
      </w:pPr>
      <w:r w:rsidRPr="00D0515C">
        <w:rPr>
          <w:rFonts w:asciiTheme="minorHAnsi" w:eastAsiaTheme="minorHAnsi" w:hAnsiTheme="minorHAnsi" w:cs="Times New Roman"/>
          <w:b/>
          <w:kern w:val="0"/>
          <w:sz w:val="28"/>
          <w:szCs w:val="28"/>
          <w:lang w:val="es-MX" w:eastAsia="en-US" w:bidi="ar-SA"/>
        </w:rPr>
        <w:t>Delimitación del problema</w:t>
      </w:r>
    </w:p>
    <w:p w:rsidR="00343331" w:rsidRDefault="002971D9" w:rsidP="00343331">
      <w:pPr>
        <w:pStyle w:val="Default"/>
        <w:spacing w:after="38" w:line="360" w:lineRule="auto"/>
        <w:jc w:val="both"/>
      </w:pPr>
      <w:r>
        <w:t>P</w:t>
      </w:r>
      <w:r w:rsidR="00343331" w:rsidRPr="00343331">
        <w:t>lagio de tareas de los estudiantes con respecto a los solucionarios de los libros de texto, y a fuentes bibliográficas relacionadas a la investigación que se están desarrollando, el objetivo que se planteó fue:</w:t>
      </w:r>
    </w:p>
    <w:p w:rsidR="007E0A01" w:rsidRDefault="007E0A01" w:rsidP="00343331">
      <w:pPr>
        <w:pStyle w:val="Default"/>
        <w:spacing w:after="38" w:line="360" w:lineRule="auto"/>
        <w:jc w:val="both"/>
      </w:pPr>
    </w:p>
    <w:p w:rsidR="007E0A01" w:rsidRPr="00343331" w:rsidRDefault="007E0A01" w:rsidP="00343331">
      <w:pPr>
        <w:pStyle w:val="Default"/>
        <w:spacing w:after="38" w:line="360" w:lineRule="auto"/>
        <w:jc w:val="both"/>
      </w:pPr>
    </w:p>
    <w:p w:rsidR="00343331" w:rsidRDefault="00343331" w:rsidP="00343331">
      <w:pPr>
        <w:spacing w:after="0" w:line="360" w:lineRule="auto"/>
        <w:rPr>
          <w:rFonts w:ascii="Times New Roman" w:hAnsi="Times New Roman" w:cs="Times New Roman"/>
          <w:szCs w:val="24"/>
        </w:rPr>
      </w:pPr>
    </w:p>
    <w:p w:rsidR="002971D9" w:rsidRPr="001F6B5C" w:rsidRDefault="002971D9" w:rsidP="00343331">
      <w:pPr>
        <w:spacing w:after="0" w:line="360" w:lineRule="auto"/>
        <w:rPr>
          <w:rFonts w:ascii="Times New Roman" w:eastAsia="Calibri" w:hAnsi="Times New Roman" w:cs="Times New Roman"/>
          <w:b/>
          <w:color w:val="000000"/>
          <w:sz w:val="24"/>
          <w:szCs w:val="24"/>
          <w:lang w:val="es-ES_tradnl"/>
        </w:rPr>
      </w:pPr>
      <w:r w:rsidRPr="001F6B5C">
        <w:rPr>
          <w:rFonts w:ascii="Times New Roman" w:eastAsia="Calibri" w:hAnsi="Times New Roman" w:cs="Times New Roman"/>
          <w:b/>
          <w:color w:val="000000"/>
          <w:sz w:val="24"/>
          <w:szCs w:val="24"/>
          <w:lang w:val="es-ES_tradnl"/>
        </w:rPr>
        <w:t>Objetivo general</w:t>
      </w:r>
    </w:p>
    <w:p w:rsidR="00343331" w:rsidRDefault="00343331" w:rsidP="00343331">
      <w:pPr>
        <w:pStyle w:val="Default"/>
        <w:spacing w:after="38" w:line="360" w:lineRule="auto"/>
        <w:jc w:val="both"/>
        <w:rPr>
          <w:rFonts w:ascii="Calibri Light" w:hAnsi="Calibri Light"/>
          <w:lang w:val="es-ES_tradnl"/>
        </w:rPr>
      </w:pPr>
      <w:r w:rsidRPr="00343331">
        <w:rPr>
          <w:lang w:val="es-ES_tradnl"/>
        </w:rPr>
        <w:t>Proponer estrategias que le permitan al estudiante tomar conciencia sobre el hecho de que el plagio de la información es un problema grave que provoca situaciones adversas en la vida de la persona y que es una de las causas de tener un bajo aprovechamiento escolar</w:t>
      </w:r>
      <w:r>
        <w:rPr>
          <w:rFonts w:ascii="Calibri Light" w:hAnsi="Calibri Light"/>
          <w:lang w:val="es-ES_tradnl"/>
        </w:rPr>
        <w:t>.</w:t>
      </w:r>
    </w:p>
    <w:p w:rsidR="00343331" w:rsidRDefault="00343331" w:rsidP="00343331">
      <w:pPr>
        <w:pStyle w:val="Default"/>
        <w:spacing w:after="38"/>
        <w:jc w:val="both"/>
        <w:rPr>
          <w:rFonts w:ascii="Calibri Light" w:hAnsi="Calibri Light"/>
          <w:lang w:val="es-ES_tradnl"/>
        </w:rPr>
      </w:pPr>
      <w:r>
        <w:rPr>
          <w:rFonts w:ascii="Calibri Light" w:hAnsi="Calibri Light"/>
          <w:lang w:val="es-ES_tradnl"/>
        </w:rPr>
        <w:t xml:space="preserve"> </w:t>
      </w:r>
    </w:p>
    <w:p w:rsidR="00343331" w:rsidRPr="001F6B5C" w:rsidRDefault="00343331" w:rsidP="001F6B5C">
      <w:pPr>
        <w:spacing w:after="0" w:line="360" w:lineRule="auto"/>
        <w:rPr>
          <w:rFonts w:ascii="Times New Roman" w:eastAsia="Calibri" w:hAnsi="Times New Roman" w:cs="Times New Roman"/>
          <w:b/>
          <w:color w:val="000000"/>
          <w:sz w:val="24"/>
          <w:szCs w:val="24"/>
          <w:lang w:val="es-ES_tradnl"/>
        </w:rPr>
      </w:pPr>
      <w:r w:rsidRPr="001F6B5C">
        <w:rPr>
          <w:rFonts w:ascii="Times New Roman" w:eastAsia="Calibri" w:hAnsi="Times New Roman" w:cs="Times New Roman"/>
          <w:b/>
          <w:color w:val="000000"/>
          <w:sz w:val="24"/>
          <w:szCs w:val="24"/>
          <w:lang w:val="es-ES_tradnl"/>
        </w:rPr>
        <w:t>Objetivos específicos</w:t>
      </w:r>
    </w:p>
    <w:p w:rsidR="00343331" w:rsidRPr="00FE70F8" w:rsidRDefault="00343331" w:rsidP="00FE70F8">
      <w:pPr>
        <w:pStyle w:val="Default"/>
        <w:numPr>
          <w:ilvl w:val="0"/>
          <w:numId w:val="10"/>
        </w:numPr>
        <w:spacing w:line="360" w:lineRule="auto"/>
        <w:jc w:val="both"/>
      </w:pPr>
      <w:r w:rsidRPr="00FE70F8">
        <w:t>Identificar las causas por las cuales los estudiantes incurren en prácticas de plagio y su repercusión en un mal aprovechamiento.</w:t>
      </w:r>
    </w:p>
    <w:p w:rsidR="00343331" w:rsidRDefault="006C28AD" w:rsidP="00FE70F8">
      <w:pPr>
        <w:pStyle w:val="Default"/>
        <w:numPr>
          <w:ilvl w:val="0"/>
          <w:numId w:val="10"/>
        </w:numPr>
        <w:spacing w:line="360" w:lineRule="auto"/>
        <w:jc w:val="both"/>
      </w:pPr>
      <w:r>
        <w:t xml:space="preserve">Implementar </w:t>
      </w:r>
      <w:r w:rsidR="00343331" w:rsidRPr="00FE70F8">
        <w:t>estrategias</w:t>
      </w:r>
      <w:r>
        <w:t xml:space="preserve"> para interesar a los estudiantes en resolver ejercicios y problemas de las diferentes asignaturas de matemáticas.</w:t>
      </w:r>
    </w:p>
    <w:p w:rsidR="006C28AD" w:rsidRDefault="006C28AD" w:rsidP="00FE70F8">
      <w:pPr>
        <w:pStyle w:val="Default"/>
        <w:numPr>
          <w:ilvl w:val="0"/>
          <w:numId w:val="10"/>
        </w:numPr>
        <w:spacing w:line="360" w:lineRule="auto"/>
        <w:jc w:val="both"/>
      </w:pPr>
      <w:r>
        <w:t>Implementar estrategias de evaluación de algunas materias de matemáticas.</w:t>
      </w:r>
    </w:p>
    <w:p w:rsidR="00343331" w:rsidRPr="00FE70F8" w:rsidRDefault="00343331" w:rsidP="00FE70F8">
      <w:pPr>
        <w:pStyle w:val="Default"/>
        <w:numPr>
          <w:ilvl w:val="0"/>
          <w:numId w:val="10"/>
        </w:numPr>
        <w:spacing w:line="360" w:lineRule="auto"/>
        <w:jc w:val="both"/>
      </w:pPr>
      <w:r w:rsidRPr="00FE70F8">
        <w:t>Realizar una valoración de la utilidad de las estrategias llevadas a cabo.</w:t>
      </w:r>
    </w:p>
    <w:p w:rsidR="00343331" w:rsidRPr="00FE6CA4" w:rsidRDefault="00343331" w:rsidP="00343331">
      <w:pPr>
        <w:pStyle w:val="Default"/>
        <w:spacing w:after="38"/>
        <w:jc w:val="both"/>
        <w:rPr>
          <w:rFonts w:ascii="Calibri Light" w:hAnsi="Calibri Light"/>
          <w:i/>
          <w:sz w:val="22"/>
          <w:szCs w:val="22"/>
        </w:rPr>
      </w:pPr>
    </w:p>
    <w:p w:rsidR="00343331" w:rsidRPr="00FE70F8" w:rsidRDefault="00343331" w:rsidP="00FE70F8">
      <w:pPr>
        <w:pStyle w:val="Default"/>
        <w:spacing w:line="360" w:lineRule="auto"/>
        <w:jc w:val="both"/>
      </w:pPr>
      <w:r w:rsidRPr="00FE70F8">
        <w:t>El alcance de los objetivos depende de las actividades que se planeen y que se lleven a cabo en el tiempo establecido, así como de los recursos tanto humanos como materiales de que se dispongan.</w:t>
      </w:r>
    </w:p>
    <w:p w:rsidR="00B54CFE" w:rsidRPr="00A959C8" w:rsidRDefault="00B54CFE" w:rsidP="00B54CFE">
      <w:pPr>
        <w:pStyle w:val="Standard"/>
        <w:spacing w:line="360" w:lineRule="auto"/>
        <w:jc w:val="both"/>
        <w:rPr>
          <w:rFonts w:ascii="Times New Roman" w:hAnsi="Times New Roman" w:cs="Times New Roman"/>
          <w:lang w:val="es-MX"/>
        </w:rPr>
      </w:pPr>
    </w:p>
    <w:p w:rsidR="00605249" w:rsidRPr="00B54CFE" w:rsidRDefault="00605249" w:rsidP="00B54CFE">
      <w:pPr>
        <w:pStyle w:val="Standard"/>
        <w:spacing w:line="360" w:lineRule="auto"/>
        <w:jc w:val="both"/>
        <w:rPr>
          <w:rFonts w:ascii="Times New Roman" w:hAnsi="Times New Roman" w:cs="Times New Roman"/>
        </w:rPr>
      </w:pPr>
      <w:r w:rsidRPr="00B54CFE">
        <w:rPr>
          <w:rFonts w:ascii="Times New Roman" w:hAnsi="Times New Roman" w:cs="Times New Roman"/>
        </w:rPr>
        <w:t xml:space="preserve">Se trabajó con una muestra de </w:t>
      </w:r>
      <w:r w:rsidR="00551749">
        <w:rPr>
          <w:rFonts w:ascii="Times New Roman" w:hAnsi="Times New Roman" w:cs="Times New Roman"/>
        </w:rPr>
        <w:t>60</w:t>
      </w:r>
      <w:r w:rsidRPr="00B54CFE">
        <w:rPr>
          <w:rFonts w:ascii="Times New Roman" w:hAnsi="Times New Roman" w:cs="Times New Roman"/>
        </w:rPr>
        <w:t xml:space="preserve"> estudiantes </w:t>
      </w:r>
      <w:r w:rsidR="00725752">
        <w:rPr>
          <w:rFonts w:ascii="Times New Roman" w:hAnsi="Times New Roman" w:cs="Times New Roman"/>
        </w:rPr>
        <w:t xml:space="preserve">que se encontraban cursando la unidades de aprendizaje (UA) </w:t>
      </w:r>
      <w:r w:rsidRPr="00B54CFE">
        <w:rPr>
          <w:rFonts w:ascii="Times New Roman" w:hAnsi="Times New Roman" w:cs="Times New Roman"/>
        </w:rPr>
        <w:t xml:space="preserve">de Cálculo Aplicado </w:t>
      </w:r>
      <w:r w:rsidR="0019475A">
        <w:rPr>
          <w:rFonts w:ascii="Times New Roman" w:hAnsi="Times New Roman" w:cs="Times New Roman"/>
        </w:rPr>
        <w:t xml:space="preserve">y de Probabilidad y Estadística </w:t>
      </w:r>
      <w:r w:rsidR="00725752">
        <w:rPr>
          <w:rFonts w:ascii="Times New Roman" w:hAnsi="Times New Roman" w:cs="Times New Roman"/>
        </w:rPr>
        <w:t xml:space="preserve">durante </w:t>
      </w:r>
      <w:r w:rsidRPr="00B54CFE">
        <w:rPr>
          <w:rFonts w:ascii="Times New Roman" w:hAnsi="Times New Roman" w:cs="Times New Roman"/>
        </w:rPr>
        <w:t>el ciclo escolar 2017/2</w:t>
      </w:r>
      <w:r w:rsidR="005F4FA4">
        <w:rPr>
          <w:rFonts w:ascii="Times New Roman" w:hAnsi="Times New Roman" w:cs="Times New Roman"/>
        </w:rPr>
        <w:t xml:space="preserve"> (Enero-Junio</w:t>
      </w:r>
      <w:r w:rsidR="006C06FC">
        <w:rPr>
          <w:rFonts w:ascii="Times New Roman" w:hAnsi="Times New Roman" w:cs="Times New Roman"/>
        </w:rPr>
        <w:t xml:space="preserve"> de 2017)</w:t>
      </w:r>
      <w:r w:rsidRPr="00B54CFE">
        <w:rPr>
          <w:rFonts w:ascii="Times New Roman" w:hAnsi="Times New Roman" w:cs="Times New Roman"/>
        </w:rPr>
        <w:t xml:space="preserve">. </w:t>
      </w:r>
    </w:p>
    <w:p w:rsidR="00605249" w:rsidRDefault="00605249" w:rsidP="00605249">
      <w:pPr>
        <w:pStyle w:val="Standard"/>
        <w:spacing w:before="120" w:after="120" w:line="252" w:lineRule="auto"/>
        <w:jc w:val="both"/>
        <w:rPr>
          <w:rFonts w:ascii="Calibri Light" w:hAnsi="Calibri Light"/>
        </w:rPr>
      </w:pPr>
    </w:p>
    <w:p w:rsidR="00605249" w:rsidRPr="00D0515C" w:rsidRDefault="00605249" w:rsidP="00D0515C">
      <w:pPr>
        <w:pStyle w:val="Standard"/>
        <w:spacing w:line="360" w:lineRule="auto"/>
        <w:jc w:val="both"/>
        <w:rPr>
          <w:rFonts w:asciiTheme="minorHAnsi" w:eastAsiaTheme="minorHAnsi" w:hAnsiTheme="minorHAnsi" w:cs="Times New Roman"/>
          <w:b/>
          <w:kern w:val="0"/>
          <w:sz w:val="28"/>
          <w:szCs w:val="28"/>
          <w:lang w:val="es-MX" w:eastAsia="en-US" w:bidi="ar-SA"/>
        </w:rPr>
      </w:pPr>
      <w:r w:rsidRPr="00D0515C">
        <w:rPr>
          <w:rFonts w:asciiTheme="minorHAnsi" w:eastAsiaTheme="minorHAnsi" w:hAnsiTheme="minorHAnsi" w:cs="Times New Roman"/>
          <w:b/>
          <w:kern w:val="0"/>
          <w:sz w:val="28"/>
          <w:szCs w:val="28"/>
          <w:lang w:val="es-MX" w:eastAsia="en-US" w:bidi="ar-SA"/>
        </w:rPr>
        <w:t>Diagnóstico y análisis situacional</w:t>
      </w:r>
    </w:p>
    <w:p w:rsidR="00E5369A" w:rsidRPr="00E5369A" w:rsidRDefault="0003323A" w:rsidP="00E5369A">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La juventud </w:t>
      </w:r>
      <w:r w:rsidR="00E5369A" w:rsidRPr="00E5369A">
        <w:rPr>
          <w:rFonts w:ascii="Times New Roman" w:hAnsi="Times New Roman" w:cs="Times New Roman"/>
          <w:sz w:val="24"/>
          <w:szCs w:val="24"/>
        </w:rPr>
        <w:t>no solo es una etapa biológica del ser humano sino una categoría construida culturalmente, y producto de la situación económica, social y política que h</w:t>
      </w:r>
      <w:r w:rsidR="009B5F10">
        <w:rPr>
          <w:rFonts w:ascii="Times New Roman" w:hAnsi="Times New Roman" w:cs="Times New Roman"/>
          <w:sz w:val="24"/>
          <w:szCs w:val="24"/>
        </w:rPr>
        <w:t>a vivido el país</w:t>
      </w:r>
      <w:r>
        <w:rPr>
          <w:rFonts w:ascii="Times New Roman" w:hAnsi="Times New Roman" w:cs="Times New Roman"/>
          <w:sz w:val="24"/>
          <w:szCs w:val="24"/>
        </w:rPr>
        <w:t xml:space="preserve"> (Luengo, 1996 y Reguillo, </w:t>
      </w:r>
      <w:r w:rsidR="009B5F10">
        <w:rPr>
          <w:rFonts w:ascii="Times New Roman" w:hAnsi="Times New Roman" w:cs="Times New Roman"/>
          <w:sz w:val="24"/>
          <w:szCs w:val="24"/>
        </w:rPr>
        <w:t>2003</w:t>
      </w:r>
      <w:r>
        <w:rPr>
          <w:rFonts w:ascii="Times New Roman" w:hAnsi="Times New Roman" w:cs="Times New Roman"/>
          <w:sz w:val="24"/>
          <w:szCs w:val="24"/>
        </w:rPr>
        <w:t xml:space="preserve">). También Reguillo (2003) </w:t>
      </w:r>
      <w:r w:rsidR="00E5369A" w:rsidRPr="00E5369A">
        <w:rPr>
          <w:rFonts w:ascii="Times New Roman" w:hAnsi="Times New Roman" w:cs="Times New Roman"/>
          <w:sz w:val="24"/>
          <w:szCs w:val="24"/>
        </w:rPr>
        <w:t>comenta que los elementos que le dan sentido y especificidad al mundo juvenil son:</w:t>
      </w:r>
    </w:p>
    <w:p w:rsidR="00E5369A" w:rsidRPr="00E5369A" w:rsidRDefault="00E5369A" w:rsidP="00E5369A">
      <w:pPr>
        <w:autoSpaceDE w:val="0"/>
        <w:autoSpaceDN w:val="0"/>
        <w:adjustRightInd w:val="0"/>
        <w:spacing w:after="0" w:line="360" w:lineRule="auto"/>
        <w:jc w:val="both"/>
        <w:rPr>
          <w:rFonts w:ascii="Times New Roman" w:hAnsi="Times New Roman" w:cs="Times New Roman"/>
          <w:sz w:val="24"/>
          <w:szCs w:val="24"/>
        </w:rPr>
      </w:pPr>
      <w:r w:rsidRPr="00E5369A">
        <w:rPr>
          <w:rFonts w:ascii="Times New Roman" w:hAnsi="Times New Roman" w:cs="Times New Roman"/>
          <w:sz w:val="24"/>
          <w:szCs w:val="24"/>
        </w:rPr>
        <w:t xml:space="preserve">1)  La tecnología y sus repercusiones en la organización productiva de la sociedad. </w:t>
      </w:r>
    </w:p>
    <w:p w:rsidR="00E5369A" w:rsidRPr="00E5369A" w:rsidRDefault="00E5369A" w:rsidP="00E5369A">
      <w:pPr>
        <w:autoSpaceDE w:val="0"/>
        <w:autoSpaceDN w:val="0"/>
        <w:adjustRightInd w:val="0"/>
        <w:spacing w:after="0" w:line="360" w:lineRule="auto"/>
        <w:jc w:val="both"/>
        <w:rPr>
          <w:rFonts w:ascii="Times New Roman" w:hAnsi="Times New Roman" w:cs="Times New Roman"/>
          <w:sz w:val="24"/>
          <w:szCs w:val="24"/>
        </w:rPr>
      </w:pPr>
      <w:r w:rsidRPr="00E5369A">
        <w:rPr>
          <w:rFonts w:ascii="Times New Roman" w:hAnsi="Times New Roman" w:cs="Times New Roman"/>
          <w:sz w:val="24"/>
          <w:szCs w:val="24"/>
        </w:rPr>
        <w:t>2) La oferta y el consumo cultural y,</w:t>
      </w:r>
    </w:p>
    <w:p w:rsidR="00E5369A" w:rsidRPr="00E5369A" w:rsidRDefault="00E5369A" w:rsidP="00E5369A">
      <w:pPr>
        <w:autoSpaceDE w:val="0"/>
        <w:autoSpaceDN w:val="0"/>
        <w:adjustRightInd w:val="0"/>
        <w:spacing w:after="0" w:line="360" w:lineRule="auto"/>
        <w:jc w:val="both"/>
        <w:rPr>
          <w:rFonts w:ascii="Times New Roman" w:hAnsi="Times New Roman" w:cs="Times New Roman"/>
          <w:sz w:val="24"/>
          <w:szCs w:val="24"/>
        </w:rPr>
      </w:pPr>
      <w:r w:rsidRPr="00E5369A">
        <w:rPr>
          <w:rFonts w:ascii="Times New Roman" w:hAnsi="Times New Roman" w:cs="Times New Roman"/>
          <w:sz w:val="24"/>
          <w:szCs w:val="24"/>
        </w:rPr>
        <w:t>3) el discurso jurídico.</w:t>
      </w:r>
    </w:p>
    <w:p w:rsidR="00E5369A" w:rsidRPr="00E5369A" w:rsidRDefault="00E5369A" w:rsidP="00E5369A">
      <w:pPr>
        <w:autoSpaceDE w:val="0"/>
        <w:autoSpaceDN w:val="0"/>
        <w:adjustRightInd w:val="0"/>
        <w:spacing w:after="0" w:line="360" w:lineRule="auto"/>
        <w:jc w:val="both"/>
        <w:rPr>
          <w:rFonts w:ascii="Times New Roman" w:hAnsi="Times New Roman" w:cs="Times New Roman"/>
          <w:sz w:val="24"/>
          <w:szCs w:val="24"/>
        </w:rPr>
      </w:pPr>
    </w:p>
    <w:p w:rsidR="00605249" w:rsidRPr="00B54CFE" w:rsidRDefault="00605249" w:rsidP="00B54CFE">
      <w:pPr>
        <w:pStyle w:val="Standard"/>
        <w:spacing w:line="360" w:lineRule="auto"/>
        <w:jc w:val="both"/>
        <w:rPr>
          <w:rFonts w:ascii="Times New Roman" w:hAnsi="Times New Roman" w:cs="Times New Roman"/>
        </w:rPr>
      </w:pPr>
      <w:r w:rsidRPr="00B54CFE">
        <w:rPr>
          <w:rFonts w:ascii="Times New Roman" w:hAnsi="Times New Roman" w:cs="Times New Roman"/>
        </w:rPr>
        <w:lastRenderedPageBreak/>
        <w:t xml:space="preserve">El contexto social en el que se encuentran inmersos los jóvenes estudiantes de la </w:t>
      </w:r>
      <w:r w:rsidR="00774534">
        <w:rPr>
          <w:rFonts w:ascii="Times New Roman" w:hAnsi="Times New Roman" w:cs="Times New Roman"/>
        </w:rPr>
        <w:t>Escuela Superior de Cómputo (</w:t>
      </w:r>
      <w:r w:rsidR="006C06FC">
        <w:rPr>
          <w:rFonts w:ascii="Times New Roman" w:hAnsi="Times New Roman" w:cs="Times New Roman"/>
        </w:rPr>
        <w:t xml:space="preserve">ESCOM del </w:t>
      </w:r>
      <w:r w:rsidR="00694FC5">
        <w:rPr>
          <w:rFonts w:ascii="Times New Roman" w:hAnsi="Times New Roman" w:cs="Times New Roman"/>
        </w:rPr>
        <w:t>IPN</w:t>
      </w:r>
      <w:r w:rsidR="00774534">
        <w:rPr>
          <w:rFonts w:ascii="Times New Roman" w:hAnsi="Times New Roman" w:cs="Times New Roman"/>
        </w:rPr>
        <w:t>)</w:t>
      </w:r>
      <w:r w:rsidR="00694FC5">
        <w:rPr>
          <w:rFonts w:ascii="Times New Roman" w:hAnsi="Times New Roman" w:cs="Times New Roman"/>
        </w:rPr>
        <w:t xml:space="preserve"> donde se desarrolló el estudio, </w:t>
      </w:r>
      <w:r w:rsidRPr="00B54CFE">
        <w:rPr>
          <w:rFonts w:ascii="Times New Roman" w:hAnsi="Times New Roman" w:cs="Times New Roman"/>
        </w:rPr>
        <w:t>influye fuertemente en su desempeño académico y en su forma de conducirse.</w:t>
      </w:r>
    </w:p>
    <w:p w:rsidR="00E5369A" w:rsidRDefault="00E5369A" w:rsidP="00B54CFE">
      <w:pPr>
        <w:pStyle w:val="Standard"/>
        <w:spacing w:line="360" w:lineRule="auto"/>
        <w:jc w:val="both"/>
        <w:rPr>
          <w:rFonts w:ascii="Times New Roman" w:hAnsi="Times New Roman" w:cs="Times New Roman"/>
        </w:rPr>
      </w:pPr>
    </w:p>
    <w:p w:rsidR="00605249" w:rsidRPr="00B54CFE" w:rsidRDefault="00605249" w:rsidP="00B54CFE">
      <w:pPr>
        <w:pStyle w:val="Standard"/>
        <w:spacing w:line="360" w:lineRule="auto"/>
        <w:jc w:val="both"/>
        <w:rPr>
          <w:rFonts w:ascii="Times New Roman" w:hAnsi="Times New Roman" w:cs="Times New Roman"/>
        </w:rPr>
      </w:pPr>
      <w:r w:rsidRPr="00B54CFE">
        <w:rPr>
          <w:rFonts w:ascii="Times New Roman" w:hAnsi="Times New Roman" w:cs="Times New Roman"/>
        </w:rPr>
        <w:t xml:space="preserve">Afortunadamente en la </w:t>
      </w:r>
      <w:r w:rsidR="006C06FC">
        <w:rPr>
          <w:rFonts w:ascii="Times New Roman" w:hAnsi="Times New Roman" w:cs="Times New Roman"/>
        </w:rPr>
        <w:t>ESCOM</w:t>
      </w:r>
      <w:r w:rsidR="00694FC5">
        <w:rPr>
          <w:rFonts w:ascii="Times New Roman" w:hAnsi="Times New Roman" w:cs="Times New Roman"/>
        </w:rPr>
        <w:t xml:space="preserve"> </w:t>
      </w:r>
      <w:r w:rsidRPr="00B54CFE">
        <w:rPr>
          <w:rFonts w:ascii="Times New Roman" w:hAnsi="Times New Roman" w:cs="Times New Roman"/>
        </w:rPr>
        <w:t>se cuenta con estudiantes que en su mayoría son respetuosos, y con ciertos valores,  que desafortunadamente se han ido perdiendo en la juventud de esta época.</w:t>
      </w:r>
    </w:p>
    <w:p w:rsidR="000264F8" w:rsidRDefault="000264F8" w:rsidP="00B54CFE">
      <w:pPr>
        <w:pStyle w:val="Standard"/>
        <w:spacing w:line="360" w:lineRule="auto"/>
        <w:jc w:val="both"/>
        <w:rPr>
          <w:rFonts w:ascii="Times New Roman" w:hAnsi="Times New Roman" w:cs="Times New Roman"/>
        </w:rPr>
      </w:pPr>
    </w:p>
    <w:p w:rsidR="00605249" w:rsidRPr="00B54CFE" w:rsidRDefault="00605249" w:rsidP="00B54CFE">
      <w:pPr>
        <w:pStyle w:val="Standard"/>
        <w:spacing w:line="360" w:lineRule="auto"/>
        <w:jc w:val="both"/>
        <w:rPr>
          <w:rFonts w:ascii="Times New Roman" w:hAnsi="Times New Roman" w:cs="Times New Roman"/>
        </w:rPr>
      </w:pPr>
      <w:r w:rsidRPr="00B54CFE">
        <w:rPr>
          <w:rFonts w:ascii="Times New Roman" w:hAnsi="Times New Roman" w:cs="Times New Roman"/>
        </w:rPr>
        <w:t xml:space="preserve">El nivel socioeconómico de la mayoría de los jóvenes es bajo y medio, lo que afecta en el desempeño académico, como el hecho de que vivan lejos de la escuela (en parte porque las rentas son más baratas en ciertas zonas), pero esa lejanía les afecta ya que llegan a la escuela cansados y desgastados, lo que produce una merma en su desempeño. Por otro lado debido a la carencia de recursos, muchos de los estudiantes requieren trabajar para sufragar parte de sus gastos, lo que les reduce tiempo que pudieran emplear para cumplir con sus deberes en la escuela. </w:t>
      </w:r>
    </w:p>
    <w:p w:rsidR="00605249" w:rsidRPr="00B54CFE" w:rsidRDefault="00605249" w:rsidP="00B54CFE">
      <w:pPr>
        <w:pStyle w:val="Standard"/>
        <w:spacing w:line="360" w:lineRule="auto"/>
        <w:jc w:val="both"/>
        <w:rPr>
          <w:rFonts w:ascii="Times New Roman" w:hAnsi="Times New Roman" w:cs="Times New Roman"/>
          <w:lang w:val="es-MX"/>
        </w:rPr>
      </w:pPr>
    </w:p>
    <w:p w:rsidR="00E5369A" w:rsidRPr="00E5369A" w:rsidRDefault="00E5369A" w:rsidP="00E5369A">
      <w:pPr>
        <w:pStyle w:val="Standard"/>
        <w:spacing w:line="360" w:lineRule="auto"/>
        <w:jc w:val="both"/>
        <w:rPr>
          <w:rFonts w:ascii="Times New Roman" w:hAnsi="Times New Roman" w:cs="Times New Roman"/>
        </w:rPr>
      </w:pPr>
      <w:r w:rsidRPr="00E5369A">
        <w:rPr>
          <w:rFonts w:ascii="Times New Roman" w:hAnsi="Times New Roman" w:cs="Times New Roman"/>
        </w:rPr>
        <w:t xml:space="preserve">En el caso de Matemáticas los conceptos a desarrollar son muchos y de un grado de abstracción elevado, por lo que tanto los ejercicios como los problemas permiten poner en práctica la parte teórica, lo que da al estudiante la posibilidad de construir dichos conceptos.  </w:t>
      </w:r>
    </w:p>
    <w:p w:rsidR="00E5369A" w:rsidRPr="00E5369A" w:rsidRDefault="00E5369A" w:rsidP="00E5369A">
      <w:pPr>
        <w:spacing w:after="0" w:line="360" w:lineRule="auto"/>
        <w:jc w:val="both"/>
        <w:rPr>
          <w:rFonts w:ascii="Times New Roman" w:hAnsi="Times New Roman" w:cs="Times New Roman"/>
          <w:sz w:val="24"/>
          <w:szCs w:val="24"/>
        </w:rPr>
      </w:pPr>
      <w:r w:rsidRPr="00E5369A">
        <w:rPr>
          <w:rFonts w:ascii="Times New Roman" w:hAnsi="Times New Roman" w:cs="Times New Roman"/>
          <w:sz w:val="24"/>
          <w:szCs w:val="24"/>
        </w:rPr>
        <w:br/>
        <w:t xml:space="preserve">Teniendo en cuenta que la formación del ingeniero demanda un aprendizaje considerable de las matemáticas que contribuya a resolver problemas de </w:t>
      </w:r>
      <w:r w:rsidR="002218DA">
        <w:rPr>
          <w:rFonts w:ascii="Times New Roman" w:hAnsi="Times New Roman" w:cs="Times New Roman"/>
          <w:sz w:val="24"/>
          <w:szCs w:val="24"/>
        </w:rPr>
        <w:t>distinto orden, tanto científico, como tecnológico y</w:t>
      </w:r>
      <w:r w:rsidRPr="00E5369A">
        <w:rPr>
          <w:rFonts w:ascii="Times New Roman" w:hAnsi="Times New Roman" w:cs="Times New Roman"/>
          <w:sz w:val="24"/>
          <w:szCs w:val="24"/>
        </w:rPr>
        <w:t xml:space="preserve"> sobre todo práctico. Las matemáticas que necesita un ingeniero deben proporcionar herramientas e instrumentos capaces de lograr la optimización en el uso de los recursos que la humanidad posee y</w:t>
      </w:r>
      <w:r w:rsidR="006C06FC">
        <w:rPr>
          <w:rFonts w:ascii="Times New Roman" w:hAnsi="Times New Roman" w:cs="Times New Roman"/>
          <w:sz w:val="24"/>
          <w:szCs w:val="24"/>
        </w:rPr>
        <w:t xml:space="preserve"> requiere para su desarrollo </w:t>
      </w:r>
      <w:r w:rsidR="006C06FC" w:rsidRPr="00205E6D">
        <w:rPr>
          <w:rFonts w:ascii="Times New Roman" w:hAnsi="Times New Roman" w:cs="Times New Roman"/>
          <w:sz w:val="24"/>
          <w:szCs w:val="24"/>
        </w:rPr>
        <w:t>(</w:t>
      </w:r>
      <w:r w:rsidR="0099081B">
        <w:rPr>
          <w:rFonts w:ascii="Times New Roman" w:hAnsi="Times New Roman" w:cs="Times New Roman"/>
          <w:sz w:val="24"/>
          <w:szCs w:val="24"/>
        </w:rPr>
        <w:t>Ruiz y</w:t>
      </w:r>
      <w:r w:rsidR="005771B0">
        <w:rPr>
          <w:rFonts w:ascii="Times New Roman" w:hAnsi="Times New Roman" w:cs="Times New Roman"/>
          <w:sz w:val="24"/>
          <w:szCs w:val="24"/>
        </w:rPr>
        <w:t xml:space="preserve"> Gutiérrez, 2017</w:t>
      </w:r>
      <w:r w:rsidR="0002034E">
        <w:rPr>
          <w:rFonts w:ascii="Times New Roman" w:hAnsi="Times New Roman" w:cs="Times New Roman"/>
          <w:sz w:val="24"/>
          <w:szCs w:val="24"/>
        </w:rPr>
        <w:t>a</w:t>
      </w:r>
      <w:r w:rsidR="006C06FC" w:rsidRPr="00205E6D">
        <w:rPr>
          <w:rFonts w:ascii="Times New Roman" w:hAnsi="Times New Roman" w:cs="Times New Roman"/>
          <w:sz w:val="24"/>
          <w:szCs w:val="24"/>
        </w:rPr>
        <w:t>)</w:t>
      </w:r>
      <w:r w:rsidRPr="00205E6D">
        <w:rPr>
          <w:rFonts w:ascii="Times New Roman" w:hAnsi="Times New Roman" w:cs="Times New Roman"/>
          <w:sz w:val="24"/>
          <w:szCs w:val="24"/>
        </w:rPr>
        <w:t>.</w:t>
      </w:r>
    </w:p>
    <w:p w:rsidR="00E5369A" w:rsidRPr="00E5369A" w:rsidRDefault="00E5369A" w:rsidP="00E5369A">
      <w:pPr>
        <w:spacing w:after="0" w:line="360" w:lineRule="auto"/>
        <w:jc w:val="both"/>
        <w:rPr>
          <w:rFonts w:ascii="Times New Roman" w:hAnsi="Times New Roman" w:cs="Times New Roman"/>
          <w:sz w:val="24"/>
          <w:szCs w:val="24"/>
        </w:rPr>
      </w:pPr>
    </w:p>
    <w:p w:rsidR="00E5369A" w:rsidRPr="00E5369A" w:rsidRDefault="00E5369A" w:rsidP="00E5369A">
      <w:pPr>
        <w:spacing w:after="0" w:line="360" w:lineRule="auto"/>
        <w:jc w:val="both"/>
        <w:rPr>
          <w:rFonts w:ascii="Times New Roman" w:hAnsi="Times New Roman" w:cs="Times New Roman"/>
          <w:sz w:val="24"/>
          <w:szCs w:val="24"/>
        </w:rPr>
      </w:pPr>
      <w:r w:rsidRPr="00E5369A">
        <w:rPr>
          <w:rFonts w:ascii="Times New Roman" w:hAnsi="Times New Roman" w:cs="Times New Roman"/>
          <w:sz w:val="24"/>
          <w:szCs w:val="24"/>
        </w:rPr>
        <w:t>El Cálculo otorga a los ingenieros los conocimientos y saberes necesarios que les permita la resolución y modelado de problemas prácticos, los cuales incluyen funciones matemáticas con variable real. La forma en que es abordada la unidad de aprendizaje de Cálculo a nivel universitario debe contribuir a que el estudiante tenga un aprendizaje reflexivo y que sea crítico.</w:t>
      </w:r>
    </w:p>
    <w:p w:rsidR="00E5369A" w:rsidRDefault="00E5369A" w:rsidP="00E5369A">
      <w:pPr>
        <w:spacing w:after="0" w:line="360" w:lineRule="auto"/>
        <w:jc w:val="both"/>
        <w:rPr>
          <w:rFonts w:ascii="Times New Roman" w:hAnsi="Times New Roman" w:cs="Times New Roman"/>
          <w:sz w:val="24"/>
          <w:szCs w:val="24"/>
        </w:rPr>
      </w:pPr>
    </w:p>
    <w:p w:rsidR="00E5369A" w:rsidRPr="00E5369A" w:rsidRDefault="00E5369A" w:rsidP="00E5369A">
      <w:pPr>
        <w:spacing w:after="0" w:line="360" w:lineRule="auto"/>
        <w:jc w:val="both"/>
        <w:rPr>
          <w:rFonts w:ascii="Times New Roman" w:hAnsi="Times New Roman" w:cs="Times New Roman"/>
          <w:sz w:val="24"/>
          <w:szCs w:val="24"/>
        </w:rPr>
      </w:pPr>
      <w:r w:rsidRPr="00E5369A">
        <w:rPr>
          <w:rFonts w:ascii="Times New Roman" w:hAnsi="Times New Roman" w:cs="Times New Roman"/>
          <w:sz w:val="24"/>
          <w:szCs w:val="24"/>
        </w:rPr>
        <w:lastRenderedPageBreak/>
        <w:t xml:space="preserve"> En la educación los recursos didácticos mediados por tecnología </w:t>
      </w:r>
      <w:r w:rsidR="00205E6D">
        <w:rPr>
          <w:rFonts w:ascii="Times New Roman" w:hAnsi="Times New Roman" w:cs="Times New Roman"/>
          <w:sz w:val="24"/>
          <w:szCs w:val="24"/>
        </w:rPr>
        <w:t>s</w:t>
      </w:r>
      <w:r w:rsidRPr="00E5369A">
        <w:rPr>
          <w:rFonts w:ascii="Times New Roman" w:hAnsi="Times New Roman" w:cs="Times New Roman"/>
          <w:sz w:val="24"/>
          <w:szCs w:val="24"/>
        </w:rPr>
        <w:t xml:space="preserve">on una </w:t>
      </w:r>
      <w:r w:rsidR="00205E6D">
        <w:rPr>
          <w:rFonts w:ascii="Times New Roman" w:hAnsi="Times New Roman" w:cs="Times New Roman"/>
          <w:sz w:val="24"/>
          <w:szCs w:val="24"/>
        </w:rPr>
        <w:t>opción</w:t>
      </w:r>
      <w:r w:rsidRPr="00E5369A">
        <w:rPr>
          <w:rFonts w:ascii="Times New Roman" w:hAnsi="Times New Roman" w:cs="Times New Roman"/>
          <w:sz w:val="24"/>
          <w:szCs w:val="24"/>
        </w:rPr>
        <w:t xml:space="preserve"> para</w:t>
      </w:r>
      <w:r w:rsidR="00205E6D">
        <w:rPr>
          <w:rFonts w:ascii="Times New Roman" w:hAnsi="Times New Roman" w:cs="Times New Roman"/>
          <w:sz w:val="24"/>
          <w:szCs w:val="24"/>
        </w:rPr>
        <w:t xml:space="preserve"> apoyar el desarrollo de los procesos de enseñanza y aprendizaje. El uso de esta</w:t>
      </w:r>
      <w:r w:rsidRPr="00E5369A">
        <w:rPr>
          <w:rFonts w:ascii="Times New Roman" w:hAnsi="Times New Roman" w:cs="Times New Roman"/>
          <w:sz w:val="24"/>
          <w:szCs w:val="24"/>
        </w:rPr>
        <w:t xml:space="preserve">s </w:t>
      </w:r>
      <w:r w:rsidR="00205E6D">
        <w:rPr>
          <w:rFonts w:ascii="Times New Roman" w:hAnsi="Times New Roman" w:cs="Times New Roman"/>
          <w:sz w:val="24"/>
          <w:szCs w:val="24"/>
        </w:rPr>
        <w:t xml:space="preserve">tecnologías </w:t>
      </w:r>
      <w:r w:rsidRPr="00E5369A">
        <w:rPr>
          <w:rFonts w:ascii="Times New Roman" w:hAnsi="Times New Roman" w:cs="Times New Roman"/>
          <w:sz w:val="24"/>
          <w:szCs w:val="24"/>
        </w:rPr>
        <w:t xml:space="preserve">ha </w:t>
      </w:r>
      <w:r w:rsidR="00205E6D">
        <w:rPr>
          <w:rFonts w:ascii="Times New Roman" w:hAnsi="Times New Roman" w:cs="Times New Roman"/>
          <w:sz w:val="24"/>
          <w:szCs w:val="24"/>
        </w:rPr>
        <w:t xml:space="preserve">propiciado trabajar en </w:t>
      </w:r>
      <w:r w:rsidRPr="00E5369A">
        <w:rPr>
          <w:rFonts w:ascii="Times New Roman" w:hAnsi="Times New Roman" w:cs="Times New Roman"/>
          <w:sz w:val="24"/>
          <w:szCs w:val="24"/>
        </w:rPr>
        <w:t xml:space="preserve">ambientes más allá de los </w:t>
      </w:r>
      <w:r w:rsidR="00205E6D">
        <w:rPr>
          <w:rFonts w:ascii="Times New Roman" w:hAnsi="Times New Roman" w:cs="Times New Roman"/>
          <w:sz w:val="24"/>
          <w:szCs w:val="24"/>
        </w:rPr>
        <w:t>presenciales, y es así que hoy en día contar con</w:t>
      </w:r>
      <w:r w:rsidRPr="00E5369A">
        <w:rPr>
          <w:rFonts w:ascii="Times New Roman" w:hAnsi="Times New Roman" w:cs="Times New Roman"/>
          <w:sz w:val="24"/>
          <w:szCs w:val="24"/>
        </w:rPr>
        <w:t xml:space="preserve"> ambientes multimodales, combinados o mixtos (B</w:t>
      </w:r>
      <w:r w:rsidRPr="00E5369A">
        <w:rPr>
          <w:rFonts w:ascii="Times New Roman" w:hAnsi="Times New Roman" w:cs="Times New Roman"/>
          <w:i/>
          <w:sz w:val="24"/>
          <w:szCs w:val="24"/>
        </w:rPr>
        <w:t>-</w:t>
      </w:r>
      <w:proofErr w:type="spellStart"/>
      <w:r w:rsidRPr="00E5369A">
        <w:rPr>
          <w:rFonts w:ascii="Times New Roman" w:hAnsi="Times New Roman" w:cs="Times New Roman"/>
          <w:i/>
          <w:sz w:val="24"/>
          <w:szCs w:val="24"/>
        </w:rPr>
        <w:t>learning</w:t>
      </w:r>
      <w:proofErr w:type="spellEnd"/>
      <w:r w:rsidRPr="00E5369A">
        <w:rPr>
          <w:rFonts w:ascii="Times New Roman" w:hAnsi="Times New Roman" w:cs="Times New Roman"/>
          <w:sz w:val="24"/>
          <w:szCs w:val="24"/>
        </w:rPr>
        <w:t xml:space="preserve">, del inglés </w:t>
      </w:r>
      <w:proofErr w:type="spellStart"/>
      <w:r w:rsidRPr="00E5369A">
        <w:rPr>
          <w:rFonts w:ascii="Times New Roman" w:hAnsi="Times New Roman" w:cs="Times New Roman"/>
          <w:i/>
          <w:sz w:val="24"/>
          <w:szCs w:val="24"/>
        </w:rPr>
        <w:t>Blended</w:t>
      </w:r>
      <w:proofErr w:type="spellEnd"/>
      <w:r w:rsidRPr="00E5369A">
        <w:rPr>
          <w:rFonts w:ascii="Times New Roman" w:hAnsi="Times New Roman" w:cs="Times New Roman"/>
          <w:i/>
          <w:sz w:val="24"/>
          <w:szCs w:val="24"/>
        </w:rPr>
        <w:t xml:space="preserve"> </w:t>
      </w:r>
      <w:proofErr w:type="spellStart"/>
      <w:r w:rsidRPr="00E5369A">
        <w:rPr>
          <w:rFonts w:ascii="Times New Roman" w:hAnsi="Times New Roman" w:cs="Times New Roman"/>
          <w:i/>
          <w:sz w:val="24"/>
          <w:szCs w:val="24"/>
        </w:rPr>
        <w:t>Learning</w:t>
      </w:r>
      <w:proofErr w:type="spellEnd"/>
      <w:r w:rsidRPr="00E5369A">
        <w:rPr>
          <w:rFonts w:ascii="Times New Roman" w:hAnsi="Times New Roman" w:cs="Times New Roman"/>
          <w:sz w:val="24"/>
          <w:szCs w:val="24"/>
        </w:rPr>
        <w:t>), digitales en línea por Internet (</w:t>
      </w:r>
      <w:r w:rsidRPr="00E5369A">
        <w:rPr>
          <w:rFonts w:ascii="Times New Roman" w:hAnsi="Times New Roman" w:cs="Times New Roman"/>
          <w:i/>
          <w:sz w:val="24"/>
          <w:szCs w:val="24"/>
        </w:rPr>
        <w:t>E-Learning</w:t>
      </w:r>
      <w:r w:rsidRPr="00E5369A">
        <w:rPr>
          <w:rFonts w:ascii="Times New Roman" w:hAnsi="Times New Roman" w:cs="Times New Roman"/>
          <w:sz w:val="24"/>
          <w:szCs w:val="24"/>
        </w:rPr>
        <w:t xml:space="preserve">, del inglés </w:t>
      </w:r>
      <w:r w:rsidRPr="00E5369A">
        <w:rPr>
          <w:rFonts w:ascii="Times New Roman" w:hAnsi="Times New Roman" w:cs="Times New Roman"/>
          <w:i/>
          <w:sz w:val="24"/>
          <w:szCs w:val="24"/>
        </w:rPr>
        <w:t xml:space="preserve">Electronic </w:t>
      </w:r>
      <w:proofErr w:type="spellStart"/>
      <w:r w:rsidRPr="00E5369A">
        <w:rPr>
          <w:rFonts w:ascii="Times New Roman" w:hAnsi="Times New Roman" w:cs="Times New Roman"/>
          <w:i/>
          <w:sz w:val="24"/>
          <w:szCs w:val="24"/>
        </w:rPr>
        <w:t>Learning</w:t>
      </w:r>
      <w:proofErr w:type="spellEnd"/>
      <w:r w:rsidR="00205E6D">
        <w:rPr>
          <w:rFonts w:ascii="Times New Roman" w:hAnsi="Times New Roman" w:cs="Times New Roman"/>
          <w:sz w:val="24"/>
          <w:szCs w:val="24"/>
        </w:rPr>
        <w:t xml:space="preserve">) y, </w:t>
      </w:r>
      <w:r w:rsidRPr="00E5369A">
        <w:rPr>
          <w:rFonts w:ascii="Times New Roman" w:hAnsi="Times New Roman" w:cs="Times New Roman"/>
          <w:sz w:val="24"/>
          <w:szCs w:val="24"/>
        </w:rPr>
        <w:t>de aprendizaje móvil (</w:t>
      </w:r>
      <w:r w:rsidRPr="00E5369A">
        <w:rPr>
          <w:rFonts w:ascii="Times New Roman" w:hAnsi="Times New Roman" w:cs="Times New Roman"/>
          <w:i/>
          <w:sz w:val="24"/>
          <w:szCs w:val="24"/>
        </w:rPr>
        <w:t>M-</w:t>
      </w:r>
      <w:proofErr w:type="spellStart"/>
      <w:r w:rsidRPr="00E5369A">
        <w:rPr>
          <w:rFonts w:ascii="Times New Roman" w:hAnsi="Times New Roman" w:cs="Times New Roman"/>
          <w:i/>
          <w:sz w:val="24"/>
          <w:szCs w:val="24"/>
        </w:rPr>
        <w:t>Learning</w:t>
      </w:r>
      <w:proofErr w:type="spellEnd"/>
      <w:r w:rsidRPr="00E5369A">
        <w:rPr>
          <w:rFonts w:ascii="Times New Roman" w:hAnsi="Times New Roman" w:cs="Times New Roman"/>
          <w:sz w:val="24"/>
          <w:szCs w:val="24"/>
        </w:rPr>
        <w:t xml:space="preserve">, del inglés </w:t>
      </w:r>
      <w:r w:rsidRPr="00E5369A">
        <w:rPr>
          <w:rFonts w:ascii="Times New Roman" w:hAnsi="Times New Roman" w:cs="Times New Roman"/>
          <w:i/>
          <w:sz w:val="24"/>
          <w:szCs w:val="24"/>
        </w:rPr>
        <w:t xml:space="preserve">Mobile </w:t>
      </w:r>
      <w:proofErr w:type="spellStart"/>
      <w:r w:rsidRPr="00E5369A">
        <w:rPr>
          <w:rFonts w:ascii="Times New Roman" w:hAnsi="Times New Roman" w:cs="Times New Roman"/>
          <w:i/>
          <w:sz w:val="24"/>
          <w:szCs w:val="24"/>
        </w:rPr>
        <w:t>Learning</w:t>
      </w:r>
      <w:proofErr w:type="spellEnd"/>
      <w:r w:rsidR="0002034E">
        <w:rPr>
          <w:rFonts w:ascii="Times New Roman" w:hAnsi="Times New Roman" w:cs="Times New Roman"/>
          <w:sz w:val="24"/>
          <w:szCs w:val="24"/>
        </w:rPr>
        <w:t>). (Ruiz y García</w:t>
      </w:r>
      <w:r w:rsidR="00205E6D">
        <w:rPr>
          <w:rFonts w:ascii="Times New Roman" w:hAnsi="Times New Roman" w:cs="Times New Roman"/>
          <w:sz w:val="24"/>
          <w:szCs w:val="24"/>
        </w:rPr>
        <w:t>, 2017</w:t>
      </w:r>
      <w:r w:rsidR="0002034E">
        <w:rPr>
          <w:rFonts w:ascii="Times New Roman" w:hAnsi="Times New Roman" w:cs="Times New Roman"/>
          <w:sz w:val="24"/>
          <w:szCs w:val="24"/>
        </w:rPr>
        <w:t>b</w:t>
      </w:r>
      <w:r w:rsidR="00205E6D">
        <w:rPr>
          <w:rFonts w:ascii="Times New Roman" w:hAnsi="Times New Roman" w:cs="Times New Roman"/>
          <w:sz w:val="24"/>
          <w:szCs w:val="24"/>
        </w:rPr>
        <w:t>).</w:t>
      </w:r>
    </w:p>
    <w:p w:rsidR="00E5369A" w:rsidRDefault="00E5369A" w:rsidP="00B54CFE">
      <w:pPr>
        <w:pStyle w:val="Standard"/>
        <w:spacing w:line="360" w:lineRule="auto"/>
        <w:jc w:val="both"/>
        <w:rPr>
          <w:rFonts w:ascii="Times New Roman" w:hAnsi="Times New Roman" w:cs="Times New Roman"/>
        </w:rPr>
      </w:pPr>
    </w:p>
    <w:p w:rsidR="00605249" w:rsidRPr="00B54CFE" w:rsidRDefault="00605249" w:rsidP="00B54CFE">
      <w:pPr>
        <w:pStyle w:val="Standard"/>
        <w:spacing w:line="360" w:lineRule="auto"/>
        <w:jc w:val="both"/>
        <w:rPr>
          <w:rFonts w:ascii="Times New Roman" w:hAnsi="Times New Roman" w:cs="Times New Roman"/>
        </w:rPr>
      </w:pPr>
      <w:r w:rsidRPr="00B54CFE">
        <w:rPr>
          <w:rFonts w:ascii="Times New Roman" w:hAnsi="Times New Roman" w:cs="Times New Roman"/>
        </w:rPr>
        <w:t xml:space="preserve">Debido a que en esta edad </w:t>
      </w:r>
      <w:r w:rsidR="00495333">
        <w:rPr>
          <w:rFonts w:ascii="Times New Roman" w:hAnsi="Times New Roman" w:cs="Times New Roman"/>
        </w:rPr>
        <w:t>los</w:t>
      </w:r>
      <w:r w:rsidRPr="00B54CFE">
        <w:rPr>
          <w:rFonts w:ascii="Times New Roman" w:hAnsi="Times New Roman" w:cs="Times New Roman"/>
        </w:rPr>
        <w:t xml:space="preserve"> estudiantes tienen la necesidad de pertenecer a un grupo, e identificarse con sus pares,</w:t>
      </w:r>
      <w:r w:rsidR="00940C89">
        <w:rPr>
          <w:rFonts w:ascii="Times New Roman" w:hAnsi="Times New Roman" w:cs="Times New Roman"/>
        </w:rPr>
        <w:t xml:space="preserve"> es importante que </w:t>
      </w:r>
      <w:r w:rsidRPr="00B54CFE">
        <w:rPr>
          <w:rFonts w:ascii="Times New Roman" w:hAnsi="Times New Roman" w:cs="Times New Roman"/>
        </w:rPr>
        <w:t>s</w:t>
      </w:r>
      <w:r w:rsidR="00940C89">
        <w:rPr>
          <w:rFonts w:ascii="Times New Roman" w:hAnsi="Times New Roman" w:cs="Times New Roman"/>
        </w:rPr>
        <w:t>ean orientados</w:t>
      </w:r>
      <w:r w:rsidRPr="00B54CFE">
        <w:rPr>
          <w:rFonts w:ascii="Times New Roman" w:hAnsi="Times New Roman" w:cs="Times New Roman"/>
        </w:rPr>
        <w:t xml:space="preserve"> para que se incorporen a algún club o taller que ofrece la escuela como el de ajedrez, o el de robótica, actividades deportivas o de danza.</w:t>
      </w:r>
    </w:p>
    <w:p w:rsidR="00605249" w:rsidRPr="00B54CFE" w:rsidRDefault="00605249" w:rsidP="00B54CFE">
      <w:pPr>
        <w:pStyle w:val="Standard"/>
        <w:spacing w:line="360" w:lineRule="auto"/>
        <w:jc w:val="both"/>
        <w:rPr>
          <w:rFonts w:ascii="Times New Roman" w:hAnsi="Times New Roman" w:cs="Times New Roman"/>
          <w:b/>
          <w:sz w:val="28"/>
          <w:szCs w:val="28"/>
        </w:rPr>
      </w:pPr>
    </w:p>
    <w:p w:rsidR="00605249" w:rsidRPr="00B54CFE" w:rsidRDefault="00495333" w:rsidP="00B54CFE">
      <w:pPr>
        <w:pStyle w:val="Standard"/>
        <w:spacing w:line="360" w:lineRule="auto"/>
        <w:jc w:val="both"/>
        <w:rPr>
          <w:rFonts w:ascii="Times New Roman" w:hAnsi="Times New Roman" w:cs="Times New Roman"/>
        </w:rPr>
      </w:pPr>
      <w:r>
        <w:rPr>
          <w:rFonts w:ascii="Times New Roman" w:hAnsi="Times New Roman" w:cs="Times New Roman"/>
        </w:rPr>
        <w:t xml:space="preserve">Los </w:t>
      </w:r>
      <w:r w:rsidR="00605249" w:rsidRPr="00B54CFE">
        <w:rPr>
          <w:rFonts w:ascii="Times New Roman" w:hAnsi="Times New Roman" w:cs="Times New Roman"/>
        </w:rPr>
        <w:t xml:space="preserve">docentes de </w:t>
      </w:r>
      <w:r w:rsidR="006C06FC">
        <w:rPr>
          <w:rFonts w:ascii="Times New Roman" w:hAnsi="Times New Roman" w:cs="Times New Roman"/>
        </w:rPr>
        <w:t xml:space="preserve">ESCOM </w:t>
      </w:r>
      <w:r w:rsidR="00694FC5">
        <w:rPr>
          <w:rFonts w:ascii="Times New Roman" w:hAnsi="Times New Roman" w:cs="Times New Roman"/>
        </w:rPr>
        <w:t>del IPN,</w:t>
      </w:r>
      <w:r w:rsidR="006C06FC">
        <w:rPr>
          <w:rFonts w:ascii="Times New Roman" w:hAnsi="Times New Roman" w:cs="Times New Roman"/>
        </w:rPr>
        <w:t xml:space="preserve"> ha</w:t>
      </w:r>
      <w:r>
        <w:rPr>
          <w:rFonts w:ascii="Times New Roman" w:hAnsi="Times New Roman" w:cs="Times New Roman"/>
        </w:rPr>
        <w:t>n</w:t>
      </w:r>
      <w:r w:rsidR="00605249" w:rsidRPr="00B54CFE">
        <w:rPr>
          <w:rFonts w:ascii="Times New Roman" w:hAnsi="Times New Roman" w:cs="Times New Roman"/>
        </w:rPr>
        <w:t xml:space="preserve"> identificado</w:t>
      </w:r>
      <w:r>
        <w:rPr>
          <w:rFonts w:ascii="Times New Roman" w:hAnsi="Times New Roman" w:cs="Times New Roman"/>
        </w:rPr>
        <w:t>,</w:t>
      </w:r>
      <w:r w:rsidR="00605249" w:rsidRPr="00B54CFE">
        <w:rPr>
          <w:rFonts w:ascii="Times New Roman" w:hAnsi="Times New Roman" w:cs="Times New Roman"/>
        </w:rPr>
        <w:t xml:space="preserve"> de manera general</w:t>
      </w:r>
      <w:r>
        <w:rPr>
          <w:rFonts w:ascii="Times New Roman" w:hAnsi="Times New Roman" w:cs="Times New Roman"/>
        </w:rPr>
        <w:t>,</w:t>
      </w:r>
      <w:r w:rsidR="00605249" w:rsidRPr="00B54CFE">
        <w:rPr>
          <w:rFonts w:ascii="Times New Roman" w:hAnsi="Times New Roman" w:cs="Times New Roman"/>
        </w:rPr>
        <w:t xml:space="preserve"> las siguientes características que predominan en los estudiantes:</w:t>
      </w:r>
    </w:p>
    <w:p w:rsidR="00605249" w:rsidRPr="00B54CFE" w:rsidRDefault="00605249" w:rsidP="004E79CC">
      <w:pPr>
        <w:pStyle w:val="Standard"/>
        <w:numPr>
          <w:ilvl w:val="0"/>
          <w:numId w:val="2"/>
        </w:numPr>
        <w:spacing w:line="360" w:lineRule="auto"/>
        <w:jc w:val="both"/>
        <w:rPr>
          <w:rFonts w:ascii="Times New Roman" w:hAnsi="Times New Roman" w:cs="Times New Roman"/>
        </w:rPr>
      </w:pPr>
      <w:r w:rsidRPr="00B54CFE">
        <w:rPr>
          <w:rFonts w:ascii="Times New Roman" w:hAnsi="Times New Roman" w:cs="Times New Roman"/>
        </w:rPr>
        <w:t>Los jóvenes estudiantes forman grupos con base a sus intereses personales en d</w:t>
      </w:r>
      <w:r w:rsidR="00B54CFE" w:rsidRPr="00B54CFE">
        <w:rPr>
          <w:rFonts w:ascii="Times New Roman" w:hAnsi="Times New Roman" w:cs="Times New Roman"/>
        </w:rPr>
        <w:t xml:space="preserve">onde se identifican entre ellos, pero </w:t>
      </w:r>
      <w:r w:rsidR="00B54CFE">
        <w:rPr>
          <w:rFonts w:ascii="Times New Roman" w:hAnsi="Times New Roman" w:cs="Times New Roman"/>
        </w:rPr>
        <w:t>los</w:t>
      </w:r>
      <w:r w:rsidRPr="00B54CFE">
        <w:rPr>
          <w:rFonts w:ascii="Times New Roman" w:hAnsi="Times New Roman" w:cs="Times New Roman"/>
        </w:rPr>
        <w:t xml:space="preserve"> estudiantes de primer semestre, presentan actitudes de apatía para integrarse a los diferentes grupos de la escuela.</w:t>
      </w:r>
    </w:p>
    <w:p w:rsidR="00605249" w:rsidRPr="00B54CFE" w:rsidRDefault="00B54CFE" w:rsidP="00B54CFE">
      <w:pPr>
        <w:pStyle w:val="Standard"/>
        <w:numPr>
          <w:ilvl w:val="0"/>
          <w:numId w:val="2"/>
        </w:numPr>
        <w:spacing w:line="360" w:lineRule="auto"/>
        <w:jc w:val="both"/>
        <w:rPr>
          <w:rFonts w:ascii="Times New Roman" w:hAnsi="Times New Roman" w:cs="Times New Roman"/>
        </w:rPr>
      </w:pPr>
      <w:r>
        <w:rPr>
          <w:rFonts w:ascii="Times New Roman" w:hAnsi="Times New Roman" w:cs="Times New Roman"/>
        </w:rPr>
        <w:t>A partir del segundo semestre, de manera genera</w:t>
      </w:r>
      <w:r w:rsidR="0034245F">
        <w:rPr>
          <w:rFonts w:ascii="Times New Roman" w:hAnsi="Times New Roman" w:cs="Times New Roman"/>
        </w:rPr>
        <w:t>l</w:t>
      </w:r>
      <w:r>
        <w:rPr>
          <w:rFonts w:ascii="Times New Roman" w:hAnsi="Times New Roman" w:cs="Times New Roman"/>
        </w:rPr>
        <w:t>,  los</w:t>
      </w:r>
      <w:r w:rsidR="00605249" w:rsidRPr="00B54CFE">
        <w:rPr>
          <w:rFonts w:ascii="Times New Roman" w:hAnsi="Times New Roman" w:cs="Times New Roman"/>
        </w:rPr>
        <w:t xml:space="preserve"> estudiantes son participativos y tienen interés por colaborar en actividades que no son parte de su programa académico.</w:t>
      </w:r>
    </w:p>
    <w:p w:rsidR="00605249" w:rsidRPr="00B54CFE" w:rsidRDefault="00B54CFE" w:rsidP="00B54CFE">
      <w:pPr>
        <w:pStyle w:val="Standard"/>
        <w:numPr>
          <w:ilvl w:val="0"/>
          <w:numId w:val="2"/>
        </w:numPr>
        <w:spacing w:line="360" w:lineRule="auto"/>
        <w:jc w:val="both"/>
        <w:rPr>
          <w:rFonts w:ascii="Times New Roman" w:hAnsi="Times New Roman" w:cs="Times New Roman"/>
        </w:rPr>
      </w:pPr>
      <w:r>
        <w:rPr>
          <w:rFonts w:ascii="Times New Roman" w:hAnsi="Times New Roman" w:cs="Times New Roman"/>
        </w:rPr>
        <w:t>En</w:t>
      </w:r>
      <w:r w:rsidR="00605249" w:rsidRPr="00B54CFE">
        <w:rPr>
          <w:rFonts w:ascii="Times New Roman" w:hAnsi="Times New Roman" w:cs="Times New Roman"/>
        </w:rPr>
        <w:t xml:space="preserve"> su mayoría, son respetuosos, responsables y disciplinados, aunque también hay de los que no son así.</w:t>
      </w:r>
    </w:p>
    <w:p w:rsidR="00605249" w:rsidRPr="00B54CFE" w:rsidRDefault="006C06FC" w:rsidP="00B54CFE">
      <w:pPr>
        <w:pStyle w:val="Standard"/>
        <w:numPr>
          <w:ilvl w:val="0"/>
          <w:numId w:val="2"/>
        </w:numPr>
        <w:spacing w:line="360" w:lineRule="auto"/>
        <w:jc w:val="both"/>
        <w:rPr>
          <w:rFonts w:ascii="Times New Roman" w:hAnsi="Times New Roman" w:cs="Times New Roman"/>
        </w:rPr>
      </w:pPr>
      <w:r>
        <w:rPr>
          <w:rFonts w:ascii="Times New Roman" w:hAnsi="Times New Roman" w:cs="Times New Roman"/>
        </w:rPr>
        <w:t>El 80%</w:t>
      </w:r>
      <w:r w:rsidR="00605249" w:rsidRPr="00B54CFE">
        <w:rPr>
          <w:rFonts w:ascii="Times New Roman" w:hAnsi="Times New Roman" w:cs="Times New Roman"/>
        </w:rPr>
        <w:t xml:space="preserve"> de los estudiantes tienen un teléfono celular inteligente </w:t>
      </w:r>
    </w:p>
    <w:p w:rsidR="00605249" w:rsidRPr="00B54CFE" w:rsidRDefault="00605249" w:rsidP="00B54CFE">
      <w:pPr>
        <w:pStyle w:val="Standard"/>
        <w:numPr>
          <w:ilvl w:val="0"/>
          <w:numId w:val="2"/>
        </w:numPr>
        <w:spacing w:line="360" w:lineRule="auto"/>
        <w:jc w:val="both"/>
        <w:rPr>
          <w:rFonts w:ascii="Times New Roman" w:hAnsi="Times New Roman" w:cs="Times New Roman"/>
        </w:rPr>
      </w:pPr>
      <w:r w:rsidRPr="00B54CFE">
        <w:rPr>
          <w:rFonts w:ascii="Times New Roman" w:hAnsi="Times New Roman" w:cs="Times New Roman"/>
        </w:rPr>
        <w:t>Alrededor del 50% de los estudiantes usa el celular como agenda y para actividades académicas. El otro 50% reconoce que el uso del celular sólo los distrae en sus actividades académicas.</w:t>
      </w:r>
    </w:p>
    <w:p w:rsidR="00605249" w:rsidRPr="00B54CFE" w:rsidRDefault="00605249" w:rsidP="00B54CFE">
      <w:pPr>
        <w:pStyle w:val="Standard"/>
        <w:numPr>
          <w:ilvl w:val="0"/>
          <w:numId w:val="2"/>
        </w:numPr>
        <w:spacing w:line="360" w:lineRule="auto"/>
        <w:jc w:val="both"/>
        <w:rPr>
          <w:rFonts w:ascii="Times New Roman" w:hAnsi="Times New Roman" w:cs="Times New Roman"/>
        </w:rPr>
      </w:pPr>
      <w:r w:rsidRPr="00B54CFE">
        <w:rPr>
          <w:rFonts w:ascii="Times New Roman" w:hAnsi="Times New Roman" w:cs="Times New Roman"/>
        </w:rPr>
        <w:t>Algunos de los estudiantes están incorporando el uso de su teléfono celular para beneficio académico, pero muchos de ellos lo usan  para conectarse a redes sociales en momentos no apropiados provocándoles distracciones en su vida académica.</w:t>
      </w:r>
    </w:p>
    <w:p w:rsidR="00605249" w:rsidRPr="00B54CFE" w:rsidRDefault="00605249" w:rsidP="00B54CFE">
      <w:pPr>
        <w:pStyle w:val="Standard"/>
        <w:numPr>
          <w:ilvl w:val="0"/>
          <w:numId w:val="2"/>
        </w:numPr>
        <w:spacing w:line="360" w:lineRule="auto"/>
        <w:jc w:val="both"/>
        <w:rPr>
          <w:rFonts w:ascii="Times New Roman" w:hAnsi="Times New Roman" w:cs="Times New Roman"/>
        </w:rPr>
      </w:pPr>
      <w:r w:rsidRPr="00B54CFE">
        <w:rPr>
          <w:rFonts w:ascii="Times New Roman" w:hAnsi="Times New Roman" w:cs="Times New Roman"/>
        </w:rPr>
        <w:t>Los estudiantes provienen de familias con poder adquisitivo bajo y medio.</w:t>
      </w:r>
    </w:p>
    <w:p w:rsidR="00605249" w:rsidRPr="00B54CFE" w:rsidRDefault="00605249" w:rsidP="00B54CFE">
      <w:pPr>
        <w:pStyle w:val="Standard"/>
        <w:numPr>
          <w:ilvl w:val="0"/>
          <w:numId w:val="2"/>
        </w:numPr>
        <w:spacing w:line="360" w:lineRule="auto"/>
        <w:jc w:val="both"/>
        <w:rPr>
          <w:rFonts w:ascii="Times New Roman" w:hAnsi="Times New Roman" w:cs="Times New Roman"/>
        </w:rPr>
      </w:pPr>
      <w:r w:rsidRPr="00B54CFE">
        <w:rPr>
          <w:rFonts w:ascii="Times New Roman" w:hAnsi="Times New Roman" w:cs="Times New Roman"/>
        </w:rPr>
        <w:t xml:space="preserve">Al depender de que toda la información se encuentra en sus dispositivos móviles, </w:t>
      </w:r>
      <w:r w:rsidR="00B54CFE">
        <w:rPr>
          <w:rFonts w:ascii="Times New Roman" w:hAnsi="Times New Roman" w:cs="Times New Roman"/>
        </w:rPr>
        <w:t xml:space="preserve">no quieren </w:t>
      </w:r>
      <w:r w:rsidR="00B54CFE">
        <w:rPr>
          <w:rFonts w:ascii="Times New Roman" w:hAnsi="Times New Roman" w:cs="Times New Roman"/>
        </w:rPr>
        <w:lastRenderedPageBreak/>
        <w:t>recurrir a s</w:t>
      </w:r>
      <w:r w:rsidRPr="00B54CFE">
        <w:rPr>
          <w:rFonts w:ascii="Times New Roman" w:hAnsi="Times New Roman" w:cs="Times New Roman"/>
        </w:rPr>
        <w:t>u memoria para recordar datos.</w:t>
      </w:r>
    </w:p>
    <w:p w:rsidR="00605249" w:rsidRPr="00B54CFE" w:rsidRDefault="00605249" w:rsidP="00B54CFE">
      <w:pPr>
        <w:pStyle w:val="Standard"/>
        <w:numPr>
          <w:ilvl w:val="0"/>
          <w:numId w:val="2"/>
        </w:numPr>
        <w:spacing w:line="360" w:lineRule="auto"/>
        <w:jc w:val="both"/>
        <w:rPr>
          <w:rFonts w:ascii="Times New Roman" w:hAnsi="Times New Roman" w:cs="Times New Roman"/>
        </w:rPr>
      </w:pPr>
      <w:r w:rsidRPr="00B54CFE">
        <w:rPr>
          <w:rFonts w:ascii="Times New Roman" w:hAnsi="Times New Roman" w:cs="Times New Roman"/>
        </w:rPr>
        <w:t>El cambio vertiginoso de la tecnología provoca en los jóvenes un conflicto para tomar decisiones. Los jóvenes se están volviendo impacientes porque todo lo consiguen de forma rápida a través de su celular.</w:t>
      </w:r>
    </w:p>
    <w:p w:rsidR="00605249" w:rsidRPr="00B54CFE" w:rsidRDefault="00605249" w:rsidP="00B54CFE">
      <w:pPr>
        <w:pStyle w:val="Standard"/>
        <w:numPr>
          <w:ilvl w:val="0"/>
          <w:numId w:val="2"/>
        </w:numPr>
        <w:spacing w:line="360" w:lineRule="auto"/>
        <w:jc w:val="both"/>
        <w:rPr>
          <w:rFonts w:ascii="Times New Roman" w:hAnsi="Times New Roman" w:cs="Times New Roman"/>
        </w:rPr>
      </w:pPr>
      <w:r w:rsidRPr="00B54CFE">
        <w:rPr>
          <w:rFonts w:ascii="Times New Roman" w:hAnsi="Times New Roman" w:cs="Times New Roman"/>
        </w:rPr>
        <w:t>Los jóvenes tienen conflicto de conceptos de valores y en el manejo de emociones.</w:t>
      </w:r>
    </w:p>
    <w:p w:rsidR="00605249" w:rsidRPr="00B54CFE" w:rsidRDefault="00605249" w:rsidP="00B54CFE">
      <w:pPr>
        <w:pStyle w:val="Standard"/>
        <w:numPr>
          <w:ilvl w:val="0"/>
          <w:numId w:val="2"/>
        </w:numPr>
        <w:spacing w:line="360" w:lineRule="auto"/>
        <w:jc w:val="both"/>
        <w:rPr>
          <w:rFonts w:ascii="Times New Roman" w:hAnsi="Times New Roman" w:cs="Times New Roman"/>
        </w:rPr>
      </w:pPr>
      <w:r w:rsidRPr="00B54CFE">
        <w:rPr>
          <w:rFonts w:ascii="Times New Roman" w:hAnsi="Times New Roman" w:cs="Times New Roman"/>
        </w:rPr>
        <w:t>Se cuenta con alumnos con diferentes modelos de familia y diversidad e interpretación de los valores.</w:t>
      </w:r>
    </w:p>
    <w:p w:rsidR="00605249" w:rsidRPr="00B54CFE" w:rsidRDefault="00605249" w:rsidP="00B54CFE">
      <w:pPr>
        <w:pStyle w:val="Standard"/>
        <w:spacing w:line="360" w:lineRule="auto"/>
        <w:jc w:val="both"/>
        <w:rPr>
          <w:rFonts w:ascii="Times New Roman" w:hAnsi="Times New Roman" w:cs="Times New Roman"/>
        </w:rPr>
      </w:pPr>
    </w:p>
    <w:p w:rsidR="00E5369A" w:rsidRPr="00E5369A" w:rsidRDefault="00E5369A" w:rsidP="00E5369A">
      <w:pPr>
        <w:autoSpaceDE w:val="0"/>
        <w:autoSpaceDN w:val="0"/>
        <w:adjustRightInd w:val="0"/>
        <w:spacing w:after="0" w:line="360" w:lineRule="auto"/>
        <w:jc w:val="both"/>
        <w:rPr>
          <w:rFonts w:ascii="Times New Roman" w:hAnsi="Times New Roman" w:cs="Times New Roman"/>
          <w:sz w:val="24"/>
          <w:szCs w:val="24"/>
        </w:rPr>
      </w:pPr>
      <w:r w:rsidRPr="00E5369A">
        <w:rPr>
          <w:rFonts w:ascii="Times New Roman" w:hAnsi="Times New Roman" w:cs="Times New Roman"/>
          <w:sz w:val="24"/>
          <w:szCs w:val="24"/>
        </w:rPr>
        <w:t xml:space="preserve">En relación a la tecnología hay varios factores que le benefician pero también le perjudican cuando el joven hace un uso inapropiado de ella, como el hecho de que ahora está inmerso en un mudo de información, </w:t>
      </w:r>
      <w:r w:rsidR="00944BBA">
        <w:rPr>
          <w:rFonts w:ascii="Times New Roman" w:hAnsi="Times New Roman" w:cs="Times New Roman"/>
          <w:sz w:val="24"/>
          <w:szCs w:val="24"/>
        </w:rPr>
        <w:t>al que</w:t>
      </w:r>
      <w:r w:rsidRPr="00E5369A">
        <w:rPr>
          <w:rFonts w:ascii="Times New Roman" w:hAnsi="Times New Roman" w:cs="Times New Roman"/>
          <w:sz w:val="24"/>
          <w:szCs w:val="24"/>
        </w:rPr>
        <w:t xml:space="preserve"> tiene acceso fácilmente a través de su celular, o desde cualquier dispositivo móvil, pero el mal aprovechamiento le está provocando situaciones conflictivas, que van desde fomentar malos hábitos que luego se convierten en faltas graves. Tal es el caso del plagio de información, que inician con el copiar y pegar párrafos de textos para cumplir con una tarea, pero que con el tiempo inutiliza al estudiante ya que lo incapacita para redactar informes, reportes o tareas encomendadas en su trabajo y qué decir de redactar su tesis para graduarse. Estos conflictos lo confunden al grado de considerar fácil el hacerse pasar por alguien que no es, y utilizar alguna de las redes sociales para mostrar una falsa identidad.</w:t>
      </w:r>
    </w:p>
    <w:p w:rsidR="00E5369A" w:rsidRDefault="00E5369A" w:rsidP="00E5369A">
      <w:pPr>
        <w:pStyle w:val="Standard"/>
        <w:spacing w:line="360" w:lineRule="auto"/>
        <w:jc w:val="both"/>
        <w:rPr>
          <w:rFonts w:ascii="Times New Roman" w:hAnsi="Times New Roman" w:cs="Times New Roman"/>
        </w:rPr>
      </w:pPr>
    </w:p>
    <w:p w:rsidR="00E5369A" w:rsidRDefault="00E5369A" w:rsidP="003F0FEA">
      <w:pPr>
        <w:pStyle w:val="Standard"/>
        <w:spacing w:line="360" w:lineRule="auto"/>
        <w:jc w:val="both"/>
        <w:rPr>
          <w:rFonts w:ascii="Times New Roman" w:hAnsi="Times New Roman" w:cs="Times New Roman"/>
        </w:rPr>
      </w:pPr>
      <w:r w:rsidRPr="00E5369A">
        <w:rPr>
          <w:rFonts w:ascii="Times New Roman" w:hAnsi="Times New Roman" w:cs="Times New Roman"/>
        </w:rPr>
        <w:t>Otro gran problema  es que muchos de los estudiantes ya no resuelven los ejercicios, problemas y tareas que los profesores dejan, en su lugar buscan en Internet los solucionarios de los libros que se emplean en clase y de ahí copian los procesos de solución de los problemas, pero el copiarlos no implica resolverlos, por lo que no hay un proceso de reflexión por parte del estudiante y con este tipo de acciones no lo</w:t>
      </w:r>
      <w:r w:rsidR="006D6113">
        <w:rPr>
          <w:rFonts w:ascii="Times New Roman" w:hAnsi="Times New Roman" w:cs="Times New Roman"/>
        </w:rPr>
        <w:t xml:space="preserve">gra  construir los conceptos de </w:t>
      </w:r>
      <w:r w:rsidRPr="00E5369A">
        <w:rPr>
          <w:rFonts w:ascii="Times New Roman" w:hAnsi="Times New Roman" w:cs="Times New Roman"/>
        </w:rPr>
        <w:t xml:space="preserve">las áreas que son requeridos para su aprendizaje. </w:t>
      </w:r>
    </w:p>
    <w:p w:rsidR="007E0A01" w:rsidRDefault="007E0A01" w:rsidP="003F0FEA">
      <w:pPr>
        <w:pStyle w:val="Standard"/>
        <w:spacing w:line="360" w:lineRule="auto"/>
        <w:jc w:val="both"/>
        <w:rPr>
          <w:rFonts w:ascii="Times New Roman" w:hAnsi="Times New Roman" w:cs="Times New Roman"/>
        </w:rPr>
      </w:pPr>
    </w:p>
    <w:p w:rsidR="007E0A01" w:rsidRDefault="007E0A01" w:rsidP="003F0FEA">
      <w:pPr>
        <w:pStyle w:val="Standard"/>
        <w:spacing w:line="360" w:lineRule="auto"/>
        <w:jc w:val="both"/>
        <w:rPr>
          <w:rFonts w:ascii="Times New Roman" w:hAnsi="Times New Roman" w:cs="Times New Roman"/>
        </w:rPr>
      </w:pPr>
    </w:p>
    <w:p w:rsidR="007E0A01" w:rsidRDefault="007E0A01" w:rsidP="003F0FEA">
      <w:pPr>
        <w:pStyle w:val="Standard"/>
        <w:spacing w:line="360" w:lineRule="auto"/>
        <w:jc w:val="both"/>
        <w:rPr>
          <w:rFonts w:ascii="Times New Roman" w:hAnsi="Times New Roman" w:cs="Times New Roman"/>
        </w:rPr>
      </w:pPr>
    </w:p>
    <w:p w:rsidR="007E0A01" w:rsidRPr="00E5369A" w:rsidRDefault="007E0A01" w:rsidP="003F0FEA">
      <w:pPr>
        <w:pStyle w:val="Standard"/>
        <w:spacing w:line="360" w:lineRule="auto"/>
        <w:jc w:val="both"/>
        <w:rPr>
          <w:rFonts w:ascii="Times New Roman" w:hAnsi="Times New Roman" w:cs="Times New Roman"/>
        </w:rPr>
      </w:pPr>
    </w:p>
    <w:p w:rsidR="00605249" w:rsidRPr="00BA36BD" w:rsidRDefault="00605249" w:rsidP="0078026C">
      <w:pPr>
        <w:spacing w:after="0" w:line="276" w:lineRule="auto"/>
        <w:jc w:val="both"/>
        <w:rPr>
          <w:rFonts w:ascii="Calibri Light" w:hAnsi="Calibri Light"/>
          <w:lang w:val="es-ES"/>
        </w:rPr>
      </w:pPr>
    </w:p>
    <w:p w:rsidR="0078026C" w:rsidRPr="0078026C" w:rsidRDefault="0078026C" w:rsidP="0078026C">
      <w:pPr>
        <w:spacing w:after="0" w:line="276" w:lineRule="auto"/>
        <w:jc w:val="both"/>
        <w:rPr>
          <w:rFonts w:cs="Times New Roman"/>
          <w:b/>
          <w:sz w:val="28"/>
          <w:szCs w:val="28"/>
        </w:rPr>
      </w:pPr>
      <w:r>
        <w:rPr>
          <w:rFonts w:cs="Times New Roman"/>
          <w:b/>
          <w:sz w:val="28"/>
          <w:szCs w:val="28"/>
        </w:rPr>
        <w:lastRenderedPageBreak/>
        <w:t>Materiales y Méto</w:t>
      </w:r>
      <w:r w:rsidRPr="0078026C">
        <w:rPr>
          <w:rFonts w:cs="Times New Roman"/>
          <w:b/>
          <w:sz w:val="28"/>
          <w:szCs w:val="28"/>
        </w:rPr>
        <w:t>dos</w:t>
      </w:r>
    </w:p>
    <w:p w:rsidR="003F0FEA" w:rsidRDefault="003F0FEA" w:rsidP="003F0FEA">
      <w:pPr>
        <w:spacing w:after="0" w:line="360" w:lineRule="auto"/>
        <w:jc w:val="both"/>
        <w:rPr>
          <w:rFonts w:ascii="Times New Roman" w:hAnsi="Times New Roman" w:cs="Times New Roman"/>
          <w:sz w:val="24"/>
          <w:szCs w:val="24"/>
        </w:rPr>
      </w:pPr>
      <w:r w:rsidRPr="007907D4">
        <w:rPr>
          <w:rFonts w:ascii="Times New Roman" w:hAnsi="Times New Roman" w:cs="Times New Roman"/>
          <w:sz w:val="24"/>
          <w:szCs w:val="24"/>
        </w:rPr>
        <w:t>El método que se empleó para llevar a cabo el estudio fue el denominado método investigación-acción.</w:t>
      </w:r>
    </w:p>
    <w:p w:rsidR="00DF1AF8" w:rsidRDefault="00774534" w:rsidP="00DF1AF8">
      <w:pPr>
        <w:pStyle w:val="Standard"/>
        <w:spacing w:line="360" w:lineRule="auto"/>
        <w:jc w:val="both"/>
        <w:rPr>
          <w:rFonts w:asciiTheme="minorHAnsi" w:hAnsiTheme="minorHAnsi" w:cs="Times New Roman"/>
          <w:b/>
        </w:rPr>
      </w:pPr>
      <w:r>
        <w:rPr>
          <w:lang w:val="es-MX"/>
        </w:rPr>
        <w:t>Bisquerra</w:t>
      </w:r>
      <w:r w:rsidR="00DF1AF8">
        <w:t xml:space="preserve"> (</w:t>
      </w:r>
      <w:r w:rsidR="00214DED">
        <w:t>2009</w:t>
      </w:r>
      <w:r w:rsidR="00140CCD">
        <w:t>, p. 379</w:t>
      </w:r>
      <w:r w:rsidR="00DF1AF8">
        <w:t xml:space="preserve">), señala que un rasgo específico del método es desarrollar un plan de acción para mejorar la práctica o propósito establecido. </w:t>
      </w:r>
      <w:r w:rsidR="00D50A21">
        <w:t>“</w:t>
      </w:r>
      <w:r w:rsidR="00DF1AF8" w:rsidRPr="00D50A21">
        <w:t>La intención es lograr una mejora en congruencia con los valores educativos explicitados en la acción</w:t>
      </w:r>
      <w:r w:rsidR="00D50A21">
        <w:t>”</w:t>
      </w:r>
      <w:r w:rsidR="00DF1AF8">
        <w:t>.</w:t>
      </w:r>
    </w:p>
    <w:p w:rsidR="00DF1AF8" w:rsidRPr="00D50A21" w:rsidRDefault="00DF1AF8" w:rsidP="003F0FEA">
      <w:pPr>
        <w:spacing w:after="0" w:line="360" w:lineRule="auto"/>
        <w:jc w:val="both"/>
        <w:rPr>
          <w:rFonts w:ascii="Times New Roman" w:hAnsi="Times New Roman" w:cs="Times New Roman"/>
          <w:sz w:val="24"/>
          <w:szCs w:val="24"/>
          <w:lang w:val="es-ES"/>
        </w:rPr>
      </w:pPr>
    </w:p>
    <w:p w:rsidR="003F0FEA" w:rsidRPr="007907D4" w:rsidRDefault="003F0FEA" w:rsidP="003F0FEA">
      <w:pPr>
        <w:spacing w:after="0" w:line="360" w:lineRule="auto"/>
        <w:jc w:val="both"/>
        <w:rPr>
          <w:rFonts w:ascii="Times New Roman" w:hAnsi="Times New Roman" w:cs="Times New Roman"/>
          <w:sz w:val="24"/>
          <w:szCs w:val="24"/>
        </w:rPr>
      </w:pPr>
      <w:r w:rsidRPr="007907D4">
        <w:rPr>
          <w:rFonts w:ascii="Times New Roman" w:hAnsi="Times New Roman" w:cs="Times New Roman"/>
          <w:sz w:val="24"/>
          <w:szCs w:val="24"/>
        </w:rPr>
        <w:t xml:space="preserve">La investigación se llevó a cabo por la inquietud que surge de revisar el motivo por el cual los estudiantes de nivel superior copian los procesos de solución de los solucionarios de los libros que se </w:t>
      </w:r>
      <w:r w:rsidR="00AC6BE3">
        <w:rPr>
          <w:rFonts w:ascii="Times New Roman" w:hAnsi="Times New Roman" w:cs="Times New Roman"/>
          <w:sz w:val="24"/>
          <w:szCs w:val="24"/>
        </w:rPr>
        <w:t>encuentran en la Internet, así como de</w:t>
      </w:r>
      <w:r w:rsidRPr="007907D4">
        <w:rPr>
          <w:rFonts w:ascii="Times New Roman" w:hAnsi="Times New Roman" w:cs="Times New Roman"/>
          <w:sz w:val="24"/>
          <w:szCs w:val="24"/>
        </w:rPr>
        <w:t xml:space="preserve"> artículos que descargan de la red.</w:t>
      </w:r>
    </w:p>
    <w:p w:rsidR="00DF1AF8" w:rsidRDefault="00DF1AF8" w:rsidP="003F0FEA">
      <w:pPr>
        <w:spacing w:after="0" w:line="360" w:lineRule="auto"/>
        <w:jc w:val="both"/>
        <w:rPr>
          <w:rFonts w:ascii="Times New Roman" w:hAnsi="Times New Roman" w:cs="Times New Roman"/>
          <w:sz w:val="24"/>
          <w:szCs w:val="24"/>
        </w:rPr>
      </w:pPr>
    </w:p>
    <w:p w:rsidR="003F0FEA" w:rsidRPr="007907D4" w:rsidRDefault="003F0FEA" w:rsidP="003F0FEA">
      <w:pPr>
        <w:spacing w:after="0" w:line="360" w:lineRule="auto"/>
        <w:jc w:val="both"/>
        <w:rPr>
          <w:rFonts w:ascii="Times New Roman" w:hAnsi="Times New Roman" w:cs="Times New Roman"/>
          <w:sz w:val="24"/>
          <w:szCs w:val="24"/>
        </w:rPr>
      </w:pPr>
      <w:r w:rsidRPr="007907D4">
        <w:rPr>
          <w:rFonts w:ascii="Times New Roman" w:hAnsi="Times New Roman" w:cs="Times New Roman"/>
          <w:sz w:val="24"/>
          <w:szCs w:val="24"/>
        </w:rPr>
        <w:t xml:space="preserve">El método investigación-acción se apoya en el paradigma </w:t>
      </w:r>
      <w:proofErr w:type="spellStart"/>
      <w:r w:rsidRPr="007907D4">
        <w:rPr>
          <w:rFonts w:ascii="Times New Roman" w:hAnsi="Times New Roman" w:cs="Times New Roman"/>
          <w:sz w:val="24"/>
          <w:szCs w:val="24"/>
        </w:rPr>
        <w:t>sociocrítico</w:t>
      </w:r>
      <w:proofErr w:type="spellEnd"/>
      <w:r w:rsidRPr="007907D4">
        <w:rPr>
          <w:rFonts w:ascii="Times New Roman" w:hAnsi="Times New Roman" w:cs="Times New Roman"/>
          <w:sz w:val="24"/>
          <w:szCs w:val="24"/>
        </w:rPr>
        <w:t xml:space="preserve"> que tiene como finalidad la transformación de la estructura de las relaciones sociales y sus principios</w:t>
      </w:r>
      <w:r w:rsidR="00AC6BE3">
        <w:rPr>
          <w:rFonts w:ascii="Times New Roman" w:hAnsi="Times New Roman" w:cs="Times New Roman"/>
          <w:sz w:val="24"/>
          <w:szCs w:val="24"/>
        </w:rPr>
        <w:t>, de acuerdo a</w:t>
      </w:r>
      <w:r w:rsidR="00214DED">
        <w:rPr>
          <w:rFonts w:ascii="Times New Roman" w:hAnsi="Times New Roman" w:cs="Times New Roman"/>
          <w:sz w:val="24"/>
          <w:szCs w:val="24"/>
        </w:rPr>
        <w:t xml:space="preserve"> Bisquerra (2009</w:t>
      </w:r>
      <w:r w:rsidR="00140CCD">
        <w:rPr>
          <w:rFonts w:ascii="Times New Roman" w:hAnsi="Times New Roman" w:cs="Times New Roman"/>
          <w:sz w:val="24"/>
          <w:szCs w:val="24"/>
        </w:rPr>
        <w:t>, p. 382</w:t>
      </w:r>
      <w:r w:rsidR="00214DED">
        <w:rPr>
          <w:rFonts w:ascii="Times New Roman" w:hAnsi="Times New Roman" w:cs="Times New Roman"/>
          <w:sz w:val="24"/>
          <w:szCs w:val="24"/>
        </w:rPr>
        <w:t>),</w:t>
      </w:r>
      <w:r w:rsidRPr="007907D4">
        <w:rPr>
          <w:rFonts w:ascii="Times New Roman" w:hAnsi="Times New Roman" w:cs="Times New Roman"/>
          <w:sz w:val="24"/>
          <w:szCs w:val="24"/>
        </w:rPr>
        <w:t xml:space="preserve"> son:</w:t>
      </w:r>
    </w:p>
    <w:p w:rsidR="003F0FEA" w:rsidRPr="007907D4" w:rsidRDefault="003F0FEA" w:rsidP="003F0FEA">
      <w:pPr>
        <w:pStyle w:val="Prrafodelista"/>
        <w:numPr>
          <w:ilvl w:val="0"/>
          <w:numId w:val="12"/>
        </w:numPr>
        <w:spacing w:after="0" w:line="360" w:lineRule="auto"/>
        <w:jc w:val="both"/>
        <w:rPr>
          <w:rFonts w:ascii="Times New Roman" w:hAnsi="Times New Roman"/>
          <w:sz w:val="24"/>
          <w:szCs w:val="24"/>
        </w:rPr>
      </w:pPr>
      <w:r w:rsidRPr="007907D4">
        <w:rPr>
          <w:rFonts w:ascii="Times New Roman" w:hAnsi="Times New Roman"/>
          <w:sz w:val="24"/>
          <w:szCs w:val="24"/>
        </w:rPr>
        <w:t xml:space="preserve"> Comprender y conocer la realidad de la práctica en el aula.</w:t>
      </w:r>
    </w:p>
    <w:p w:rsidR="003F0FEA" w:rsidRPr="007907D4" w:rsidRDefault="003F0FEA" w:rsidP="003F0FEA">
      <w:pPr>
        <w:pStyle w:val="Prrafodelista"/>
        <w:numPr>
          <w:ilvl w:val="0"/>
          <w:numId w:val="12"/>
        </w:numPr>
        <w:spacing w:after="0" w:line="360" w:lineRule="auto"/>
        <w:jc w:val="both"/>
        <w:rPr>
          <w:rFonts w:ascii="Times New Roman" w:hAnsi="Times New Roman"/>
          <w:sz w:val="24"/>
          <w:szCs w:val="24"/>
        </w:rPr>
      </w:pPr>
      <w:r w:rsidRPr="007907D4">
        <w:rPr>
          <w:rFonts w:ascii="Times New Roman" w:hAnsi="Times New Roman"/>
          <w:sz w:val="24"/>
          <w:szCs w:val="24"/>
        </w:rPr>
        <w:t>Unir teoría y práctica (conocimiento, acción y valores).</w:t>
      </w:r>
    </w:p>
    <w:p w:rsidR="003F0FEA" w:rsidRPr="007907D4" w:rsidRDefault="003F0FEA" w:rsidP="003F0FEA">
      <w:pPr>
        <w:pStyle w:val="Prrafodelista"/>
        <w:numPr>
          <w:ilvl w:val="0"/>
          <w:numId w:val="12"/>
        </w:numPr>
        <w:spacing w:after="0" w:line="360" w:lineRule="auto"/>
        <w:jc w:val="both"/>
        <w:rPr>
          <w:rFonts w:ascii="Times New Roman" w:hAnsi="Times New Roman"/>
          <w:sz w:val="24"/>
          <w:szCs w:val="24"/>
        </w:rPr>
      </w:pPr>
      <w:r w:rsidRPr="007907D4">
        <w:rPr>
          <w:rFonts w:ascii="Times New Roman" w:hAnsi="Times New Roman"/>
          <w:sz w:val="24"/>
          <w:szCs w:val="24"/>
        </w:rPr>
        <w:t>Implicar al docente a part</w:t>
      </w:r>
      <w:r w:rsidR="00774534">
        <w:rPr>
          <w:rFonts w:ascii="Times New Roman" w:hAnsi="Times New Roman"/>
          <w:sz w:val="24"/>
          <w:szCs w:val="24"/>
        </w:rPr>
        <w:t>ir</w:t>
      </w:r>
      <w:r w:rsidRPr="007907D4">
        <w:rPr>
          <w:rFonts w:ascii="Times New Roman" w:hAnsi="Times New Roman"/>
          <w:sz w:val="24"/>
          <w:szCs w:val="24"/>
        </w:rPr>
        <w:t xml:space="preserve"> de la </w:t>
      </w:r>
      <w:proofErr w:type="spellStart"/>
      <w:r w:rsidRPr="007907D4">
        <w:rPr>
          <w:rFonts w:ascii="Times New Roman" w:hAnsi="Times New Roman"/>
          <w:sz w:val="24"/>
          <w:szCs w:val="24"/>
        </w:rPr>
        <w:t>autoreflexión</w:t>
      </w:r>
      <w:proofErr w:type="spellEnd"/>
      <w:r w:rsidRPr="007907D4">
        <w:rPr>
          <w:rFonts w:ascii="Times New Roman" w:hAnsi="Times New Roman"/>
          <w:sz w:val="24"/>
          <w:szCs w:val="24"/>
        </w:rPr>
        <w:t>.</w:t>
      </w:r>
    </w:p>
    <w:p w:rsidR="003F0FEA" w:rsidRPr="007907D4" w:rsidRDefault="003F0FEA" w:rsidP="003F0FEA">
      <w:pPr>
        <w:pStyle w:val="Prrafodelista"/>
        <w:numPr>
          <w:ilvl w:val="0"/>
          <w:numId w:val="12"/>
        </w:numPr>
        <w:spacing w:after="0" w:line="360" w:lineRule="auto"/>
        <w:jc w:val="both"/>
        <w:rPr>
          <w:rFonts w:ascii="Times New Roman" w:hAnsi="Times New Roman"/>
          <w:sz w:val="24"/>
          <w:szCs w:val="24"/>
        </w:rPr>
      </w:pPr>
      <w:r w:rsidRPr="007907D4">
        <w:rPr>
          <w:rFonts w:ascii="Times New Roman" w:hAnsi="Times New Roman"/>
          <w:sz w:val="24"/>
          <w:szCs w:val="24"/>
        </w:rPr>
        <w:t>El educador es el agente de cambio socioeducativo y el alumno es el sujeto implicado en su propio proceso de cambio formativo.</w:t>
      </w:r>
    </w:p>
    <w:p w:rsidR="003F0FEA" w:rsidRPr="007907D4" w:rsidRDefault="003F0FEA" w:rsidP="003F0FEA">
      <w:pPr>
        <w:pStyle w:val="Prrafodelista"/>
        <w:numPr>
          <w:ilvl w:val="0"/>
          <w:numId w:val="12"/>
        </w:numPr>
        <w:spacing w:after="0" w:line="360" w:lineRule="auto"/>
        <w:jc w:val="both"/>
        <w:rPr>
          <w:rFonts w:ascii="Times New Roman" w:hAnsi="Times New Roman"/>
          <w:sz w:val="24"/>
          <w:szCs w:val="24"/>
        </w:rPr>
      </w:pPr>
      <w:r w:rsidRPr="007907D4">
        <w:rPr>
          <w:rFonts w:ascii="Times New Roman" w:hAnsi="Times New Roman"/>
          <w:sz w:val="24"/>
          <w:szCs w:val="24"/>
        </w:rPr>
        <w:t>Se manejan 3 tipos de conocimiento construido:</w:t>
      </w:r>
    </w:p>
    <w:p w:rsidR="003F0FEA" w:rsidRPr="007907D4" w:rsidRDefault="003F0FEA" w:rsidP="003F0FEA">
      <w:pPr>
        <w:pStyle w:val="Prrafodelista"/>
        <w:numPr>
          <w:ilvl w:val="0"/>
          <w:numId w:val="13"/>
        </w:numPr>
        <w:spacing w:after="0" w:line="360" w:lineRule="auto"/>
        <w:jc w:val="both"/>
        <w:rPr>
          <w:rFonts w:ascii="Times New Roman" w:hAnsi="Times New Roman"/>
          <w:sz w:val="24"/>
          <w:szCs w:val="24"/>
        </w:rPr>
      </w:pPr>
      <w:r w:rsidRPr="007907D4">
        <w:rPr>
          <w:rFonts w:ascii="Times New Roman" w:hAnsi="Times New Roman"/>
          <w:sz w:val="24"/>
          <w:szCs w:val="24"/>
        </w:rPr>
        <w:t>Educación como construcción social</w:t>
      </w:r>
    </w:p>
    <w:p w:rsidR="003F0FEA" w:rsidRPr="007907D4" w:rsidRDefault="003F0FEA" w:rsidP="003F0FEA">
      <w:pPr>
        <w:pStyle w:val="Prrafodelista"/>
        <w:numPr>
          <w:ilvl w:val="0"/>
          <w:numId w:val="13"/>
        </w:numPr>
        <w:spacing w:after="0" w:line="360" w:lineRule="auto"/>
        <w:jc w:val="both"/>
        <w:rPr>
          <w:rFonts w:ascii="Times New Roman" w:hAnsi="Times New Roman"/>
          <w:sz w:val="24"/>
          <w:szCs w:val="24"/>
        </w:rPr>
      </w:pPr>
      <w:r w:rsidRPr="007907D4">
        <w:rPr>
          <w:rFonts w:ascii="Times New Roman" w:hAnsi="Times New Roman"/>
          <w:sz w:val="24"/>
          <w:szCs w:val="24"/>
        </w:rPr>
        <w:t>Dialéctica y subjetividad.</w:t>
      </w:r>
    </w:p>
    <w:p w:rsidR="003F0FEA" w:rsidRDefault="003F0FEA" w:rsidP="003F0FEA">
      <w:pPr>
        <w:pStyle w:val="Standard"/>
        <w:numPr>
          <w:ilvl w:val="0"/>
          <w:numId w:val="13"/>
        </w:numPr>
        <w:spacing w:line="360" w:lineRule="auto"/>
        <w:jc w:val="both"/>
        <w:rPr>
          <w:rFonts w:ascii="Times New Roman" w:hAnsi="Times New Roman" w:cs="Times New Roman"/>
        </w:rPr>
      </w:pPr>
      <w:r w:rsidRPr="007907D4">
        <w:rPr>
          <w:rFonts w:ascii="Times New Roman" w:hAnsi="Times New Roman" w:cs="Times New Roman"/>
        </w:rPr>
        <w:t>Construcción de nuevas realidades educativas e innovaciones</w:t>
      </w:r>
      <w:r>
        <w:rPr>
          <w:rFonts w:ascii="Times New Roman" w:hAnsi="Times New Roman" w:cs="Times New Roman"/>
        </w:rPr>
        <w:t>.</w:t>
      </w:r>
    </w:p>
    <w:p w:rsidR="003F0FEA" w:rsidRDefault="003F0FEA" w:rsidP="003F0FEA">
      <w:pPr>
        <w:pStyle w:val="Standard"/>
        <w:spacing w:line="360" w:lineRule="auto"/>
        <w:jc w:val="both"/>
        <w:rPr>
          <w:rFonts w:ascii="Times New Roman" w:hAnsi="Times New Roman" w:cs="Times New Roman"/>
        </w:rPr>
      </w:pPr>
    </w:p>
    <w:p w:rsidR="003F0FEA" w:rsidRPr="001F6B5C" w:rsidRDefault="00C5620F" w:rsidP="001F6B5C">
      <w:pPr>
        <w:spacing w:after="0" w:line="360" w:lineRule="auto"/>
        <w:rPr>
          <w:rFonts w:ascii="Times New Roman" w:eastAsia="Calibri" w:hAnsi="Times New Roman" w:cs="Times New Roman"/>
          <w:b/>
          <w:color w:val="000000"/>
          <w:sz w:val="24"/>
          <w:szCs w:val="24"/>
          <w:lang w:val="es-ES_tradnl"/>
        </w:rPr>
      </w:pPr>
      <w:r w:rsidRPr="001F6B5C">
        <w:rPr>
          <w:rFonts w:ascii="Times New Roman" w:eastAsia="Calibri" w:hAnsi="Times New Roman" w:cs="Times New Roman"/>
          <w:b/>
          <w:color w:val="000000"/>
          <w:sz w:val="24"/>
          <w:szCs w:val="24"/>
          <w:lang w:val="es-ES_tradnl"/>
        </w:rPr>
        <w:t>Diseño del estudio</w:t>
      </w:r>
    </w:p>
    <w:p w:rsidR="002F5942" w:rsidRDefault="002F5942" w:rsidP="003F0FEA">
      <w:pPr>
        <w:pStyle w:val="Standard"/>
        <w:spacing w:line="360" w:lineRule="auto"/>
        <w:jc w:val="both"/>
        <w:rPr>
          <w:rFonts w:ascii="Times New Roman" w:hAnsi="Times New Roman" w:cs="Times New Roman"/>
        </w:rPr>
      </w:pPr>
      <w:r w:rsidRPr="000264F8">
        <w:rPr>
          <w:rFonts w:ascii="Times New Roman" w:hAnsi="Times New Roman" w:cs="Times New Roman"/>
        </w:rPr>
        <w:t>Para conocer más sobre esta</w:t>
      </w:r>
      <w:r w:rsidR="0034245F">
        <w:rPr>
          <w:rFonts w:ascii="Times New Roman" w:hAnsi="Times New Roman" w:cs="Times New Roman"/>
        </w:rPr>
        <w:t xml:space="preserve"> problemática, se entrevistó a 5</w:t>
      </w:r>
      <w:r w:rsidRPr="000264F8">
        <w:rPr>
          <w:rFonts w:ascii="Times New Roman" w:hAnsi="Times New Roman" w:cs="Times New Roman"/>
        </w:rPr>
        <w:t xml:space="preserve"> profesores que impartían alguna </w:t>
      </w:r>
      <w:r w:rsidR="00960175">
        <w:rPr>
          <w:rFonts w:ascii="Times New Roman" w:hAnsi="Times New Roman" w:cs="Times New Roman"/>
        </w:rPr>
        <w:t>asignatura</w:t>
      </w:r>
      <w:r w:rsidRPr="000264F8">
        <w:rPr>
          <w:rFonts w:ascii="Times New Roman" w:hAnsi="Times New Roman" w:cs="Times New Roman"/>
        </w:rPr>
        <w:t xml:space="preserve"> de matemáticas y posteriormen</w:t>
      </w:r>
      <w:r w:rsidR="0034245F">
        <w:rPr>
          <w:rFonts w:ascii="Times New Roman" w:hAnsi="Times New Roman" w:cs="Times New Roman"/>
        </w:rPr>
        <w:t>te se aplicó un cuestionario</w:t>
      </w:r>
      <w:r w:rsidR="00D52E49">
        <w:rPr>
          <w:rFonts w:ascii="Times New Roman" w:hAnsi="Times New Roman" w:cs="Times New Roman"/>
        </w:rPr>
        <w:t xml:space="preserve"> a </w:t>
      </w:r>
      <w:r w:rsidR="00551749">
        <w:rPr>
          <w:rFonts w:ascii="Times New Roman" w:hAnsi="Times New Roman" w:cs="Times New Roman"/>
        </w:rPr>
        <w:t>60</w:t>
      </w:r>
      <w:r w:rsidRPr="000264F8">
        <w:rPr>
          <w:rFonts w:ascii="Times New Roman" w:hAnsi="Times New Roman" w:cs="Times New Roman"/>
        </w:rPr>
        <w:t xml:space="preserve"> estudiantes de ESCOM, </w:t>
      </w:r>
      <w:r w:rsidR="00551749">
        <w:rPr>
          <w:rFonts w:ascii="Times New Roman" w:hAnsi="Times New Roman" w:cs="Times New Roman"/>
        </w:rPr>
        <w:t>50%</w:t>
      </w:r>
      <w:r w:rsidR="006C28AD">
        <w:rPr>
          <w:rFonts w:ascii="Times New Roman" w:hAnsi="Times New Roman" w:cs="Times New Roman"/>
        </w:rPr>
        <w:t xml:space="preserve"> de ellos</w:t>
      </w:r>
      <w:r w:rsidRPr="000264F8">
        <w:rPr>
          <w:rFonts w:ascii="Times New Roman" w:hAnsi="Times New Roman" w:cs="Times New Roman"/>
        </w:rPr>
        <w:t xml:space="preserve"> </w:t>
      </w:r>
      <w:r w:rsidR="00B02129">
        <w:rPr>
          <w:rFonts w:ascii="Times New Roman" w:hAnsi="Times New Roman" w:cs="Times New Roman"/>
        </w:rPr>
        <w:t>se encontraban cursando la asignatura</w:t>
      </w:r>
      <w:r w:rsidRPr="000264F8">
        <w:rPr>
          <w:rFonts w:ascii="Times New Roman" w:hAnsi="Times New Roman" w:cs="Times New Roman"/>
        </w:rPr>
        <w:t xml:space="preserve"> de Cálculo Aplicado</w:t>
      </w:r>
      <w:r w:rsidR="006C28AD">
        <w:rPr>
          <w:rFonts w:ascii="Times New Roman" w:hAnsi="Times New Roman" w:cs="Times New Roman"/>
        </w:rPr>
        <w:t xml:space="preserve"> y </w:t>
      </w:r>
      <w:r w:rsidR="00551749">
        <w:rPr>
          <w:rFonts w:ascii="Times New Roman" w:hAnsi="Times New Roman" w:cs="Times New Roman"/>
        </w:rPr>
        <w:t>el otro 50</w:t>
      </w:r>
      <w:r w:rsidR="006C28AD">
        <w:rPr>
          <w:rFonts w:ascii="Times New Roman" w:hAnsi="Times New Roman" w:cs="Times New Roman"/>
        </w:rPr>
        <w:t>% de los alumnos cursaban la materia de Probabilidad y Estadística</w:t>
      </w:r>
      <w:r w:rsidR="00B2362B">
        <w:rPr>
          <w:rFonts w:ascii="Times New Roman" w:hAnsi="Times New Roman" w:cs="Times New Roman"/>
        </w:rPr>
        <w:t>, correspondientes al segundo y tercer semestre</w:t>
      </w:r>
      <w:r w:rsidR="0034245F">
        <w:rPr>
          <w:rFonts w:ascii="Times New Roman" w:hAnsi="Times New Roman" w:cs="Times New Roman"/>
        </w:rPr>
        <w:t xml:space="preserve"> </w:t>
      </w:r>
      <w:r w:rsidR="00B2362B">
        <w:rPr>
          <w:rFonts w:ascii="Times New Roman" w:hAnsi="Times New Roman" w:cs="Times New Roman"/>
        </w:rPr>
        <w:t>respectivamente</w:t>
      </w:r>
      <w:r w:rsidR="0034245F">
        <w:rPr>
          <w:rFonts w:ascii="Times New Roman" w:hAnsi="Times New Roman" w:cs="Times New Roman"/>
        </w:rPr>
        <w:t>,</w:t>
      </w:r>
      <w:r w:rsidR="0034245F" w:rsidRPr="0034245F">
        <w:rPr>
          <w:rFonts w:ascii="Times New Roman" w:hAnsi="Times New Roman" w:cs="Times New Roman"/>
        </w:rPr>
        <w:t xml:space="preserve"> </w:t>
      </w:r>
      <w:r w:rsidR="0034245F">
        <w:rPr>
          <w:rFonts w:ascii="Times New Roman" w:hAnsi="Times New Roman" w:cs="Times New Roman"/>
        </w:rPr>
        <w:t>de la carrera de Ingeniería en Sistemas Computacionales.</w:t>
      </w:r>
    </w:p>
    <w:p w:rsidR="00DF4EB7" w:rsidRDefault="00DF4EB7" w:rsidP="003F0FEA">
      <w:pPr>
        <w:pStyle w:val="Standard"/>
        <w:spacing w:line="360" w:lineRule="auto"/>
        <w:jc w:val="both"/>
        <w:rPr>
          <w:rFonts w:ascii="Times New Roman" w:hAnsi="Times New Roman" w:cs="Times New Roman"/>
        </w:rPr>
      </w:pPr>
      <w:r>
        <w:rPr>
          <w:rFonts w:ascii="Times New Roman" w:hAnsi="Times New Roman" w:cs="Times New Roman"/>
        </w:rPr>
        <w:lastRenderedPageBreak/>
        <w:t>Los 5 profesores a los que se entrevistó fueron maestros que voluntariamente quisieron participar. Cuatro de ellos son profesores de tiempo completo y uno de medio tiempo. De los profesores de tiempo completo 2 llevan 15 años dando clases en la institución y los 3 restantes llevan 10, 8 y</w:t>
      </w:r>
      <w:r w:rsidR="009E2754">
        <w:rPr>
          <w:rFonts w:ascii="Times New Roman" w:hAnsi="Times New Roman" w:cs="Times New Roman"/>
        </w:rPr>
        <w:t xml:space="preserve"> 5 años impartiendo diferentes unidades de aprendizaje d</w:t>
      </w:r>
      <w:r>
        <w:rPr>
          <w:rFonts w:ascii="Times New Roman" w:hAnsi="Times New Roman" w:cs="Times New Roman"/>
        </w:rPr>
        <w:t>el área de formación básica (Matemáticas y Física)</w:t>
      </w:r>
      <w:r w:rsidR="009E2754">
        <w:rPr>
          <w:rFonts w:ascii="Times New Roman" w:hAnsi="Times New Roman" w:cs="Times New Roman"/>
        </w:rPr>
        <w:t>.</w:t>
      </w:r>
    </w:p>
    <w:p w:rsidR="00DF4EB7" w:rsidRDefault="00DF4EB7" w:rsidP="003F0FEA">
      <w:pPr>
        <w:pStyle w:val="Standard"/>
        <w:spacing w:line="360" w:lineRule="auto"/>
        <w:jc w:val="both"/>
        <w:rPr>
          <w:rFonts w:ascii="Times New Roman" w:hAnsi="Times New Roman" w:cs="Times New Roman"/>
        </w:rPr>
      </w:pPr>
    </w:p>
    <w:p w:rsidR="00743BA4" w:rsidRPr="000264F8" w:rsidRDefault="00DF4EB7" w:rsidP="003F0FEA">
      <w:pPr>
        <w:pStyle w:val="Standard"/>
        <w:spacing w:line="360" w:lineRule="auto"/>
        <w:jc w:val="both"/>
        <w:rPr>
          <w:rFonts w:ascii="Times New Roman" w:hAnsi="Times New Roman" w:cs="Times New Roman"/>
        </w:rPr>
      </w:pPr>
      <w:r>
        <w:rPr>
          <w:rFonts w:ascii="Times New Roman" w:hAnsi="Times New Roman" w:cs="Times New Roman"/>
        </w:rPr>
        <w:t>En relación a los</w:t>
      </w:r>
      <w:r w:rsidR="00551749">
        <w:rPr>
          <w:rFonts w:ascii="Times New Roman" w:hAnsi="Times New Roman" w:cs="Times New Roman"/>
        </w:rPr>
        <w:t xml:space="preserve"> 60</w:t>
      </w:r>
      <w:r w:rsidR="00743BA4">
        <w:rPr>
          <w:rFonts w:ascii="Times New Roman" w:hAnsi="Times New Roman" w:cs="Times New Roman"/>
        </w:rPr>
        <w:t xml:space="preserve"> alumnos </w:t>
      </w:r>
      <w:r>
        <w:rPr>
          <w:rFonts w:ascii="Times New Roman" w:hAnsi="Times New Roman" w:cs="Times New Roman"/>
        </w:rPr>
        <w:t xml:space="preserve">de la muestra, </w:t>
      </w:r>
      <w:r w:rsidR="00743BA4">
        <w:rPr>
          <w:rFonts w:ascii="Times New Roman" w:hAnsi="Times New Roman" w:cs="Times New Roman"/>
        </w:rPr>
        <w:t xml:space="preserve">estaban </w:t>
      </w:r>
      <w:r>
        <w:rPr>
          <w:rFonts w:ascii="Times New Roman" w:hAnsi="Times New Roman" w:cs="Times New Roman"/>
        </w:rPr>
        <w:t>divididos</w:t>
      </w:r>
      <w:r w:rsidR="00743BA4">
        <w:rPr>
          <w:rFonts w:ascii="Times New Roman" w:hAnsi="Times New Roman" w:cs="Times New Roman"/>
        </w:rPr>
        <w:t xml:space="preserve"> en</w:t>
      </w:r>
      <w:r w:rsidR="00551749">
        <w:rPr>
          <w:rFonts w:ascii="Times New Roman" w:hAnsi="Times New Roman" w:cs="Times New Roman"/>
        </w:rPr>
        <w:t xml:space="preserve"> dos</w:t>
      </w:r>
      <w:r w:rsidR="00743BA4">
        <w:rPr>
          <w:rFonts w:ascii="Times New Roman" w:hAnsi="Times New Roman" w:cs="Times New Roman"/>
        </w:rPr>
        <w:t xml:space="preserve"> grupos, división realizada </w:t>
      </w:r>
      <w:r>
        <w:rPr>
          <w:rFonts w:ascii="Times New Roman" w:hAnsi="Times New Roman" w:cs="Times New Roman"/>
        </w:rPr>
        <w:t xml:space="preserve">de forma aleatoria </w:t>
      </w:r>
      <w:r w:rsidR="00743BA4">
        <w:rPr>
          <w:rFonts w:ascii="Times New Roman" w:hAnsi="Times New Roman" w:cs="Times New Roman"/>
        </w:rPr>
        <w:t>por la escuela y asignados a un maestro titular que imparte clases en la insti</w:t>
      </w:r>
      <w:r w:rsidR="00551749">
        <w:rPr>
          <w:rFonts w:ascii="Times New Roman" w:hAnsi="Times New Roman" w:cs="Times New Roman"/>
        </w:rPr>
        <w:t xml:space="preserve">tución. En un </w:t>
      </w:r>
      <w:r>
        <w:rPr>
          <w:rFonts w:ascii="Times New Roman" w:hAnsi="Times New Roman" w:cs="Times New Roman"/>
        </w:rPr>
        <w:t>grupo se impartía</w:t>
      </w:r>
      <w:r w:rsidR="00743BA4">
        <w:rPr>
          <w:rFonts w:ascii="Times New Roman" w:hAnsi="Times New Roman" w:cs="Times New Roman"/>
        </w:rPr>
        <w:t xml:space="preserve"> la materia de Cálculo Aplicado y en el</w:t>
      </w:r>
      <w:r>
        <w:rPr>
          <w:rFonts w:ascii="Times New Roman" w:hAnsi="Times New Roman" w:cs="Times New Roman"/>
        </w:rPr>
        <w:t xml:space="preserve"> </w:t>
      </w:r>
      <w:r w:rsidR="00551749">
        <w:rPr>
          <w:rFonts w:ascii="Times New Roman" w:hAnsi="Times New Roman" w:cs="Times New Roman"/>
        </w:rPr>
        <w:t xml:space="preserve"> segundo</w:t>
      </w:r>
      <w:r>
        <w:rPr>
          <w:rFonts w:ascii="Times New Roman" w:hAnsi="Times New Roman" w:cs="Times New Roman"/>
        </w:rPr>
        <w:t xml:space="preserve"> la de Probabilidad y Es</w:t>
      </w:r>
      <w:r w:rsidR="00743BA4">
        <w:rPr>
          <w:rFonts w:ascii="Times New Roman" w:hAnsi="Times New Roman" w:cs="Times New Roman"/>
        </w:rPr>
        <w:t>tadística.</w:t>
      </w:r>
      <w:r>
        <w:rPr>
          <w:rFonts w:ascii="Times New Roman" w:hAnsi="Times New Roman" w:cs="Times New Roman"/>
        </w:rPr>
        <w:t xml:space="preserve"> </w:t>
      </w:r>
    </w:p>
    <w:p w:rsidR="002F5942" w:rsidRPr="000264F8" w:rsidRDefault="002F5942" w:rsidP="000264F8">
      <w:pPr>
        <w:pStyle w:val="Standard"/>
        <w:spacing w:line="360" w:lineRule="auto"/>
        <w:jc w:val="both"/>
        <w:rPr>
          <w:rFonts w:ascii="Times New Roman" w:hAnsi="Times New Roman" w:cs="Times New Roman"/>
        </w:rPr>
      </w:pPr>
    </w:p>
    <w:p w:rsidR="002F5942" w:rsidRPr="000264F8" w:rsidRDefault="002F5942" w:rsidP="000264F8">
      <w:pPr>
        <w:pStyle w:val="Standard"/>
        <w:spacing w:line="360" w:lineRule="auto"/>
        <w:jc w:val="both"/>
        <w:rPr>
          <w:rFonts w:ascii="Times New Roman" w:hAnsi="Times New Roman" w:cs="Times New Roman"/>
        </w:rPr>
      </w:pPr>
      <w:r w:rsidRPr="000264F8">
        <w:rPr>
          <w:rFonts w:ascii="Times New Roman" w:hAnsi="Times New Roman" w:cs="Times New Roman"/>
        </w:rPr>
        <w:t>De las entrevistas se encontró lo siguiente:</w:t>
      </w:r>
    </w:p>
    <w:p w:rsidR="002F5942" w:rsidRPr="000264F8" w:rsidRDefault="002F5942" w:rsidP="000264F8">
      <w:pPr>
        <w:pStyle w:val="Standard"/>
        <w:spacing w:line="360" w:lineRule="auto"/>
        <w:jc w:val="both"/>
        <w:rPr>
          <w:rFonts w:ascii="Times New Roman" w:hAnsi="Times New Roman" w:cs="Times New Roman"/>
        </w:rPr>
      </w:pPr>
      <w:r w:rsidRPr="000264F8">
        <w:rPr>
          <w:rFonts w:ascii="Times New Roman" w:hAnsi="Times New Roman" w:cs="Times New Roman"/>
        </w:rPr>
        <w:t>Una actividad que varios profesores realizan en sus grupos de ingeniería, es pedirles a los estudiantes que resuelvan problemas de los temas que se abordan en clase. De tal forma que dejan listas de ejercicios para que los resuelvan. Algunos profesores se han percatado que en la red se encuentran los solucionarios de los ejercicios de los libros  de texto que emplean. Lo que hacen muchos estudiantes es copiar el proceso de solución de los problemas. Ésta es una mala práctica en la que están incurriendo los estudiantes, lo que los conduce a no desarrollar las habilidades y capacidades requeridas como parte de su formación. Por otro lado, cuando se les deja un trabajo de investigación, muchos descargan información de artículos de la red y hacen una copia al pie de la letra de dicha información, no  están realizando una lectura analítica y</w:t>
      </w:r>
      <w:r w:rsidR="00960175">
        <w:rPr>
          <w:rFonts w:ascii="Times New Roman" w:hAnsi="Times New Roman" w:cs="Times New Roman"/>
        </w:rPr>
        <w:t xml:space="preserve"> reflexiva, por lo que no están </w:t>
      </w:r>
      <w:r w:rsidRPr="000264F8">
        <w:rPr>
          <w:rFonts w:ascii="Times New Roman" w:hAnsi="Times New Roman" w:cs="Times New Roman"/>
        </w:rPr>
        <w:t>desarrollando ciertas habilid</w:t>
      </w:r>
      <w:r w:rsidR="00C5620F">
        <w:rPr>
          <w:rFonts w:ascii="Times New Roman" w:hAnsi="Times New Roman" w:cs="Times New Roman"/>
        </w:rPr>
        <w:t>ades requeridas en su formación</w:t>
      </w:r>
      <w:r w:rsidRPr="000264F8">
        <w:rPr>
          <w:rFonts w:ascii="Times New Roman" w:hAnsi="Times New Roman" w:cs="Times New Roman"/>
        </w:rPr>
        <w:t xml:space="preserve">. </w:t>
      </w:r>
    </w:p>
    <w:p w:rsidR="002F5942" w:rsidRPr="000264F8" w:rsidRDefault="002F5942" w:rsidP="000264F8">
      <w:pPr>
        <w:spacing w:after="0" w:line="360" w:lineRule="auto"/>
        <w:rPr>
          <w:rFonts w:ascii="Times New Roman" w:hAnsi="Times New Roman" w:cs="Times New Roman"/>
          <w:szCs w:val="24"/>
          <w:lang w:val="es-ES"/>
        </w:rPr>
      </w:pPr>
    </w:p>
    <w:p w:rsidR="002F5942" w:rsidRDefault="00960175" w:rsidP="000264F8">
      <w:pPr>
        <w:pStyle w:val="Standard"/>
        <w:spacing w:line="360" w:lineRule="auto"/>
        <w:jc w:val="both"/>
        <w:rPr>
          <w:rFonts w:ascii="Times New Roman" w:hAnsi="Times New Roman" w:cs="Times New Roman"/>
        </w:rPr>
      </w:pPr>
      <w:r>
        <w:rPr>
          <w:rFonts w:ascii="Times New Roman" w:hAnsi="Times New Roman" w:cs="Times New Roman"/>
        </w:rPr>
        <w:t xml:space="preserve">Para indagar más sobre </w:t>
      </w:r>
      <w:r w:rsidR="00195A33">
        <w:rPr>
          <w:rFonts w:ascii="Times New Roman" w:hAnsi="Times New Roman" w:cs="Times New Roman"/>
        </w:rPr>
        <w:t>las situaciones de plag</w:t>
      </w:r>
      <w:r w:rsidR="00551749">
        <w:rPr>
          <w:rFonts w:ascii="Times New Roman" w:hAnsi="Times New Roman" w:cs="Times New Roman"/>
        </w:rPr>
        <w:t>i</w:t>
      </w:r>
      <w:r w:rsidR="00195A33">
        <w:rPr>
          <w:rFonts w:ascii="Times New Roman" w:hAnsi="Times New Roman" w:cs="Times New Roman"/>
        </w:rPr>
        <w:t>o en la</w:t>
      </w:r>
      <w:r w:rsidR="00BF4246">
        <w:rPr>
          <w:rFonts w:ascii="Times New Roman" w:hAnsi="Times New Roman" w:cs="Times New Roman"/>
        </w:rPr>
        <w:t>s</w:t>
      </w:r>
      <w:r w:rsidR="00195A33">
        <w:rPr>
          <w:rFonts w:ascii="Times New Roman" w:hAnsi="Times New Roman" w:cs="Times New Roman"/>
        </w:rPr>
        <w:t xml:space="preserve"> que la comunidad de estudiantes de ESCOM, está inc</w:t>
      </w:r>
      <w:r w:rsidR="00551749">
        <w:rPr>
          <w:rFonts w:ascii="Times New Roman" w:hAnsi="Times New Roman" w:cs="Times New Roman"/>
        </w:rPr>
        <w:t>urriendo, se diseñó y aplicó un</w:t>
      </w:r>
      <w:r w:rsidR="00195A33">
        <w:rPr>
          <w:rFonts w:ascii="Times New Roman" w:hAnsi="Times New Roman" w:cs="Times New Roman"/>
        </w:rPr>
        <w:t xml:space="preserve"> </w:t>
      </w:r>
      <w:r w:rsidR="00551749">
        <w:rPr>
          <w:rFonts w:ascii="Times New Roman" w:hAnsi="Times New Roman" w:cs="Times New Roman"/>
        </w:rPr>
        <w:t>cuestionario, el cual</w:t>
      </w:r>
      <w:r w:rsidR="00195A33">
        <w:rPr>
          <w:rFonts w:ascii="Times New Roman" w:hAnsi="Times New Roman" w:cs="Times New Roman"/>
        </w:rPr>
        <w:t xml:space="preserve"> se encuentra en la</w:t>
      </w:r>
      <w:r w:rsidR="00140CCD">
        <w:rPr>
          <w:rFonts w:ascii="Times New Roman" w:hAnsi="Times New Roman" w:cs="Times New Roman"/>
        </w:rPr>
        <w:t xml:space="preserve"> t</w:t>
      </w:r>
      <w:r w:rsidR="00CF2EE8">
        <w:rPr>
          <w:rFonts w:ascii="Times New Roman" w:hAnsi="Times New Roman" w:cs="Times New Roman"/>
        </w:rPr>
        <w:t>abla 1.</w:t>
      </w:r>
      <w:r w:rsidR="00195A33">
        <w:rPr>
          <w:rFonts w:ascii="Times New Roman" w:hAnsi="Times New Roman" w:cs="Times New Roman"/>
        </w:rPr>
        <w:t xml:space="preserve"> Su aplicación se llevó a cabo </w:t>
      </w:r>
      <w:r w:rsidR="002F5942" w:rsidRPr="000264F8">
        <w:rPr>
          <w:rFonts w:ascii="Times New Roman" w:hAnsi="Times New Roman" w:cs="Times New Roman"/>
        </w:rPr>
        <w:t>de la siguiente forma: Al inicio de</w:t>
      </w:r>
      <w:r w:rsidR="00551749">
        <w:rPr>
          <w:rFonts w:ascii="Times New Roman" w:hAnsi="Times New Roman" w:cs="Times New Roman"/>
        </w:rPr>
        <w:t>l curso</w:t>
      </w:r>
      <w:r w:rsidR="002F5942" w:rsidRPr="000264F8">
        <w:rPr>
          <w:rFonts w:ascii="Times New Roman" w:hAnsi="Times New Roman" w:cs="Times New Roman"/>
        </w:rPr>
        <w:t xml:space="preserve"> se le</w:t>
      </w:r>
      <w:r w:rsidR="00551749">
        <w:rPr>
          <w:rFonts w:ascii="Times New Roman" w:hAnsi="Times New Roman" w:cs="Times New Roman"/>
        </w:rPr>
        <w:t>s</w:t>
      </w:r>
      <w:r w:rsidR="002F5942" w:rsidRPr="000264F8">
        <w:rPr>
          <w:rFonts w:ascii="Times New Roman" w:hAnsi="Times New Roman" w:cs="Times New Roman"/>
        </w:rPr>
        <w:t xml:space="preserve"> pidió a los estudiantes responder a un cuestionario en donde la información que dieran sería anónima y sólo serviría para fines de un trabajo de investigación en la cual no se incluyen sus nombres, por ello no se </w:t>
      </w:r>
      <w:r w:rsidR="005674D0">
        <w:rPr>
          <w:rFonts w:ascii="Times New Roman" w:hAnsi="Times New Roman" w:cs="Times New Roman"/>
        </w:rPr>
        <w:t>pide que los anoten. Pero si se</w:t>
      </w:r>
      <w:r w:rsidR="002F5942" w:rsidRPr="000264F8">
        <w:rPr>
          <w:rFonts w:ascii="Times New Roman" w:hAnsi="Times New Roman" w:cs="Times New Roman"/>
        </w:rPr>
        <w:t xml:space="preserve"> requiere que sean lo más veraces posibles.</w:t>
      </w:r>
    </w:p>
    <w:p w:rsidR="009B3C93" w:rsidRDefault="009B3C93" w:rsidP="009B3C93">
      <w:pPr>
        <w:pStyle w:val="Textoindependiente"/>
        <w:spacing w:line="360" w:lineRule="auto"/>
        <w:jc w:val="both"/>
        <w:rPr>
          <w:rFonts w:ascii="Times New Roman" w:hAnsi="Times New Roman" w:cs="Times New Roman"/>
          <w:b w:val="0"/>
          <w:sz w:val="24"/>
          <w:szCs w:val="24"/>
          <w:lang w:val="es-MX"/>
        </w:rPr>
      </w:pPr>
      <w:r w:rsidRPr="000264F8">
        <w:rPr>
          <w:rFonts w:ascii="Times New Roman" w:hAnsi="Times New Roman" w:cs="Times New Roman"/>
          <w:b w:val="0"/>
          <w:sz w:val="24"/>
          <w:szCs w:val="24"/>
          <w:lang w:val="es-MX"/>
        </w:rPr>
        <w:t xml:space="preserve">Primero se realizó un análisis de carácter cuantitativo para tener una primera aproximación a los </w:t>
      </w:r>
      <w:r w:rsidRPr="000264F8">
        <w:rPr>
          <w:rFonts w:ascii="Times New Roman" w:hAnsi="Times New Roman" w:cs="Times New Roman"/>
          <w:b w:val="0"/>
          <w:sz w:val="24"/>
          <w:szCs w:val="24"/>
          <w:lang w:val="es-MX"/>
        </w:rPr>
        <w:lastRenderedPageBreak/>
        <w:t xml:space="preserve">resultados dados por los alumnos. Los porcentajes de las respuestas se muestran en </w:t>
      </w:r>
      <w:r>
        <w:rPr>
          <w:rFonts w:ascii="Times New Roman" w:hAnsi="Times New Roman" w:cs="Times New Roman"/>
          <w:b w:val="0"/>
          <w:sz w:val="24"/>
          <w:szCs w:val="24"/>
          <w:lang w:val="es-MX"/>
        </w:rPr>
        <w:t>la tabla 1.</w:t>
      </w:r>
    </w:p>
    <w:p w:rsidR="002F5942" w:rsidRPr="000264F8" w:rsidRDefault="000264F8" w:rsidP="000264F8">
      <w:pPr>
        <w:spacing w:after="0" w:line="276" w:lineRule="auto"/>
        <w:jc w:val="center"/>
        <w:rPr>
          <w:rFonts w:ascii="Times New Roman" w:hAnsi="Times New Roman" w:cs="Times New Roman"/>
          <w:b/>
          <w:sz w:val="24"/>
          <w:szCs w:val="24"/>
          <w:lang w:val="es-ES_tradnl"/>
        </w:rPr>
      </w:pPr>
      <w:r w:rsidRPr="000264F8">
        <w:rPr>
          <w:rFonts w:ascii="Times New Roman" w:hAnsi="Times New Roman" w:cs="Times New Roman"/>
          <w:b/>
          <w:sz w:val="24"/>
          <w:szCs w:val="24"/>
          <w:lang w:val="es-ES_tradnl"/>
        </w:rPr>
        <w:t xml:space="preserve">Tabla 1. </w:t>
      </w:r>
      <w:r w:rsidR="00743BA4">
        <w:rPr>
          <w:rFonts w:ascii="Times New Roman" w:hAnsi="Times New Roman" w:cs="Times New Roman"/>
          <w:sz w:val="24"/>
          <w:szCs w:val="24"/>
          <w:lang w:val="es-ES_tradnl"/>
        </w:rPr>
        <w:t>Cuestionario</w:t>
      </w:r>
      <w:r w:rsidR="002F5942" w:rsidRPr="000264F8">
        <w:rPr>
          <w:rFonts w:ascii="Times New Roman" w:hAnsi="Times New Roman" w:cs="Times New Roman"/>
          <w:sz w:val="24"/>
          <w:szCs w:val="24"/>
          <w:lang w:val="es-ES_tradnl"/>
        </w:rPr>
        <w:t xml:space="preserve"> para alumnos con la finalidad de identificar las causas por las que incurren en la realización de prácticas de plagio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15"/>
        <w:gridCol w:w="4579"/>
      </w:tblGrid>
      <w:tr w:rsidR="00743BA4" w:rsidRPr="00FE6CA4" w:rsidTr="00743BA4">
        <w:trPr>
          <w:trHeight w:val="608"/>
        </w:trPr>
        <w:tc>
          <w:tcPr>
            <w:tcW w:w="4815" w:type="dxa"/>
            <w:shd w:val="clear" w:color="auto" w:fill="auto"/>
          </w:tcPr>
          <w:p w:rsidR="00743BA4" w:rsidRPr="00743BA4" w:rsidRDefault="00743BA4" w:rsidP="00B01230">
            <w:pPr>
              <w:spacing w:after="0" w:line="240" w:lineRule="auto"/>
              <w:rPr>
                <w:rFonts w:ascii="Times New Roman" w:hAnsi="Times New Roman" w:cs="Times New Roman"/>
                <w:b/>
                <w:sz w:val="24"/>
                <w:szCs w:val="24"/>
                <w:lang w:val="es-ES_tradnl"/>
              </w:rPr>
            </w:pPr>
            <w:r w:rsidRPr="00743BA4">
              <w:rPr>
                <w:rFonts w:ascii="Times New Roman" w:hAnsi="Times New Roman" w:cs="Times New Roman"/>
                <w:b/>
                <w:sz w:val="24"/>
                <w:szCs w:val="24"/>
                <w:lang w:val="es-ES_tradnl"/>
              </w:rPr>
              <w:t>Pregunta con opciones de respuesta</w:t>
            </w:r>
          </w:p>
          <w:p w:rsidR="00743BA4" w:rsidRPr="000264F8" w:rsidRDefault="00743BA4" w:rsidP="00B01230">
            <w:pPr>
              <w:spacing w:after="0" w:line="240" w:lineRule="auto"/>
              <w:rPr>
                <w:rFonts w:ascii="Times New Roman" w:hAnsi="Times New Roman" w:cs="Times New Roman"/>
                <w:sz w:val="24"/>
                <w:szCs w:val="24"/>
                <w:lang w:val="es-ES_tradnl"/>
              </w:rPr>
            </w:pPr>
          </w:p>
        </w:tc>
        <w:tc>
          <w:tcPr>
            <w:tcW w:w="4579" w:type="dxa"/>
            <w:shd w:val="clear" w:color="auto" w:fill="auto"/>
          </w:tcPr>
          <w:p w:rsidR="00743BA4" w:rsidRPr="00743BA4" w:rsidRDefault="00743BA4" w:rsidP="00B01230">
            <w:pPr>
              <w:spacing w:after="0" w:line="240" w:lineRule="auto"/>
              <w:rPr>
                <w:rFonts w:ascii="Times New Roman" w:hAnsi="Times New Roman" w:cs="Times New Roman"/>
                <w:b/>
                <w:sz w:val="24"/>
                <w:szCs w:val="24"/>
                <w:lang w:val="es-ES_tradnl"/>
              </w:rPr>
            </w:pPr>
            <w:r w:rsidRPr="00743BA4">
              <w:rPr>
                <w:rFonts w:ascii="Times New Roman" w:hAnsi="Times New Roman" w:cs="Times New Roman"/>
                <w:b/>
                <w:sz w:val="24"/>
                <w:szCs w:val="24"/>
                <w:lang w:val="es-ES_tradnl"/>
              </w:rPr>
              <w:t>Porcentaje de respuestas</w:t>
            </w:r>
            <w:r>
              <w:rPr>
                <w:rFonts w:ascii="Times New Roman" w:hAnsi="Times New Roman" w:cs="Times New Roman"/>
                <w:b/>
                <w:sz w:val="24"/>
                <w:szCs w:val="24"/>
                <w:lang w:val="es-ES_tradnl"/>
              </w:rPr>
              <w:t xml:space="preserve"> </w:t>
            </w:r>
          </w:p>
        </w:tc>
      </w:tr>
      <w:tr w:rsidR="00D20129" w:rsidRPr="00FE6CA4" w:rsidTr="009B5F10">
        <w:trPr>
          <w:trHeight w:val="1877"/>
        </w:trPr>
        <w:tc>
          <w:tcPr>
            <w:tcW w:w="4815" w:type="dxa"/>
            <w:shd w:val="clear" w:color="auto" w:fill="auto"/>
          </w:tcPr>
          <w:p w:rsidR="00D20129" w:rsidRPr="000264F8" w:rsidRDefault="00D20129" w:rsidP="00B01230">
            <w:pPr>
              <w:spacing w:after="0" w:line="240" w:lineRule="auto"/>
              <w:rPr>
                <w:rFonts w:ascii="Times New Roman" w:hAnsi="Times New Roman" w:cs="Times New Roman"/>
                <w:sz w:val="24"/>
                <w:szCs w:val="24"/>
                <w:lang w:val="es-ES_tradnl"/>
              </w:rPr>
            </w:pPr>
            <w:r w:rsidRPr="000264F8">
              <w:rPr>
                <w:rFonts w:ascii="Times New Roman" w:hAnsi="Times New Roman" w:cs="Times New Roman"/>
                <w:sz w:val="24"/>
                <w:szCs w:val="24"/>
                <w:lang w:val="es-ES_tradnl"/>
              </w:rPr>
              <w:t>1.- ¿Tus maestros de Matemáticas te dejan como tarea resolver ejercicios y problemas?</w:t>
            </w:r>
          </w:p>
          <w:p w:rsidR="00D20129" w:rsidRPr="000264F8" w:rsidRDefault="00D20129" w:rsidP="00B01230">
            <w:pPr>
              <w:spacing w:after="0" w:line="240" w:lineRule="auto"/>
              <w:rPr>
                <w:rFonts w:ascii="Times New Roman" w:hAnsi="Times New Roman" w:cs="Times New Roman"/>
                <w:sz w:val="24"/>
                <w:szCs w:val="24"/>
                <w:lang w:val="es-ES_tradnl"/>
              </w:rPr>
            </w:pPr>
            <w:r w:rsidRPr="000264F8">
              <w:rPr>
                <w:rFonts w:ascii="Times New Roman" w:hAnsi="Times New Roman" w:cs="Times New Roman"/>
                <w:sz w:val="24"/>
                <w:szCs w:val="24"/>
                <w:lang w:val="es-ES_tradnl"/>
              </w:rPr>
              <w:t>a) Siempre</w:t>
            </w:r>
          </w:p>
          <w:p w:rsidR="00D20129" w:rsidRPr="000264F8" w:rsidRDefault="00D20129" w:rsidP="00B01230">
            <w:pPr>
              <w:spacing w:after="0" w:line="240" w:lineRule="auto"/>
              <w:rPr>
                <w:rFonts w:ascii="Times New Roman" w:hAnsi="Times New Roman" w:cs="Times New Roman"/>
                <w:sz w:val="24"/>
                <w:szCs w:val="24"/>
                <w:lang w:val="es-ES_tradnl"/>
              </w:rPr>
            </w:pPr>
            <w:r w:rsidRPr="000264F8">
              <w:rPr>
                <w:rFonts w:ascii="Times New Roman" w:hAnsi="Times New Roman" w:cs="Times New Roman"/>
                <w:sz w:val="24"/>
                <w:szCs w:val="24"/>
                <w:lang w:val="es-ES_tradnl"/>
              </w:rPr>
              <w:t>b) Casi siempre</w:t>
            </w:r>
          </w:p>
          <w:p w:rsidR="00D20129" w:rsidRPr="000264F8" w:rsidRDefault="00D20129" w:rsidP="00B01230">
            <w:pPr>
              <w:spacing w:after="0" w:line="240" w:lineRule="auto"/>
              <w:rPr>
                <w:rFonts w:ascii="Times New Roman" w:hAnsi="Times New Roman" w:cs="Times New Roman"/>
                <w:sz w:val="24"/>
                <w:szCs w:val="24"/>
                <w:lang w:val="es-ES_tradnl"/>
              </w:rPr>
            </w:pPr>
            <w:r w:rsidRPr="000264F8">
              <w:rPr>
                <w:rFonts w:ascii="Times New Roman" w:hAnsi="Times New Roman" w:cs="Times New Roman"/>
                <w:sz w:val="24"/>
                <w:szCs w:val="24"/>
                <w:lang w:val="es-ES_tradnl"/>
              </w:rPr>
              <w:t>c) Algunas veces</w:t>
            </w:r>
          </w:p>
          <w:p w:rsidR="00D20129" w:rsidRPr="000264F8" w:rsidRDefault="00D20129" w:rsidP="00B01230">
            <w:pPr>
              <w:spacing w:after="0" w:line="240" w:lineRule="auto"/>
              <w:rPr>
                <w:rFonts w:ascii="Times New Roman" w:hAnsi="Times New Roman" w:cs="Times New Roman"/>
                <w:sz w:val="24"/>
                <w:szCs w:val="24"/>
                <w:lang w:val="es-ES_tradnl"/>
              </w:rPr>
            </w:pPr>
            <w:r w:rsidRPr="000264F8">
              <w:rPr>
                <w:rFonts w:ascii="Times New Roman" w:hAnsi="Times New Roman" w:cs="Times New Roman"/>
                <w:sz w:val="24"/>
                <w:szCs w:val="24"/>
                <w:lang w:val="es-ES_tradnl"/>
              </w:rPr>
              <w:t>d) Nunca</w:t>
            </w:r>
          </w:p>
          <w:p w:rsidR="00D20129" w:rsidRPr="000264F8" w:rsidRDefault="00D20129" w:rsidP="00B01230">
            <w:pPr>
              <w:spacing w:after="0" w:line="240" w:lineRule="auto"/>
              <w:rPr>
                <w:rFonts w:ascii="Times New Roman" w:hAnsi="Times New Roman" w:cs="Times New Roman"/>
                <w:sz w:val="24"/>
                <w:szCs w:val="24"/>
                <w:lang w:val="es-ES_tradnl"/>
              </w:rPr>
            </w:pPr>
          </w:p>
        </w:tc>
        <w:tc>
          <w:tcPr>
            <w:tcW w:w="4579" w:type="dxa"/>
            <w:shd w:val="clear" w:color="auto" w:fill="auto"/>
          </w:tcPr>
          <w:p w:rsidR="00D20129" w:rsidRPr="00D20129" w:rsidRDefault="0008384F" w:rsidP="00B01230">
            <w:pPr>
              <w:spacing w:after="0" w:line="240" w:lineRule="auto"/>
              <w:rPr>
                <w:rFonts w:ascii="Calibri Light" w:hAnsi="Calibri Light"/>
                <w:sz w:val="20"/>
                <w:szCs w:val="24"/>
                <w:lang w:val="es-ES_tradnl"/>
              </w:rPr>
            </w:pPr>
            <w:r>
              <w:rPr>
                <w:rFonts w:ascii="Times New Roman" w:hAnsi="Times New Roman" w:cs="Times New Roman"/>
                <w:sz w:val="24"/>
                <w:szCs w:val="24"/>
                <w:lang w:val="es-ES_tradnl"/>
              </w:rPr>
              <w:t xml:space="preserve">Al 100% les dejan </w:t>
            </w:r>
            <w:r w:rsidR="00560605">
              <w:rPr>
                <w:rFonts w:ascii="Times New Roman" w:hAnsi="Times New Roman" w:cs="Times New Roman"/>
                <w:sz w:val="24"/>
                <w:szCs w:val="24"/>
              </w:rPr>
              <w:t>de tarea resolver ejercicios y problemas.</w:t>
            </w:r>
          </w:p>
        </w:tc>
      </w:tr>
      <w:tr w:rsidR="00D20129" w:rsidRPr="00FE6CA4" w:rsidTr="00551749">
        <w:trPr>
          <w:trHeight w:val="1697"/>
        </w:trPr>
        <w:tc>
          <w:tcPr>
            <w:tcW w:w="4815" w:type="dxa"/>
            <w:shd w:val="clear" w:color="auto" w:fill="auto"/>
          </w:tcPr>
          <w:p w:rsidR="00D20129" w:rsidRPr="000264F8" w:rsidRDefault="00D20129" w:rsidP="00B01230">
            <w:pPr>
              <w:spacing w:after="0" w:line="240" w:lineRule="auto"/>
              <w:rPr>
                <w:rFonts w:ascii="Times New Roman" w:hAnsi="Times New Roman" w:cs="Times New Roman"/>
                <w:sz w:val="24"/>
                <w:szCs w:val="24"/>
                <w:lang w:val="es-ES_tradnl"/>
              </w:rPr>
            </w:pPr>
            <w:r w:rsidRPr="000264F8">
              <w:rPr>
                <w:rFonts w:ascii="Times New Roman" w:hAnsi="Times New Roman" w:cs="Times New Roman"/>
                <w:sz w:val="24"/>
                <w:szCs w:val="24"/>
                <w:lang w:val="es-ES_tradnl"/>
              </w:rPr>
              <w:t>2. ¿Resuelves los ejercicios de tarea?</w:t>
            </w:r>
          </w:p>
          <w:p w:rsidR="00D20129" w:rsidRPr="000264F8" w:rsidRDefault="00D20129" w:rsidP="00B01230">
            <w:pPr>
              <w:spacing w:after="0" w:line="240" w:lineRule="auto"/>
              <w:rPr>
                <w:rFonts w:ascii="Times New Roman" w:hAnsi="Times New Roman" w:cs="Times New Roman"/>
                <w:sz w:val="24"/>
                <w:szCs w:val="24"/>
                <w:lang w:val="es-ES_tradnl"/>
              </w:rPr>
            </w:pPr>
            <w:r w:rsidRPr="000264F8">
              <w:rPr>
                <w:rFonts w:ascii="Times New Roman" w:hAnsi="Times New Roman" w:cs="Times New Roman"/>
                <w:sz w:val="24"/>
                <w:szCs w:val="24"/>
                <w:lang w:val="es-ES_tradnl"/>
              </w:rPr>
              <w:t>a) Siempre</w:t>
            </w:r>
          </w:p>
          <w:p w:rsidR="00D20129" w:rsidRPr="000264F8" w:rsidRDefault="00D20129" w:rsidP="00B01230">
            <w:pPr>
              <w:spacing w:after="0" w:line="240" w:lineRule="auto"/>
              <w:rPr>
                <w:rFonts w:ascii="Times New Roman" w:hAnsi="Times New Roman" w:cs="Times New Roman"/>
                <w:sz w:val="24"/>
                <w:szCs w:val="24"/>
                <w:lang w:val="es-ES_tradnl"/>
              </w:rPr>
            </w:pPr>
            <w:r w:rsidRPr="000264F8">
              <w:rPr>
                <w:rFonts w:ascii="Times New Roman" w:hAnsi="Times New Roman" w:cs="Times New Roman"/>
                <w:sz w:val="24"/>
                <w:szCs w:val="24"/>
                <w:lang w:val="es-ES_tradnl"/>
              </w:rPr>
              <w:t>b) Casi siempre</w:t>
            </w:r>
          </w:p>
          <w:p w:rsidR="00D20129" w:rsidRPr="000264F8" w:rsidRDefault="00D20129" w:rsidP="00B01230">
            <w:pPr>
              <w:spacing w:after="0" w:line="240" w:lineRule="auto"/>
              <w:rPr>
                <w:rFonts w:ascii="Times New Roman" w:hAnsi="Times New Roman" w:cs="Times New Roman"/>
                <w:sz w:val="24"/>
                <w:szCs w:val="24"/>
                <w:lang w:val="es-ES_tradnl"/>
              </w:rPr>
            </w:pPr>
            <w:r w:rsidRPr="000264F8">
              <w:rPr>
                <w:rFonts w:ascii="Times New Roman" w:hAnsi="Times New Roman" w:cs="Times New Roman"/>
                <w:sz w:val="24"/>
                <w:szCs w:val="24"/>
                <w:lang w:val="es-ES_tradnl"/>
              </w:rPr>
              <w:t>c) Algunas veces</w:t>
            </w:r>
          </w:p>
          <w:p w:rsidR="00D20129" w:rsidRPr="000264F8" w:rsidRDefault="00D20129" w:rsidP="00B01230">
            <w:pPr>
              <w:spacing w:after="0" w:line="240" w:lineRule="auto"/>
              <w:rPr>
                <w:rFonts w:ascii="Times New Roman" w:hAnsi="Times New Roman" w:cs="Times New Roman"/>
                <w:sz w:val="24"/>
                <w:szCs w:val="24"/>
                <w:lang w:val="es-ES_tradnl"/>
              </w:rPr>
            </w:pPr>
            <w:r w:rsidRPr="000264F8">
              <w:rPr>
                <w:rFonts w:ascii="Times New Roman" w:hAnsi="Times New Roman" w:cs="Times New Roman"/>
                <w:sz w:val="24"/>
                <w:szCs w:val="24"/>
                <w:lang w:val="es-ES_tradnl"/>
              </w:rPr>
              <w:t>d) Nunca</w:t>
            </w:r>
          </w:p>
          <w:p w:rsidR="00D20129" w:rsidRPr="000264F8" w:rsidRDefault="00D20129" w:rsidP="00B01230">
            <w:pPr>
              <w:spacing w:after="0" w:line="240" w:lineRule="auto"/>
              <w:rPr>
                <w:rFonts w:ascii="Times New Roman" w:hAnsi="Times New Roman" w:cs="Times New Roman"/>
                <w:sz w:val="24"/>
                <w:szCs w:val="24"/>
                <w:lang w:val="es-ES_tradnl"/>
              </w:rPr>
            </w:pPr>
          </w:p>
        </w:tc>
        <w:tc>
          <w:tcPr>
            <w:tcW w:w="4579" w:type="dxa"/>
            <w:shd w:val="clear" w:color="auto" w:fill="auto"/>
          </w:tcPr>
          <w:p w:rsidR="0008384F" w:rsidRDefault="00D20129" w:rsidP="00B01230">
            <w:pPr>
              <w:pStyle w:val="Textoindependiente"/>
              <w:jc w:val="both"/>
              <w:rPr>
                <w:rFonts w:ascii="Times New Roman" w:hAnsi="Times New Roman" w:cs="Times New Roman"/>
                <w:b w:val="0"/>
                <w:sz w:val="24"/>
                <w:szCs w:val="24"/>
                <w:lang w:val="es-MX"/>
              </w:rPr>
            </w:pPr>
            <w:r>
              <w:rPr>
                <w:rFonts w:ascii="Times New Roman" w:hAnsi="Times New Roman" w:cs="Times New Roman"/>
                <w:b w:val="0"/>
                <w:sz w:val="24"/>
                <w:szCs w:val="24"/>
                <w:lang w:val="es-MX"/>
              </w:rPr>
              <w:t>Setenta por</w:t>
            </w:r>
            <w:r w:rsidR="00E778CF">
              <w:rPr>
                <w:rFonts w:ascii="Times New Roman" w:hAnsi="Times New Roman" w:cs="Times New Roman"/>
                <w:b w:val="0"/>
                <w:sz w:val="24"/>
                <w:szCs w:val="24"/>
                <w:lang w:val="es-MX"/>
              </w:rPr>
              <w:t xml:space="preserve"> </w:t>
            </w:r>
            <w:r>
              <w:rPr>
                <w:rFonts w:ascii="Times New Roman" w:hAnsi="Times New Roman" w:cs="Times New Roman"/>
                <w:b w:val="0"/>
                <w:sz w:val="24"/>
                <w:szCs w:val="24"/>
                <w:lang w:val="es-MX"/>
              </w:rPr>
              <w:t xml:space="preserve">ciento </w:t>
            </w:r>
            <w:r w:rsidR="0008384F">
              <w:rPr>
                <w:rFonts w:ascii="Times New Roman" w:hAnsi="Times New Roman" w:cs="Times New Roman"/>
                <w:b w:val="0"/>
                <w:sz w:val="24"/>
                <w:szCs w:val="24"/>
                <w:lang w:val="es-MX"/>
              </w:rPr>
              <w:t>r</w:t>
            </w:r>
            <w:r>
              <w:rPr>
                <w:rFonts w:ascii="Times New Roman" w:hAnsi="Times New Roman" w:cs="Times New Roman"/>
                <w:b w:val="0"/>
                <w:sz w:val="24"/>
                <w:szCs w:val="24"/>
                <w:lang w:val="es-MX"/>
              </w:rPr>
              <w:t xml:space="preserve">esuelve </w:t>
            </w:r>
            <w:r w:rsidR="0008384F">
              <w:rPr>
                <w:rFonts w:ascii="Times New Roman" w:hAnsi="Times New Roman" w:cs="Times New Roman"/>
                <w:b w:val="0"/>
                <w:sz w:val="24"/>
                <w:szCs w:val="24"/>
                <w:lang w:val="es-MX"/>
              </w:rPr>
              <w:t>siempre los ejercicios de tarea.</w:t>
            </w:r>
          </w:p>
          <w:p w:rsidR="00D20129" w:rsidRPr="00A959C8" w:rsidRDefault="0008384F" w:rsidP="00B01230">
            <w:pPr>
              <w:pStyle w:val="Textoindependiente"/>
              <w:jc w:val="both"/>
              <w:rPr>
                <w:rFonts w:ascii="Times New Roman" w:hAnsi="Times New Roman" w:cs="Times New Roman"/>
                <w:b w:val="0"/>
                <w:sz w:val="24"/>
                <w:szCs w:val="24"/>
                <w:lang w:val="es-MX"/>
              </w:rPr>
            </w:pPr>
            <w:r>
              <w:rPr>
                <w:rFonts w:ascii="Times New Roman" w:hAnsi="Times New Roman" w:cs="Times New Roman"/>
                <w:b w:val="0"/>
                <w:sz w:val="24"/>
                <w:szCs w:val="24"/>
                <w:lang w:val="es-MX"/>
              </w:rPr>
              <w:t>Treinta por</w:t>
            </w:r>
            <w:r w:rsidR="00E778CF">
              <w:rPr>
                <w:rFonts w:ascii="Times New Roman" w:hAnsi="Times New Roman" w:cs="Times New Roman"/>
                <w:b w:val="0"/>
                <w:sz w:val="24"/>
                <w:szCs w:val="24"/>
                <w:lang w:val="es-MX"/>
              </w:rPr>
              <w:t xml:space="preserve"> </w:t>
            </w:r>
            <w:r>
              <w:rPr>
                <w:rFonts w:ascii="Times New Roman" w:hAnsi="Times New Roman" w:cs="Times New Roman"/>
                <w:b w:val="0"/>
                <w:sz w:val="24"/>
                <w:szCs w:val="24"/>
                <w:lang w:val="es-MX"/>
              </w:rPr>
              <w:t>ciento</w:t>
            </w:r>
            <w:r w:rsidR="00D20129">
              <w:rPr>
                <w:rFonts w:ascii="Times New Roman" w:hAnsi="Times New Roman" w:cs="Times New Roman"/>
                <w:b w:val="0"/>
                <w:sz w:val="24"/>
                <w:szCs w:val="24"/>
                <w:lang w:val="es-MX"/>
              </w:rPr>
              <w:t xml:space="preserve"> la resuelve casi siempre.</w:t>
            </w:r>
          </w:p>
          <w:p w:rsidR="00D20129" w:rsidRPr="00D20129" w:rsidRDefault="00D20129" w:rsidP="00B01230">
            <w:pPr>
              <w:spacing w:after="0" w:line="240" w:lineRule="auto"/>
              <w:rPr>
                <w:rFonts w:ascii="Calibri Light" w:hAnsi="Calibri Light"/>
                <w:sz w:val="20"/>
                <w:szCs w:val="24"/>
              </w:rPr>
            </w:pPr>
          </w:p>
        </w:tc>
      </w:tr>
      <w:tr w:rsidR="00D20129" w:rsidRPr="00FE6CA4" w:rsidTr="009B5F10">
        <w:trPr>
          <w:trHeight w:val="1877"/>
        </w:trPr>
        <w:tc>
          <w:tcPr>
            <w:tcW w:w="4815" w:type="dxa"/>
            <w:shd w:val="clear" w:color="auto" w:fill="auto"/>
          </w:tcPr>
          <w:p w:rsidR="00D20129" w:rsidRPr="000264F8" w:rsidRDefault="00D20129" w:rsidP="00B01230">
            <w:pPr>
              <w:spacing w:after="0" w:line="240" w:lineRule="auto"/>
              <w:rPr>
                <w:rFonts w:ascii="Times New Roman" w:hAnsi="Times New Roman" w:cs="Times New Roman"/>
                <w:sz w:val="24"/>
                <w:szCs w:val="24"/>
              </w:rPr>
            </w:pPr>
            <w:r w:rsidRPr="000264F8">
              <w:rPr>
                <w:rFonts w:ascii="Times New Roman" w:hAnsi="Times New Roman" w:cs="Times New Roman"/>
                <w:sz w:val="24"/>
                <w:szCs w:val="24"/>
              </w:rPr>
              <w:t>3. Por qué motivos haces la tarea de los ejercicios y problemas</w:t>
            </w:r>
          </w:p>
          <w:p w:rsidR="00D20129" w:rsidRPr="000264F8" w:rsidRDefault="00D20129" w:rsidP="00B01230">
            <w:pPr>
              <w:spacing w:after="0" w:line="240" w:lineRule="auto"/>
              <w:rPr>
                <w:rFonts w:ascii="Times New Roman" w:hAnsi="Times New Roman" w:cs="Times New Roman"/>
                <w:sz w:val="24"/>
                <w:szCs w:val="24"/>
              </w:rPr>
            </w:pPr>
            <w:r w:rsidRPr="000264F8">
              <w:rPr>
                <w:rFonts w:ascii="Times New Roman" w:hAnsi="Times New Roman" w:cs="Times New Roman"/>
                <w:sz w:val="24"/>
                <w:szCs w:val="24"/>
              </w:rPr>
              <w:t>a) Por compromiso de que no te bajen puntos.</w:t>
            </w:r>
          </w:p>
          <w:p w:rsidR="00D20129" w:rsidRPr="000264F8" w:rsidRDefault="00D20129" w:rsidP="00B01230">
            <w:pPr>
              <w:spacing w:after="0" w:line="240" w:lineRule="auto"/>
              <w:rPr>
                <w:rFonts w:ascii="Times New Roman" w:hAnsi="Times New Roman" w:cs="Times New Roman"/>
                <w:sz w:val="24"/>
                <w:szCs w:val="24"/>
              </w:rPr>
            </w:pPr>
            <w:r w:rsidRPr="000264F8">
              <w:rPr>
                <w:rFonts w:ascii="Times New Roman" w:hAnsi="Times New Roman" w:cs="Times New Roman"/>
                <w:sz w:val="24"/>
                <w:szCs w:val="24"/>
              </w:rPr>
              <w:t>b) Porque te ayuda a estudiar.</w:t>
            </w:r>
          </w:p>
          <w:p w:rsidR="00D20129" w:rsidRPr="000264F8" w:rsidRDefault="00D20129" w:rsidP="00B01230">
            <w:pPr>
              <w:spacing w:after="0" w:line="240" w:lineRule="auto"/>
              <w:rPr>
                <w:rFonts w:ascii="Times New Roman" w:hAnsi="Times New Roman" w:cs="Times New Roman"/>
                <w:sz w:val="24"/>
                <w:szCs w:val="24"/>
              </w:rPr>
            </w:pPr>
            <w:r w:rsidRPr="000264F8">
              <w:rPr>
                <w:rFonts w:ascii="Times New Roman" w:hAnsi="Times New Roman" w:cs="Times New Roman"/>
                <w:sz w:val="24"/>
                <w:szCs w:val="24"/>
              </w:rPr>
              <w:t>c) Porque quieres practicar lo aprendido.</w:t>
            </w:r>
          </w:p>
          <w:p w:rsidR="00D20129" w:rsidRPr="00D20129" w:rsidRDefault="00D20129" w:rsidP="00B01230">
            <w:pPr>
              <w:spacing w:after="0" w:line="240" w:lineRule="auto"/>
              <w:rPr>
                <w:rFonts w:ascii="Times New Roman" w:hAnsi="Times New Roman" w:cs="Times New Roman"/>
                <w:sz w:val="24"/>
                <w:szCs w:val="24"/>
              </w:rPr>
            </w:pPr>
          </w:p>
        </w:tc>
        <w:tc>
          <w:tcPr>
            <w:tcW w:w="4579" w:type="dxa"/>
            <w:shd w:val="clear" w:color="auto" w:fill="auto"/>
          </w:tcPr>
          <w:p w:rsidR="00D20129" w:rsidRPr="0008384F" w:rsidRDefault="004418A3" w:rsidP="00B01230">
            <w:pPr>
              <w:spacing w:after="0" w:line="240" w:lineRule="auto"/>
              <w:jc w:val="both"/>
              <w:rPr>
                <w:rFonts w:ascii="Times New Roman" w:hAnsi="Times New Roman" w:cs="Times New Roman"/>
                <w:sz w:val="24"/>
                <w:szCs w:val="24"/>
              </w:rPr>
            </w:pPr>
            <w:r w:rsidRPr="0008384F">
              <w:rPr>
                <w:rFonts w:ascii="Times New Roman" w:hAnsi="Times New Roman" w:cs="Times New Roman"/>
                <w:sz w:val="24"/>
                <w:szCs w:val="24"/>
              </w:rPr>
              <w:t xml:space="preserve">Veinticinco </w:t>
            </w:r>
            <w:r w:rsidR="0008384F" w:rsidRPr="0008384F">
              <w:rPr>
                <w:rFonts w:ascii="Times New Roman" w:hAnsi="Times New Roman" w:cs="Times New Roman"/>
                <w:sz w:val="24"/>
                <w:szCs w:val="24"/>
              </w:rPr>
              <w:t>por</w:t>
            </w:r>
            <w:r w:rsidR="00E778CF">
              <w:rPr>
                <w:rFonts w:ascii="Times New Roman" w:hAnsi="Times New Roman" w:cs="Times New Roman"/>
                <w:sz w:val="24"/>
                <w:szCs w:val="24"/>
              </w:rPr>
              <w:t xml:space="preserve"> </w:t>
            </w:r>
            <w:r w:rsidR="0008384F" w:rsidRPr="0008384F">
              <w:rPr>
                <w:rFonts w:ascii="Times New Roman" w:hAnsi="Times New Roman" w:cs="Times New Roman"/>
                <w:sz w:val="24"/>
                <w:szCs w:val="24"/>
              </w:rPr>
              <w:t>ciento hace la tarea de los ejercicios y problemas porque lo ayuda a estudiar.</w:t>
            </w:r>
          </w:p>
          <w:p w:rsidR="0008384F" w:rsidRPr="0008384F" w:rsidRDefault="0008384F" w:rsidP="00B01230">
            <w:pPr>
              <w:spacing w:after="0" w:line="240" w:lineRule="auto"/>
              <w:jc w:val="both"/>
              <w:rPr>
                <w:rFonts w:ascii="Times New Roman" w:hAnsi="Times New Roman" w:cs="Times New Roman"/>
                <w:sz w:val="24"/>
                <w:szCs w:val="24"/>
              </w:rPr>
            </w:pPr>
            <w:r w:rsidRPr="0008384F">
              <w:rPr>
                <w:rFonts w:ascii="Times New Roman" w:hAnsi="Times New Roman" w:cs="Times New Roman"/>
                <w:sz w:val="24"/>
                <w:szCs w:val="24"/>
              </w:rPr>
              <w:t>porciento porque quiere practicar lo aprendido</w:t>
            </w:r>
          </w:p>
          <w:p w:rsidR="0008384F" w:rsidRPr="00D20129" w:rsidRDefault="004418A3" w:rsidP="00B01230">
            <w:pPr>
              <w:spacing w:after="0" w:line="240" w:lineRule="auto"/>
              <w:jc w:val="both"/>
              <w:rPr>
                <w:rFonts w:ascii="Calibri Light" w:hAnsi="Calibri Light"/>
                <w:sz w:val="20"/>
                <w:szCs w:val="24"/>
              </w:rPr>
            </w:pPr>
            <w:r w:rsidRPr="0008384F">
              <w:rPr>
                <w:rFonts w:ascii="Times New Roman" w:hAnsi="Times New Roman" w:cs="Times New Roman"/>
                <w:sz w:val="24"/>
                <w:szCs w:val="24"/>
              </w:rPr>
              <w:t xml:space="preserve">Cincuenta </w:t>
            </w:r>
            <w:r w:rsidR="0008384F" w:rsidRPr="0008384F">
              <w:rPr>
                <w:rFonts w:ascii="Times New Roman" w:hAnsi="Times New Roman" w:cs="Times New Roman"/>
                <w:sz w:val="24"/>
                <w:szCs w:val="24"/>
              </w:rPr>
              <w:t>por</w:t>
            </w:r>
            <w:r w:rsidR="00E778CF">
              <w:rPr>
                <w:rFonts w:ascii="Times New Roman" w:hAnsi="Times New Roman" w:cs="Times New Roman"/>
                <w:sz w:val="24"/>
                <w:szCs w:val="24"/>
              </w:rPr>
              <w:t xml:space="preserve"> </w:t>
            </w:r>
            <w:r w:rsidR="0008384F" w:rsidRPr="0008384F">
              <w:rPr>
                <w:rFonts w:ascii="Times New Roman" w:hAnsi="Times New Roman" w:cs="Times New Roman"/>
                <w:sz w:val="24"/>
                <w:szCs w:val="24"/>
              </w:rPr>
              <w:t>ciento para que no le bajen puntos.</w:t>
            </w:r>
          </w:p>
        </w:tc>
      </w:tr>
      <w:tr w:rsidR="00D20129" w:rsidRPr="00FE6CA4" w:rsidTr="009B5F10">
        <w:trPr>
          <w:trHeight w:val="1877"/>
        </w:trPr>
        <w:tc>
          <w:tcPr>
            <w:tcW w:w="4815" w:type="dxa"/>
            <w:shd w:val="clear" w:color="auto" w:fill="auto"/>
          </w:tcPr>
          <w:p w:rsidR="00D20129" w:rsidRPr="000264F8" w:rsidRDefault="00D20129" w:rsidP="00B01230">
            <w:pPr>
              <w:spacing w:after="0" w:line="240" w:lineRule="auto"/>
              <w:rPr>
                <w:rFonts w:ascii="Times New Roman" w:hAnsi="Times New Roman" w:cs="Times New Roman"/>
                <w:sz w:val="24"/>
                <w:szCs w:val="24"/>
                <w:lang w:val="es-ES_tradnl"/>
              </w:rPr>
            </w:pPr>
            <w:r w:rsidRPr="000264F8">
              <w:rPr>
                <w:rFonts w:ascii="Times New Roman" w:hAnsi="Times New Roman" w:cs="Times New Roman"/>
                <w:sz w:val="24"/>
                <w:szCs w:val="24"/>
                <w:lang w:val="es-ES_tradnl"/>
              </w:rPr>
              <w:t>4. Cuando no puedes resolver algún ejercicio qué haces</w:t>
            </w:r>
          </w:p>
          <w:p w:rsidR="00D20129" w:rsidRPr="000264F8" w:rsidRDefault="00D20129" w:rsidP="00B01230">
            <w:pPr>
              <w:spacing w:after="0" w:line="240" w:lineRule="auto"/>
              <w:rPr>
                <w:rFonts w:ascii="Times New Roman" w:hAnsi="Times New Roman" w:cs="Times New Roman"/>
                <w:sz w:val="24"/>
                <w:szCs w:val="24"/>
                <w:lang w:val="es-ES_tradnl"/>
              </w:rPr>
            </w:pPr>
            <w:r w:rsidRPr="000264F8">
              <w:rPr>
                <w:rFonts w:ascii="Times New Roman" w:hAnsi="Times New Roman" w:cs="Times New Roman"/>
                <w:sz w:val="24"/>
                <w:szCs w:val="24"/>
                <w:lang w:val="es-ES_tradnl"/>
              </w:rPr>
              <w:t>a) Reviso algún libro para estudiar el tema</w:t>
            </w:r>
          </w:p>
          <w:p w:rsidR="00D20129" w:rsidRPr="000264F8" w:rsidRDefault="00D20129" w:rsidP="00B01230">
            <w:pPr>
              <w:spacing w:after="0" w:line="240" w:lineRule="auto"/>
              <w:rPr>
                <w:rFonts w:ascii="Times New Roman" w:hAnsi="Times New Roman" w:cs="Times New Roman"/>
                <w:sz w:val="24"/>
                <w:szCs w:val="24"/>
                <w:lang w:val="es-ES_tradnl"/>
              </w:rPr>
            </w:pPr>
            <w:r w:rsidRPr="000264F8">
              <w:rPr>
                <w:rFonts w:ascii="Times New Roman" w:hAnsi="Times New Roman" w:cs="Times New Roman"/>
                <w:sz w:val="24"/>
                <w:szCs w:val="24"/>
                <w:lang w:val="es-ES_tradnl"/>
              </w:rPr>
              <w:t>b) Busco en internet la solución</w:t>
            </w:r>
          </w:p>
          <w:p w:rsidR="00D20129" w:rsidRPr="000264F8" w:rsidRDefault="00D20129" w:rsidP="00B01230">
            <w:pPr>
              <w:spacing w:after="0" w:line="240" w:lineRule="auto"/>
              <w:rPr>
                <w:rFonts w:ascii="Times New Roman" w:hAnsi="Times New Roman" w:cs="Times New Roman"/>
                <w:sz w:val="24"/>
                <w:szCs w:val="24"/>
                <w:lang w:val="es-ES_tradnl"/>
              </w:rPr>
            </w:pPr>
            <w:r w:rsidRPr="000264F8">
              <w:rPr>
                <w:rFonts w:ascii="Times New Roman" w:hAnsi="Times New Roman" w:cs="Times New Roman"/>
                <w:sz w:val="24"/>
                <w:szCs w:val="24"/>
                <w:lang w:val="es-ES_tradnl"/>
              </w:rPr>
              <w:t xml:space="preserve">c) Le pregunto a algún compañero </w:t>
            </w:r>
          </w:p>
          <w:p w:rsidR="00D20129" w:rsidRPr="000264F8" w:rsidRDefault="00D20129" w:rsidP="00B01230">
            <w:pPr>
              <w:spacing w:after="0" w:line="240" w:lineRule="auto"/>
              <w:rPr>
                <w:rFonts w:ascii="Times New Roman" w:hAnsi="Times New Roman" w:cs="Times New Roman"/>
                <w:sz w:val="24"/>
                <w:szCs w:val="24"/>
                <w:lang w:val="es-ES_tradnl"/>
              </w:rPr>
            </w:pPr>
          </w:p>
        </w:tc>
        <w:tc>
          <w:tcPr>
            <w:tcW w:w="4579" w:type="dxa"/>
            <w:shd w:val="clear" w:color="auto" w:fill="auto"/>
          </w:tcPr>
          <w:p w:rsidR="00D20129" w:rsidRDefault="00545432" w:rsidP="00B01230">
            <w:pPr>
              <w:pStyle w:val="Textoindependiente"/>
              <w:jc w:val="both"/>
              <w:rPr>
                <w:rFonts w:ascii="Times New Roman" w:hAnsi="Times New Roman" w:cs="Times New Roman"/>
                <w:b w:val="0"/>
                <w:sz w:val="24"/>
                <w:szCs w:val="24"/>
                <w:lang w:val="es-MX"/>
              </w:rPr>
            </w:pPr>
            <w:r>
              <w:rPr>
                <w:rFonts w:ascii="Times New Roman" w:hAnsi="Times New Roman" w:cs="Times New Roman"/>
                <w:b w:val="0"/>
                <w:sz w:val="24"/>
                <w:szCs w:val="24"/>
                <w:lang w:val="es-ES_tradnl"/>
              </w:rPr>
              <w:t>Setenta por</w:t>
            </w:r>
            <w:r w:rsidR="00E778CF">
              <w:rPr>
                <w:rFonts w:ascii="Times New Roman" w:hAnsi="Times New Roman" w:cs="Times New Roman"/>
                <w:b w:val="0"/>
                <w:sz w:val="24"/>
                <w:szCs w:val="24"/>
                <w:lang w:val="es-ES_tradnl"/>
              </w:rPr>
              <w:t xml:space="preserve"> </w:t>
            </w:r>
            <w:r>
              <w:rPr>
                <w:rFonts w:ascii="Times New Roman" w:hAnsi="Times New Roman" w:cs="Times New Roman"/>
                <w:b w:val="0"/>
                <w:sz w:val="24"/>
                <w:szCs w:val="24"/>
                <w:lang w:val="es-ES_tradnl"/>
              </w:rPr>
              <w:t>ciento</w:t>
            </w:r>
            <w:r w:rsidR="0092631D">
              <w:rPr>
                <w:rFonts w:ascii="Times New Roman" w:hAnsi="Times New Roman" w:cs="Times New Roman"/>
                <w:b w:val="0"/>
                <w:sz w:val="24"/>
                <w:szCs w:val="24"/>
                <w:lang w:val="es-ES_tradnl"/>
              </w:rPr>
              <w:t xml:space="preserve"> </w:t>
            </w:r>
            <w:r w:rsidR="0008384F">
              <w:rPr>
                <w:rFonts w:ascii="Times New Roman" w:hAnsi="Times New Roman" w:cs="Times New Roman"/>
                <w:b w:val="0"/>
                <w:sz w:val="24"/>
                <w:szCs w:val="24"/>
                <w:lang w:val="es-MX"/>
              </w:rPr>
              <w:t>busca en internet la solución.</w:t>
            </w:r>
          </w:p>
          <w:p w:rsidR="0008384F" w:rsidRDefault="00545432" w:rsidP="00B01230">
            <w:pPr>
              <w:pStyle w:val="Textoindependiente"/>
              <w:jc w:val="both"/>
              <w:rPr>
                <w:rFonts w:ascii="Times New Roman" w:hAnsi="Times New Roman" w:cs="Times New Roman"/>
                <w:b w:val="0"/>
                <w:sz w:val="24"/>
                <w:szCs w:val="24"/>
                <w:lang w:val="es-MX"/>
              </w:rPr>
            </w:pPr>
            <w:r>
              <w:rPr>
                <w:rFonts w:ascii="Times New Roman" w:hAnsi="Times New Roman" w:cs="Times New Roman"/>
                <w:b w:val="0"/>
                <w:sz w:val="24"/>
                <w:szCs w:val="24"/>
                <w:lang w:val="es-MX"/>
              </w:rPr>
              <w:t>Veinte por</w:t>
            </w:r>
            <w:r w:rsidR="00E778CF">
              <w:rPr>
                <w:rFonts w:ascii="Times New Roman" w:hAnsi="Times New Roman" w:cs="Times New Roman"/>
                <w:b w:val="0"/>
                <w:sz w:val="24"/>
                <w:szCs w:val="24"/>
                <w:lang w:val="es-MX"/>
              </w:rPr>
              <w:t xml:space="preserve"> </w:t>
            </w:r>
            <w:r>
              <w:rPr>
                <w:rFonts w:ascii="Times New Roman" w:hAnsi="Times New Roman" w:cs="Times New Roman"/>
                <w:b w:val="0"/>
                <w:sz w:val="24"/>
                <w:szCs w:val="24"/>
                <w:lang w:val="es-MX"/>
              </w:rPr>
              <w:t xml:space="preserve">ciento </w:t>
            </w:r>
            <w:r w:rsidR="009B3C93">
              <w:rPr>
                <w:rFonts w:ascii="Times New Roman" w:hAnsi="Times New Roman" w:cs="Times New Roman"/>
                <w:b w:val="0"/>
                <w:sz w:val="24"/>
                <w:szCs w:val="24"/>
                <w:lang w:val="es-MX"/>
              </w:rPr>
              <w:t>revisa en algún libro</w:t>
            </w:r>
          </w:p>
          <w:p w:rsidR="009B3C93" w:rsidRPr="0092631D" w:rsidRDefault="00545432" w:rsidP="00B01230">
            <w:pPr>
              <w:pStyle w:val="Textoindependiente"/>
              <w:jc w:val="both"/>
              <w:rPr>
                <w:rFonts w:ascii="Calibri Light" w:hAnsi="Calibri Light"/>
                <w:sz w:val="20"/>
                <w:szCs w:val="24"/>
                <w:lang w:val="es-MX"/>
              </w:rPr>
            </w:pPr>
            <w:r>
              <w:rPr>
                <w:rFonts w:ascii="Times New Roman" w:hAnsi="Times New Roman" w:cs="Times New Roman"/>
                <w:b w:val="0"/>
                <w:sz w:val="24"/>
                <w:szCs w:val="24"/>
                <w:lang w:val="es-MX"/>
              </w:rPr>
              <w:t>Diez por</w:t>
            </w:r>
            <w:r w:rsidR="00E778CF">
              <w:rPr>
                <w:rFonts w:ascii="Times New Roman" w:hAnsi="Times New Roman" w:cs="Times New Roman"/>
                <w:b w:val="0"/>
                <w:sz w:val="24"/>
                <w:szCs w:val="24"/>
                <w:lang w:val="es-MX"/>
              </w:rPr>
              <w:t xml:space="preserve"> </w:t>
            </w:r>
            <w:r>
              <w:rPr>
                <w:rFonts w:ascii="Times New Roman" w:hAnsi="Times New Roman" w:cs="Times New Roman"/>
                <w:b w:val="0"/>
                <w:sz w:val="24"/>
                <w:szCs w:val="24"/>
                <w:lang w:val="es-MX"/>
              </w:rPr>
              <w:t>ciento</w:t>
            </w:r>
            <w:r w:rsidR="009B3C93">
              <w:rPr>
                <w:rFonts w:ascii="Times New Roman" w:hAnsi="Times New Roman" w:cs="Times New Roman"/>
                <w:b w:val="0"/>
                <w:sz w:val="24"/>
                <w:szCs w:val="24"/>
                <w:lang w:val="es-MX"/>
              </w:rPr>
              <w:t xml:space="preserve"> le pregunta a algún compañero</w:t>
            </w:r>
          </w:p>
        </w:tc>
      </w:tr>
      <w:tr w:rsidR="00D20129" w:rsidRPr="00FE6CA4" w:rsidTr="009B5F10">
        <w:trPr>
          <w:trHeight w:val="1877"/>
        </w:trPr>
        <w:tc>
          <w:tcPr>
            <w:tcW w:w="4815" w:type="dxa"/>
            <w:shd w:val="clear" w:color="auto" w:fill="auto"/>
          </w:tcPr>
          <w:p w:rsidR="00D20129" w:rsidRPr="000264F8" w:rsidRDefault="00D20129" w:rsidP="00B01230">
            <w:pPr>
              <w:tabs>
                <w:tab w:val="left" w:pos="5520"/>
              </w:tabs>
              <w:spacing w:after="0" w:line="240" w:lineRule="auto"/>
              <w:rPr>
                <w:rFonts w:ascii="Times New Roman" w:hAnsi="Times New Roman" w:cs="Times New Roman"/>
                <w:sz w:val="24"/>
                <w:szCs w:val="24"/>
                <w:lang w:val="es-ES_tradnl"/>
              </w:rPr>
            </w:pPr>
            <w:r w:rsidRPr="000264F8">
              <w:rPr>
                <w:rFonts w:ascii="Times New Roman" w:hAnsi="Times New Roman" w:cs="Times New Roman"/>
                <w:sz w:val="24"/>
                <w:szCs w:val="24"/>
                <w:lang w:val="es-ES_tradnl"/>
              </w:rPr>
              <w:t>5. ¿Tus maestros revisan los ejercicios y problemas de las tareas?</w:t>
            </w:r>
          </w:p>
          <w:p w:rsidR="00D20129" w:rsidRPr="000264F8" w:rsidRDefault="00D20129" w:rsidP="00B01230">
            <w:pPr>
              <w:spacing w:after="0" w:line="240" w:lineRule="auto"/>
              <w:rPr>
                <w:rFonts w:ascii="Times New Roman" w:hAnsi="Times New Roman" w:cs="Times New Roman"/>
                <w:sz w:val="24"/>
                <w:szCs w:val="24"/>
                <w:lang w:val="es-ES_tradnl"/>
              </w:rPr>
            </w:pPr>
            <w:r w:rsidRPr="000264F8">
              <w:rPr>
                <w:rFonts w:ascii="Times New Roman" w:hAnsi="Times New Roman" w:cs="Times New Roman"/>
                <w:sz w:val="24"/>
                <w:szCs w:val="24"/>
                <w:lang w:val="es-ES_tradnl"/>
              </w:rPr>
              <w:t>a) Siempre</w:t>
            </w:r>
          </w:p>
          <w:p w:rsidR="00D20129" w:rsidRPr="000264F8" w:rsidRDefault="00D20129" w:rsidP="00B01230">
            <w:pPr>
              <w:spacing w:after="0" w:line="240" w:lineRule="auto"/>
              <w:rPr>
                <w:rFonts w:ascii="Times New Roman" w:hAnsi="Times New Roman" w:cs="Times New Roman"/>
                <w:sz w:val="24"/>
                <w:szCs w:val="24"/>
                <w:lang w:val="es-ES_tradnl"/>
              </w:rPr>
            </w:pPr>
            <w:r w:rsidRPr="000264F8">
              <w:rPr>
                <w:rFonts w:ascii="Times New Roman" w:hAnsi="Times New Roman" w:cs="Times New Roman"/>
                <w:sz w:val="24"/>
                <w:szCs w:val="24"/>
                <w:lang w:val="es-ES_tradnl"/>
              </w:rPr>
              <w:t>b) Casi siempre</w:t>
            </w:r>
          </w:p>
          <w:p w:rsidR="00D20129" w:rsidRPr="000264F8" w:rsidRDefault="00D20129" w:rsidP="00B01230">
            <w:pPr>
              <w:spacing w:after="0" w:line="240" w:lineRule="auto"/>
              <w:rPr>
                <w:rFonts w:ascii="Times New Roman" w:hAnsi="Times New Roman" w:cs="Times New Roman"/>
                <w:sz w:val="24"/>
                <w:szCs w:val="24"/>
                <w:lang w:val="es-ES_tradnl"/>
              </w:rPr>
            </w:pPr>
            <w:r w:rsidRPr="000264F8">
              <w:rPr>
                <w:rFonts w:ascii="Times New Roman" w:hAnsi="Times New Roman" w:cs="Times New Roman"/>
                <w:sz w:val="24"/>
                <w:szCs w:val="24"/>
                <w:lang w:val="es-ES_tradnl"/>
              </w:rPr>
              <w:t>c) Algunas veces</w:t>
            </w:r>
          </w:p>
          <w:p w:rsidR="00D20129" w:rsidRPr="000264F8" w:rsidRDefault="00D20129" w:rsidP="00B01230">
            <w:pPr>
              <w:tabs>
                <w:tab w:val="left" w:pos="5520"/>
              </w:tabs>
              <w:spacing w:after="0" w:line="240" w:lineRule="auto"/>
              <w:rPr>
                <w:rFonts w:ascii="Times New Roman" w:hAnsi="Times New Roman" w:cs="Times New Roman"/>
                <w:sz w:val="24"/>
                <w:szCs w:val="24"/>
                <w:lang w:val="es-ES_tradnl"/>
              </w:rPr>
            </w:pPr>
            <w:r w:rsidRPr="000264F8">
              <w:rPr>
                <w:rFonts w:ascii="Times New Roman" w:hAnsi="Times New Roman" w:cs="Times New Roman"/>
                <w:sz w:val="24"/>
                <w:szCs w:val="24"/>
                <w:lang w:val="es-ES_tradnl"/>
              </w:rPr>
              <w:t>d) Nunca</w:t>
            </w:r>
          </w:p>
        </w:tc>
        <w:tc>
          <w:tcPr>
            <w:tcW w:w="4579" w:type="dxa"/>
            <w:shd w:val="clear" w:color="auto" w:fill="auto"/>
          </w:tcPr>
          <w:p w:rsidR="00D20129" w:rsidRDefault="00545432" w:rsidP="00B01230">
            <w:pPr>
              <w:pStyle w:val="Textoindependiente"/>
              <w:spacing w:before="3"/>
              <w:jc w:val="both"/>
              <w:rPr>
                <w:rFonts w:ascii="Times New Roman" w:hAnsi="Times New Roman" w:cs="Times New Roman"/>
                <w:b w:val="0"/>
                <w:sz w:val="24"/>
                <w:szCs w:val="24"/>
                <w:lang w:val="es-MX"/>
              </w:rPr>
            </w:pPr>
            <w:r>
              <w:rPr>
                <w:rFonts w:ascii="Times New Roman" w:hAnsi="Times New Roman" w:cs="Times New Roman"/>
                <w:b w:val="0"/>
                <w:sz w:val="24"/>
                <w:szCs w:val="24"/>
                <w:lang w:val="es-MX"/>
              </w:rPr>
              <w:t>Treinta por</w:t>
            </w:r>
            <w:r w:rsidR="00E778CF">
              <w:rPr>
                <w:rFonts w:ascii="Times New Roman" w:hAnsi="Times New Roman" w:cs="Times New Roman"/>
                <w:b w:val="0"/>
                <w:sz w:val="24"/>
                <w:szCs w:val="24"/>
                <w:lang w:val="es-MX"/>
              </w:rPr>
              <w:t xml:space="preserve"> </w:t>
            </w:r>
            <w:r>
              <w:rPr>
                <w:rFonts w:ascii="Times New Roman" w:hAnsi="Times New Roman" w:cs="Times New Roman"/>
                <w:b w:val="0"/>
                <w:sz w:val="24"/>
                <w:szCs w:val="24"/>
                <w:lang w:val="es-MX"/>
              </w:rPr>
              <w:t xml:space="preserve">ciento </w:t>
            </w:r>
            <w:r w:rsidR="002C7059">
              <w:rPr>
                <w:rFonts w:ascii="Times New Roman" w:hAnsi="Times New Roman" w:cs="Times New Roman"/>
                <w:b w:val="0"/>
                <w:sz w:val="24"/>
                <w:szCs w:val="24"/>
                <w:lang w:val="es-MX"/>
              </w:rPr>
              <w:t>de los estudiantes</w:t>
            </w:r>
            <w:r w:rsidR="009B3C93">
              <w:rPr>
                <w:rFonts w:ascii="Times New Roman" w:hAnsi="Times New Roman" w:cs="Times New Roman"/>
                <w:b w:val="0"/>
                <w:sz w:val="24"/>
                <w:szCs w:val="24"/>
                <w:lang w:val="es-MX"/>
              </w:rPr>
              <w:t xml:space="preserve"> le revisan los ejercicios de tarea</w:t>
            </w:r>
            <w:r w:rsidR="002C7059">
              <w:rPr>
                <w:rFonts w:ascii="Times New Roman" w:hAnsi="Times New Roman" w:cs="Times New Roman"/>
                <w:b w:val="0"/>
                <w:sz w:val="24"/>
                <w:szCs w:val="24"/>
                <w:lang w:val="es-MX"/>
              </w:rPr>
              <w:t xml:space="preserve"> algunas veces</w:t>
            </w:r>
            <w:r w:rsidR="00F168E2">
              <w:rPr>
                <w:rFonts w:ascii="Times New Roman" w:hAnsi="Times New Roman" w:cs="Times New Roman"/>
                <w:b w:val="0"/>
                <w:sz w:val="24"/>
                <w:szCs w:val="24"/>
                <w:lang w:val="es-MX"/>
              </w:rPr>
              <w:t>.</w:t>
            </w:r>
          </w:p>
          <w:p w:rsidR="009B3C93" w:rsidRPr="00560605" w:rsidRDefault="00545432" w:rsidP="00B01230">
            <w:pPr>
              <w:pStyle w:val="Textoindependiente"/>
              <w:spacing w:before="3"/>
              <w:jc w:val="both"/>
              <w:rPr>
                <w:rFonts w:ascii="Calibri Light" w:hAnsi="Calibri Light"/>
                <w:sz w:val="20"/>
                <w:szCs w:val="24"/>
                <w:lang w:val="es-MX"/>
              </w:rPr>
            </w:pPr>
            <w:r>
              <w:rPr>
                <w:rFonts w:ascii="Times New Roman" w:hAnsi="Times New Roman" w:cs="Times New Roman"/>
                <w:b w:val="0"/>
                <w:sz w:val="24"/>
                <w:szCs w:val="24"/>
                <w:lang w:val="es-MX"/>
              </w:rPr>
              <w:t>Al setenta por</w:t>
            </w:r>
            <w:r w:rsidR="005674D0">
              <w:rPr>
                <w:rFonts w:ascii="Times New Roman" w:hAnsi="Times New Roman" w:cs="Times New Roman"/>
                <w:b w:val="0"/>
                <w:sz w:val="24"/>
                <w:szCs w:val="24"/>
                <w:lang w:val="es-MX"/>
              </w:rPr>
              <w:t xml:space="preserve"> </w:t>
            </w:r>
            <w:r>
              <w:rPr>
                <w:rFonts w:ascii="Times New Roman" w:hAnsi="Times New Roman" w:cs="Times New Roman"/>
                <w:b w:val="0"/>
                <w:sz w:val="24"/>
                <w:szCs w:val="24"/>
                <w:lang w:val="es-MX"/>
              </w:rPr>
              <w:t xml:space="preserve">ciento </w:t>
            </w:r>
            <w:r w:rsidR="002C7059">
              <w:rPr>
                <w:rFonts w:ascii="Times New Roman" w:hAnsi="Times New Roman" w:cs="Times New Roman"/>
                <w:b w:val="0"/>
                <w:sz w:val="24"/>
                <w:szCs w:val="24"/>
                <w:lang w:val="es-MX"/>
              </w:rPr>
              <w:t>no</w:t>
            </w:r>
            <w:r w:rsidR="009B3C93">
              <w:rPr>
                <w:rFonts w:ascii="Times New Roman" w:hAnsi="Times New Roman" w:cs="Times New Roman"/>
                <w:b w:val="0"/>
                <w:sz w:val="24"/>
                <w:szCs w:val="24"/>
                <w:lang w:val="es-MX"/>
              </w:rPr>
              <w:t xml:space="preserve"> le revisan los ejercicios de tarea</w:t>
            </w:r>
            <w:r w:rsidR="002C7059">
              <w:rPr>
                <w:rFonts w:ascii="Times New Roman" w:hAnsi="Times New Roman" w:cs="Times New Roman"/>
                <w:b w:val="0"/>
                <w:sz w:val="24"/>
                <w:szCs w:val="24"/>
                <w:lang w:val="es-MX"/>
              </w:rPr>
              <w:t>.</w:t>
            </w:r>
          </w:p>
        </w:tc>
      </w:tr>
      <w:tr w:rsidR="00D20129" w:rsidRPr="00FE6CA4" w:rsidTr="009B5F10">
        <w:trPr>
          <w:trHeight w:val="1877"/>
        </w:trPr>
        <w:tc>
          <w:tcPr>
            <w:tcW w:w="4815" w:type="dxa"/>
            <w:shd w:val="clear" w:color="auto" w:fill="auto"/>
          </w:tcPr>
          <w:p w:rsidR="00D20129" w:rsidRPr="000264F8" w:rsidRDefault="00D20129" w:rsidP="00B01230">
            <w:pPr>
              <w:tabs>
                <w:tab w:val="left" w:pos="5520"/>
              </w:tabs>
              <w:spacing w:after="0" w:line="240" w:lineRule="auto"/>
              <w:rPr>
                <w:rFonts w:ascii="Times New Roman" w:hAnsi="Times New Roman" w:cs="Times New Roman"/>
                <w:sz w:val="24"/>
                <w:szCs w:val="24"/>
                <w:lang w:val="es-ES_tradnl"/>
              </w:rPr>
            </w:pPr>
            <w:r w:rsidRPr="000264F8">
              <w:rPr>
                <w:rFonts w:ascii="Times New Roman" w:hAnsi="Times New Roman" w:cs="Times New Roman"/>
                <w:sz w:val="24"/>
                <w:szCs w:val="24"/>
                <w:lang w:val="es-ES_tradnl"/>
              </w:rPr>
              <w:lastRenderedPageBreak/>
              <w:t>6.  ¿Tus maestros preguntan sobre las dudas que tuviste al resolver los ejercicios de las tareas?</w:t>
            </w:r>
          </w:p>
          <w:p w:rsidR="00D20129" w:rsidRPr="000264F8" w:rsidRDefault="00D20129" w:rsidP="00B01230">
            <w:pPr>
              <w:tabs>
                <w:tab w:val="left" w:pos="5520"/>
              </w:tabs>
              <w:spacing w:after="0" w:line="240" w:lineRule="auto"/>
              <w:rPr>
                <w:rFonts w:ascii="Times New Roman" w:hAnsi="Times New Roman" w:cs="Times New Roman"/>
                <w:sz w:val="24"/>
                <w:szCs w:val="24"/>
                <w:lang w:val="es-ES_tradnl"/>
              </w:rPr>
            </w:pPr>
            <w:r w:rsidRPr="000264F8">
              <w:rPr>
                <w:rFonts w:ascii="Times New Roman" w:hAnsi="Times New Roman" w:cs="Times New Roman"/>
                <w:sz w:val="24"/>
                <w:szCs w:val="24"/>
                <w:lang w:val="es-ES_tradnl"/>
              </w:rPr>
              <w:t>a) Siempre</w:t>
            </w:r>
          </w:p>
          <w:p w:rsidR="00D20129" w:rsidRPr="000264F8" w:rsidRDefault="00D20129" w:rsidP="00B01230">
            <w:pPr>
              <w:spacing w:after="0" w:line="240" w:lineRule="auto"/>
              <w:rPr>
                <w:rFonts w:ascii="Times New Roman" w:hAnsi="Times New Roman" w:cs="Times New Roman"/>
                <w:sz w:val="24"/>
                <w:szCs w:val="24"/>
                <w:lang w:val="es-ES_tradnl"/>
              </w:rPr>
            </w:pPr>
            <w:r w:rsidRPr="000264F8">
              <w:rPr>
                <w:rFonts w:ascii="Times New Roman" w:hAnsi="Times New Roman" w:cs="Times New Roman"/>
                <w:sz w:val="24"/>
                <w:szCs w:val="24"/>
                <w:lang w:val="es-ES_tradnl"/>
              </w:rPr>
              <w:t>b) Casi siempre</w:t>
            </w:r>
          </w:p>
          <w:p w:rsidR="00D20129" w:rsidRPr="000264F8" w:rsidRDefault="00D20129" w:rsidP="00B01230">
            <w:pPr>
              <w:spacing w:after="0" w:line="240" w:lineRule="auto"/>
              <w:rPr>
                <w:rFonts w:ascii="Times New Roman" w:hAnsi="Times New Roman" w:cs="Times New Roman"/>
                <w:sz w:val="24"/>
                <w:szCs w:val="24"/>
                <w:lang w:val="es-ES_tradnl"/>
              </w:rPr>
            </w:pPr>
            <w:r w:rsidRPr="000264F8">
              <w:rPr>
                <w:rFonts w:ascii="Times New Roman" w:hAnsi="Times New Roman" w:cs="Times New Roman"/>
                <w:sz w:val="24"/>
                <w:szCs w:val="24"/>
                <w:lang w:val="es-ES_tradnl"/>
              </w:rPr>
              <w:t>c) Algunas veces</w:t>
            </w:r>
          </w:p>
          <w:p w:rsidR="00D20129" w:rsidRPr="000264F8" w:rsidRDefault="00D20129" w:rsidP="00B01230">
            <w:pPr>
              <w:tabs>
                <w:tab w:val="left" w:pos="5520"/>
              </w:tabs>
              <w:spacing w:after="0" w:line="240" w:lineRule="auto"/>
              <w:rPr>
                <w:rFonts w:ascii="Times New Roman" w:hAnsi="Times New Roman" w:cs="Times New Roman"/>
                <w:sz w:val="24"/>
                <w:szCs w:val="24"/>
                <w:lang w:val="es-ES_tradnl"/>
              </w:rPr>
            </w:pPr>
            <w:r w:rsidRPr="000264F8">
              <w:rPr>
                <w:rFonts w:ascii="Times New Roman" w:hAnsi="Times New Roman" w:cs="Times New Roman"/>
                <w:sz w:val="24"/>
                <w:szCs w:val="24"/>
                <w:lang w:val="es-ES_tradnl"/>
              </w:rPr>
              <w:t>d) Nunca</w:t>
            </w:r>
          </w:p>
          <w:p w:rsidR="00D20129" w:rsidRPr="000264F8" w:rsidRDefault="00D20129" w:rsidP="00B01230">
            <w:pPr>
              <w:spacing w:after="0" w:line="240" w:lineRule="auto"/>
              <w:rPr>
                <w:rFonts w:ascii="Times New Roman" w:hAnsi="Times New Roman" w:cs="Times New Roman"/>
                <w:sz w:val="24"/>
                <w:szCs w:val="24"/>
                <w:lang w:val="es-ES_tradnl"/>
              </w:rPr>
            </w:pPr>
          </w:p>
        </w:tc>
        <w:tc>
          <w:tcPr>
            <w:tcW w:w="4579" w:type="dxa"/>
            <w:shd w:val="clear" w:color="auto" w:fill="auto"/>
          </w:tcPr>
          <w:p w:rsidR="009B3C93" w:rsidRDefault="009B3C93" w:rsidP="00B01230">
            <w:pPr>
              <w:pStyle w:val="Textoindependiente"/>
              <w:jc w:val="both"/>
              <w:rPr>
                <w:rFonts w:ascii="Times New Roman" w:hAnsi="Times New Roman" w:cs="Times New Roman"/>
                <w:b w:val="0"/>
                <w:sz w:val="24"/>
                <w:szCs w:val="24"/>
                <w:lang w:val="es-MX"/>
              </w:rPr>
            </w:pPr>
            <w:r>
              <w:rPr>
                <w:rFonts w:ascii="Times New Roman" w:hAnsi="Times New Roman" w:cs="Times New Roman"/>
                <w:b w:val="0"/>
                <w:sz w:val="24"/>
                <w:szCs w:val="24"/>
                <w:lang w:val="es-MX"/>
              </w:rPr>
              <w:t xml:space="preserve">Al </w:t>
            </w:r>
            <w:r w:rsidR="001C6B1E">
              <w:rPr>
                <w:rFonts w:ascii="Times New Roman" w:hAnsi="Times New Roman" w:cs="Times New Roman"/>
                <w:b w:val="0"/>
                <w:sz w:val="24"/>
                <w:szCs w:val="24"/>
                <w:lang w:val="es-MX"/>
              </w:rPr>
              <w:t>50</w:t>
            </w:r>
            <w:r w:rsidR="00560605" w:rsidRPr="00CF2EE8">
              <w:rPr>
                <w:rFonts w:ascii="Times New Roman" w:hAnsi="Times New Roman" w:cs="Times New Roman"/>
                <w:b w:val="0"/>
                <w:sz w:val="24"/>
                <w:szCs w:val="24"/>
                <w:lang w:val="es-MX"/>
              </w:rPr>
              <w:t>%</w:t>
            </w:r>
            <w:r>
              <w:rPr>
                <w:rFonts w:ascii="Times New Roman" w:hAnsi="Times New Roman" w:cs="Times New Roman"/>
                <w:b w:val="0"/>
                <w:sz w:val="24"/>
                <w:szCs w:val="24"/>
                <w:lang w:val="es-MX"/>
              </w:rPr>
              <w:t xml:space="preserve"> les resuelven las dudas de los ejercicios de tarea</w:t>
            </w:r>
          </w:p>
          <w:p w:rsidR="00D20129" w:rsidRPr="00560605" w:rsidRDefault="002C7059" w:rsidP="00B01230">
            <w:pPr>
              <w:pStyle w:val="Textoindependiente"/>
              <w:jc w:val="both"/>
              <w:rPr>
                <w:rFonts w:ascii="Calibri Light" w:hAnsi="Calibri Light"/>
                <w:sz w:val="20"/>
                <w:szCs w:val="24"/>
                <w:lang w:val="es-MX"/>
              </w:rPr>
            </w:pPr>
            <w:r>
              <w:rPr>
                <w:rFonts w:ascii="Times New Roman" w:hAnsi="Times New Roman" w:cs="Times New Roman"/>
                <w:b w:val="0"/>
                <w:sz w:val="24"/>
                <w:szCs w:val="24"/>
                <w:lang w:val="es-MX"/>
              </w:rPr>
              <w:t xml:space="preserve">Al </w:t>
            </w:r>
            <w:r w:rsidR="001C6B1E">
              <w:rPr>
                <w:rFonts w:ascii="Times New Roman" w:hAnsi="Times New Roman" w:cs="Times New Roman"/>
                <w:b w:val="0"/>
                <w:sz w:val="24"/>
                <w:szCs w:val="24"/>
                <w:lang w:val="es-MX"/>
              </w:rPr>
              <w:t>50</w:t>
            </w:r>
            <w:r w:rsidR="00FA7EED">
              <w:rPr>
                <w:rFonts w:ascii="Times New Roman" w:hAnsi="Times New Roman" w:cs="Times New Roman"/>
                <w:b w:val="0"/>
                <w:sz w:val="24"/>
                <w:szCs w:val="24"/>
                <w:lang w:val="es-MX"/>
              </w:rPr>
              <w:t>%</w:t>
            </w:r>
            <w:r w:rsidR="009B3C93">
              <w:rPr>
                <w:rFonts w:ascii="Times New Roman" w:hAnsi="Times New Roman" w:cs="Times New Roman"/>
                <w:b w:val="0"/>
                <w:sz w:val="24"/>
                <w:szCs w:val="24"/>
                <w:lang w:val="es-MX"/>
              </w:rPr>
              <w:t xml:space="preserve"> % no les resuelven las dudas de los ejercicios de tarea.</w:t>
            </w:r>
            <w:r w:rsidR="00560605">
              <w:rPr>
                <w:rFonts w:ascii="Times New Roman" w:hAnsi="Times New Roman" w:cs="Times New Roman"/>
                <w:b w:val="0"/>
                <w:sz w:val="24"/>
                <w:szCs w:val="24"/>
                <w:lang w:val="es-MX"/>
              </w:rPr>
              <w:t xml:space="preserve"> </w:t>
            </w:r>
          </w:p>
        </w:tc>
      </w:tr>
      <w:tr w:rsidR="00D20129" w:rsidRPr="00FE6CA4" w:rsidTr="009B5F10">
        <w:trPr>
          <w:trHeight w:val="1877"/>
        </w:trPr>
        <w:tc>
          <w:tcPr>
            <w:tcW w:w="4815" w:type="dxa"/>
            <w:shd w:val="clear" w:color="auto" w:fill="auto"/>
          </w:tcPr>
          <w:p w:rsidR="00D20129" w:rsidRPr="000264F8" w:rsidRDefault="00D20129" w:rsidP="00B01230">
            <w:pPr>
              <w:spacing w:after="0" w:line="240" w:lineRule="auto"/>
              <w:rPr>
                <w:rFonts w:ascii="Times New Roman" w:hAnsi="Times New Roman" w:cs="Times New Roman"/>
                <w:sz w:val="24"/>
                <w:szCs w:val="24"/>
                <w:lang w:val="es-ES_tradnl"/>
              </w:rPr>
            </w:pPr>
            <w:r w:rsidRPr="000264F8">
              <w:rPr>
                <w:rFonts w:ascii="Times New Roman" w:hAnsi="Times New Roman" w:cs="Times New Roman"/>
                <w:sz w:val="24"/>
                <w:szCs w:val="24"/>
                <w:lang w:val="es-ES_tradnl"/>
              </w:rPr>
              <w:t>7. ¿Te han dejado trabajos como resúmenes o ensayos de algún artículo  de revista o de algún libro?</w:t>
            </w:r>
          </w:p>
          <w:p w:rsidR="00D20129" w:rsidRPr="000264F8" w:rsidRDefault="00D20129" w:rsidP="00B01230">
            <w:pPr>
              <w:spacing w:after="0" w:line="240" w:lineRule="auto"/>
              <w:rPr>
                <w:rFonts w:ascii="Times New Roman" w:hAnsi="Times New Roman" w:cs="Times New Roman"/>
                <w:sz w:val="24"/>
                <w:szCs w:val="24"/>
                <w:lang w:val="es-ES_tradnl"/>
              </w:rPr>
            </w:pPr>
            <w:r w:rsidRPr="000264F8">
              <w:rPr>
                <w:rFonts w:ascii="Times New Roman" w:hAnsi="Times New Roman" w:cs="Times New Roman"/>
                <w:sz w:val="24"/>
                <w:szCs w:val="24"/>
                <w:lang w:val="es-ES_tradnl"/>
              </w:rPr>
              <w:t xml:space="preserve">Si </w:t>
            </w:r>
          </w:p>
          <w:p w:rsidR="00D20129" w:rsidRPr="000264F8" w:rsidRDefault="00D20129" w:rsidP="00B01230">
            <w:pPr>
              <w:spacing w:after="0" w:line="240" w:lineRule="auto"/>
              <w:rPr>
                <w:rFonts w:ascii="Times New Roman" w:hAnsi="Times New Roman" w:cs="Times New Roman"/>
                <w:sz w:val="24"/>
                <w:szCs w:val="24"/>
                <w:lang w:val="es-ES_tradnl"/>
              </w:rPr>
            </w:pPr>
            <w:r w:rsidRPr="000264F8">
              <w:rPr>
                <w:rFonts w:ascii="Times New Roman" w:hAnsi="Times New Roman" w:cs="Times New Roman"/>
                <w:sz w:val="24"/>
                <w:szCs w:val="24"/>
                <w:lang w:val="es-ES_tradnl"/>
              </w:rPr>
              <w:t>N</w:t>
            </w:r>
            <w:r>
              <w:rPr>
                <w:rFonts w:ascii="Times New Roman" w:hAnsi="Times New Roman" w:cs="Times New Roman"/>
                <w:sz w:val="24"/>
                <w:szCs w:val="24"/>
                <w:lang w:val="es-ES_tradnl"/>
              </w:rPr>
              <w:t>o</w:t>
            </w:r>
          </w:p>
          <w:p w:rsidR="00D20129" w:rsidRPr="000264F8" w:rsidRDefault="00D20129" w:rsidP="00B01230">
            <w:pPr>
              <w:spacing w:after="0" w:line="240" w:lineRule="auto"/>
              <w:rPr>
                <w:rFonts w:ascii="Times New Roman" w:hAnsi="Times New Roman" w:cs="Times New Roman"/>
                <w:sz w:val="24"/>
                <w:szCs w:val="24"/>
                <w:lang w:val="es-ES_tradnl"/>
              </w:rPr>
            </w:pPr>
          </w:p>
        </w:tc>
        <w:tc>
          <w:tcPr>
            <w:tcW w:w="4579" w:type="dxa"/>
            <w:shd w:val="clear" w:color="auto" w:fill="auto"/>
          </w:tcPr>
          <w:p w:rsidR="00D20129" w:rsidRDefault="002C7059" w:rsidP="00B01230">
            <w:pPr>
              <w:spacing w:after="0" w:line="240" w:lineRule="auto"/>
              <w:rPr>
                <w:rFonts w:ascii="Times New Roman" w:hAnsi="Times New Roman" w:cs="Times New Roman"/>
                <w:sz w:val="24"/>
                <w:szCs w:val="24"/>
                <w:lang w:val="es-ES_tradnl"/>
              </w:rPr>
            </w:pPr>
            <w:r>
              <w:rPr>
                <w:rFonts w:ascii="Times New Roman" w:hAnsi="Times New Roman" w:cs="Times New Roman"/>
                <w:sz w:val="24"/>
                <w:szCs w:val="24"/>
                <w:lang w:val="es-ES_tradnl"/>
              </w:rPr>
              <w:t>Al 70</w:t>
            </w:r>
            <w:r w:rsidR="009B3C93" w:rsidRPr="009B3C93">
              <w:rPr>
                <w:rFonts w:ascii="Times New Roman" w:hAnsi="Times New Roman" w:cs="Times New Roman"/>
                <w:sz w:val="24"/>
                <w:szCs w:val="24"/>
                <w:lang w:val="es-ES_tradnl"/>
              </w:rPr>
              <w:t xml:space="preserve"> % le han dejado resúmenes o ensayos</w:t>
            </w:r>
            <w:r>
              <w:rPr>
                <w:rFonts w:ascii="Times New Roman" w:hAnsi="Times New Roman" w:cs="Times New Roman"/>
                <w:sz w:val="24"/>
                <w:szCs w:val="24"/>
                <w:lang w:val="es-ES_tradnl"/>
              </w:rPr>
              <w:t>.</w:t>
            </w:r>
          </w:p>
          <w:p w:rsidR="002C7059" w:rsidRPr="009B3C93" w:rsidRDefault="002C7059" w:rsidP="00B01230">
            <w:pPr>
              <w:spacing w:after="0" w:line="240" w:lineRule="auto"/>
              <w:rPr>
                <w:rFonts w:ascii="Times New Roman" w:hAnsi="Times New Roman" w:cs="Times New Roman"/>
                <w:sz w:val="24"/>
                <w:szCs w:val="24"/>
                <w:lang w:val="es-ES_tradnl"/>
              </w:rPr>
            </w:pPr>
            <w:r>
              <w:rPr>
                <w:rFonts w:ascii="Times New Roman" w:hAnsi="Times New Roman" w:cs="Times New Roman"/>
                <w:sz w:val="24"/>
                <w:szCs w:val="24"/>
                <w:lang w:val="es-ES_tradnl"/>
              </w:rPr>
              <w:t>Al 30% no es dejan ensayos o resúmenes.</w:t>
            </w:r>
          </w:p>
        </w:tc>
      </w:tr>
      <w:tr w:rsidR="00D20129" w:rsidRPr="00FE6CA4" w:rsidTr="009B5F10">
        <w:trPr>
          <w:trHeight w:val="1877"/>
        </w:trPr>
        <w:tc>
          <w:tcPr>
            <w:tcW w:w="4815" w:type="dxa"/>
            <w:shd w:val="clear" w:color="auto" w:fill="auto"/>
          </w:tcPr>
          <w:p w:rsidR="00D20129" w:rsidRPr="000264F8" w:rsidRDefault="00D20129" w:rsidP="00B01230">
            <w:pPr>
              <w:spacing w:after="0" w:line="240" w:lineRule="auto"/>
              <w:rPr>
                <w:rFonts w:ascii="Times New Roman" w:hAnsi="Times New Roman" w:cs="Times New Roman"/>
                <w:sz w:val="24"/>
                <w:szCs w:val="24"/>
                <w:lang w:val="es-ES_tradnl"/>
              </w:rPr>
            </w:pPr>
            <w:r w:rsidRPr="000264F8">
              <w:rPr>
                <w:rFonts w:ascii="Times New Roman" w:hAnsi="Times New Roman" w:cs="Times New Roman"/>
                <w:sz w:val="24"/>
                <w:szCs w:val="24"/>
                <w:lang w:val="es-ES_tradnl"/>
              </w:rPr>
              <w:t>8. Para elaborar el resumen o el ensayo qué haces:</w:t>
            </w:r>
          </w:p>
          <w:p w:rsidR="00D20129" w:rsidRPr="000264F8" w:rsidRDefault="00D20129" w:rsidP="00B01230">
            <w:pPr>
              <w:spacing w:after="0" w:line="240" w:lineRule="auto"/>
              <w:rPr>
                <w:rFonts w:ascii="Times New Roman" w:hAnsi="Times New Roman" w:cs="Times New Roman"/>
                <w:sz w:val="24"/>
                <w:szCs w:val="24"/>
                <w:lang w:val="es-ES_tradnl"/>
              </w:rPr>
            </w:pPr>
            <w:r w:rsidRPr="000264F8">
              <w:rPr>
                <w:rFonts w:ascii="Times New Roman" w:hAnsi="Times New Roman" w:cs="Times New Roman"/>
                <w:sz w:val="24"/>
                <w:szCs w:val="24"/>
                <w:lang w:val="es-ES_tradnl"/>
              </w:rPr>
              <w:t>a) Lees todo el artículo y redactas con tus palabras de qué trató</w:t>
            </w:r>
          </w:p>
          <w:p w:rsidR="00D20129" w:rsidRPr="000264F8" w:rsidRDefault="00D20129" w:rsidP="00B01230">
            <w:pPr>
              <w:spacing w:after="0" w:line="240" w:lineRule="auto"/>
              <w:rPr>
                <w:rFonts w:ascii="Times New Roman" w:hAnsi="Times New Roman" w:cs="Times New Roman"/>
                <w:sz w:val="24"/>
                <w:szCs w:val="24"/>
                <w:lang w:val="es-ES_tradnl"/>
              </w:rPr>
            </w:pPr>
            <w:r w:rsidRPr="000264F8">
              <w:rPr>
                <w:rFonts w:ascii="Times New Roman" w:hAnsi="Times New Roman" w:cs="Times New Roman"/>
                <w:sz w:val="24"/>
                <w:szCs w:val="24"/>
                <w:lang w:val="es-ES_tradnl"/>
              </w:rPr>
              <w:t>b) Lees todo el artículo y copias fragmentos del artículo</w:t>
            </w:r>
          </w:p>
          <w:p w:rsidR="00D20129" w:rsidRPr="000264F8" w:rsidRDefault="00D20129" w:rsidP="00B01230">
            <w:pPr>
              <w:spacing w:after="0" w:line="240" w:lineRule="auto"/>
              <w:rPr>
                <w:rFonts w:ascii="Times New Roman" w:hAnsi="Times New Roman" w:cs="Times New Roman"/>
                <w:sz w:val="24"/>
                <w:szCs w:val="24"/>
                <w:lang w:val="es-ES_tradnl"/>
              </w:rPr>
            </w:pPr>
            <w:r w:rsidRPr="000264F8">
              <w:rPr>
                <w:rFonts w:ascii="Times New Roman" w:hAnsi="Times New Roman" w:cs="Times New Roman"/>
                <w:sz w:val="24"/>
                <w:szCs w:val="24"/>
                <w:lang w:val="es-ES_tradnl"/>
              </w:rPr>
              <w:t>c) Lees partes del artículo y copias fragmentos de éste.</w:t>
            </w:r>
          </w:p>
          <w:p w:rsidR="00D20129" w:rsidRPr="000264F8" w:rsidRDefault="00D20129" w:rsidP="00B01230">
            <w:pPr>
              <w:spacing w:after="0" w:line="240" w:lineRule="auto"/>
              <w:rPr>
                <w:rFonts w:ascii="Times New Roman" w:hAnsi="Times New Roman" w:cs="Times New Roman"/>
                <w:sz w:val="24"/>
                <w:szCs w:val="24"/>
                <w:lang w:val="es-ES_tradnl"/>
              </w:rPr>
            </w:pPr>
          </w:p>
        </w:tc>
        <w:tc>
          <w:tcPr>
            <w:tcW w:w="4579" w:type="dxa"/>
            <w:shd w:val="clear" w:color="auto" w:fill="auto"/>
          </w:tcPr>
          <w:p w:rsidR="00D20129" w:rsidRPr="002C7059" w:rsidRDefault="00545432" w:rsidP="00B01230">
            <w:pPr>
              <w:spacing w:after="0" w:line="240" w:lineRule="auto"/>
              <w:rPr>
                <w:rFonts w:ascii="Times New Roman" w:hAnsi="Times New Roman" w:cs="Times New Roman"/>
                <w:sz w:val="24"/>
                <w:szCs w:val="24"/>
              </w:rPr>
            </w:pPr>
            <w:r>
              <w:rPr>
                <w:rFonts w:ascii="Times New Roman" w:hAnsi="Times New Roman" w:cs="Times New Roman"/>
                <w:sz w:val="24"/>
                <w:szCs w:val="24"/>
              </w:rPr>
              <w:t>Cincuenta por ciento</w:t>
            </w:r>
            <w:r w:rsidR="002C7059" w:rsidRPr="002C7059">
              <w:rPr>
                <w:rFonts w:ascii="Times New Roman" w:hAnsi="Times New Roman" w:cs="Times New Roman"/>
                <w:sz w:val="24"/>
                <w:szCs w:val="24"/>
              </w:rPr>
              <w:t xml:space="preserve"> lee partes del artículo y copia fragmentos</w:t>
            </w:r>
            <w:r w:rsidR="002C7059">
              <w:rPr>
                <w:rFonts w:ascii="Times New Roman" w:hAnsi="Times New Roman" w:cs="Times New Roman"/>
                <w:sz w:val="24"/>
                <w:szCs w:val="24"/>
              </w:rPr>
              <w:t>.</w:t>
            </w:r>
          </w:p>
          <w:p w:rsidR="002C7059" w:rsidRPr="002C7059" w:rsidRDefault="00545432" w:rsidP="00B01230">
            <w:pPr>
              <w:spacing w:after="0" w:line="240" w:lineRule="auto"/>
              <w:rPr>
                <w:rFonts w:ascii="Times New Roman" w:hAnsi="Times New Roman" w:cs="Times New Roman"/>
                <w:sz w:val="24"/>
                <w:szCs w:val="24"/>
              </w:rPr>
            </w:pPr>
            <w:r>
              <w:rPr>
                <w:rFonts w:ascii="Times New Roman" w:hAnsi="Times New Roman" w:cs="Times New Roman"/>
                <w:sz w:val="24"/>
                <w:szCs w:val="24"/>
              </w:rPr>
              <w:t>Treinta por</w:t>
            </w:r>
            <w:r w:rsidR="00E778CF">
              <w:rPr>
                <w:rFonts w:ascii="Times New Roman" w:hAnsi="Times New Roman" w:cs="Times New Roman"/>
                <w:sz w:val="24"/>
                <w:szCs w:val="24"/>
              </w:rPr>
              <w:t xml:space="preserve"> </w:t>
            </w:r>
            <w:r>
              <w:rPr>
                <w:rFonts w:ascii="Times New Roman" w:hAnsi="Times New Roman" w:cs="Times New Roman"/>
                <w:sz w:val="24"/>
                <w:szCs w:val="24"/>
              </w:rPr>
              <w:t xml:space="preserve">ciento </w:t>
            </w:r>
            <w:r w:rsidR="002C7059" w:rsidRPr="002C7059">
              <w:rPr>
                <w:rFonts w:ascii="Times New Roman" w:hAnsi="Times New Roman" w:cs="Times New Roman"/>
                <w:sz w:val="24"/>
                <w:szCs w:val="24"/>
              </w:rPr>
              <w:t>lee todo el artículo y copia fragmentos.</w:t>
            </w:r>
          </w:p>
          <w:p w:rsidR="002C7059" w:rsidRPr="002C7059" w:rsidRDefault="00545432" w:rsidP="00B01230">
            <w:pPr>
              <w:spacing w:after="0" w:line="240" w:lineRule="auto"/>
              <w:rPr>
                <w:rFonts w:ascii="Times New Roman" w:hAnsi="Times New Roman" w:cs="Times New Roman"/>
                <w:sz w:val="24"/>
                <w:szCs w:val="24"/>
              </w:rPr>
            </w:pPr>
            <w:r>
              <w:rPr>
                <w:rFonts w:ascii="Times New Roman" w:hAnsi="Times New Roman" w:cs="Times New Roman"/>
                <w:sz w:val="24"/>
                <w:szCs w:val="24"/>
              </w:rPr>
              <w:t>Veinte por</w:t>
            </w:r>
            <w:r w:rsidR="00E778CF">
              <w:rPr>
                <w:rFonts w:ascii="Times New Roman" w:hAnsi="Times New Roman" w:cs="Times New Roman"/>
                <w:sz w:val="24"/>
                <w:szCs w:val="24"/>
              </w:rPr>
              <w:t xml:space="preserve"> </w:t>
            </w:r>
            <w:r>
              <w:rPr>
                <w:rFonts w:ascii="Times New Roman" w:hAnsi="Times New Roman" w:cs="Times New Roman"/>
                <w:sz w:val="24"/>
                <w:szCs w:val="24"/>
              </w:rPr>
              <w:t xml:space="preserve">ciento </w:t>
            </w:r>
            <w:r w:rsidR="002C7059" w:rsidRPr="002C7059">
              <w:rPr>
                <w:rFonts w:ascii="Times New Roman" w:hAnsi="Times New Roman" w:cs="Times New Roman"/>
                <w:sz w:val="24"/>
                <w:szCs w:val="24"/>
              </w:rPr>
              <w:t>lee todo el artículo y redacta con sus palabras</w:t>
            </w:r>
            <w:r w:rsidR="002C7059">
              <w:rPr>
                <w:rFonts w:ascii="Times New Roman" w:hAnsi="Times New Roman" w:cs="Times New Roman"/>
                <w:sz w:val="24"/>
                <w:szCs w:val="24"/>
              </w:rPr>
              <w:t>.</w:t>
            </w:r>
          </w:p>
          <w:p w:rsidR="002C7059" w:rsidRPr="00560605" w:rsidRDefault="002C7059" w:rsidP="00B01230">
            <w:pPr>
              <w:spacing w:after="0" w:line="240" w:lineRule="auto"/>
              <w:rPr>
                <w:rFonts w:ascii="Calibri Light" w:hAnsi="Calibri Light"/>
                <w:sz w:val="20"/>
                <w:szCs w:val="24"/>
              </w:rPr>
            </w:pPr>
            <w:r>
              <w:rPr>
                <w:rFonts w:ascii="Calibri Light" w:hAnsi="Calibri Light"/>
                <w:sz w:val="20"/>
                <w:szCs w:val="24"/>
              </w:rPr>
              <w:t xml:space="preserve">   </w:t>
            </w:r>
          </w:p>
        </w:tc>
      </w:tr>
      <w:tr w:rsidR="00D20129" w:rsidRPr="00FE6CA4" w:rsidTr="00551749">
        <w:trPr>
          <w:trHeight w:val="2583"/>
        </w:trPr>
        <w:tc>
          <w:tcPr>
            <w:tcW w:w="4815" w:type="dxa"/>
            <w:shd w:val="clear" w:color="auto" w:fill="auto"/>
          </w:tcPr>
          <w:p w:rsidR="00D20129" w:rsidRPr="000264F8" w:rsidRDefault="00D20129" w:rsidP="00B01230">
            <w:pPr>
              <w:spacing w:line="240" w:lineRule="auto"/>
              <w:rPr>
                <w:rFonts w:ascii="Times New Roman" w:hAnsi="Times New Roman" w:cs="Times New Roman"/>
                <w:sz w:val="24"/>
                <w:szCs w:val="24"/>
                <w:lang w:val="es-ES_tradnl"/>
              </w:rPr>
            </w:pPr>
            <w:r w:rsidRPr="000264F8">
              <w:rPr>
                <w:rFonts w:ascii="Times New Roman" w:hAnsi="Times New Roman" w:cs="Times New Roman"/>
                <w:sz w:val="24"/>
                <w:szCs w:val="24"/>
                <w:lang w:val="es-ES_tradnl"/>
              </w:rPr>
              <w:t>9. Cuando te ha tocado exponer algún artículo en tus clases, qué haces:</w:t>
            </w:r>
          </w:p>
          <w:p w:rsidR="00D20129" w:rsidRPr="000264F8" w:rsidRDefault="00D20129" w:rsidP="00B01230">
            <w:pPr>
              <w:spacing w:after="0" w:line="240" w:lineRule="auto"/>
              <w:rPr>
                <w:rFonts w:ascii="Times New Roman" w:hAnsi="Times New Roman" w:cs="Times New Roman"/>
                <w:sz w:val="24"/>
                <w:szCs w:val="24"/>
                <w:lang w:val="es-ES_tradnl"/>
              </w:rPr>
            </w:pPr>
            <w:r w:rsidRPr="000264F8">
              <w:rPr>
                <w:rFonts w:ascii="Times New Roman" w:hAnsi="Times New Roman" w:cs="Times New Roman"/>
                <w:sz w:val="24"/>
                <w:szCs w:val="24"/>
                <w:lang w:val="es-ES_tradnl"/>
              </w:rPr>
              <w:t>a) Lees el artículo y lo que entiendes lo explicas.</w:t>
            </w:r>
          </w:p>
          <w:p w:rsidR="00D20129" w:rsidRPr="000264F8" w:rsidRDefault="00D20129" w:rsidP="00B01230">
            <w:pPr>
              <w:spacing w:after="0" w:line="240" w:lineRule="auto"/>
              <w:rPr>
                <w:rFonts w:ascii="Times New Roman" w:hAnsi="Times New Roman" w:cs="Times New Roman"/>
                <w:sz w:val="24"/>
                <w:szCs w:val="24"/>
                <w:lang w:val="es-ES_tradnl"/>
              </w:rPr>
            </w:pPr>
            <w:r w:rsidRPr="000264F8">
              <w:rPr>
                <w:rFonts w:ascii="Times New Roman" w:hAnsi="Times New Roman" w:cs="Times New Roman"/>
                <w:sz w:val="24"/>
                <w:szCs w:val="24"/>
                <w:lang w:val="es-ES_tradnl"/>
              </w:rPr>
              <w:t>b) Te aprendes de memoria algunos párrafos para presentarlos.</w:t>
            </w:r>
          </w:p>
          <w:p w:rsidR="00D20129" w:rsidRPr="000264F8" w:rsidRDefault="00D20129" w:rsidP="00B01230">
            <w:pPr>
              <w:spacing w:after="0" w:line="240" w:lineRule="auto"/>
              <w:rPr>
                <w:rFonts w:ascii="Times New Roman" w:hAnsi="Times New Roman" w:cs="Times New Roman"/>
                <w:sz w:val="24"/>
                <w:szCs w:val="24"/>
                <w:lang w:val="es-ES_tradnl"/>
              </w:rPr>
            </w:pPr>
            <w:r w:rsidRPr="000264F8">
              <w:rPr>
                <w:rFonts w:ascii="Times New Roman" w:hAnsi="Times New Roman" w:cs="Times New Roman"/>
                <w:sz w:val="24"/>
                <w:szCs w:val="24"/>
                <w:lang w:val="es-ES_tradnl"/>
              </w:rPr>
              <w:t>c) Lees en la presentación algunas partes del artículo.</w:t>
            </w:r>
          </w:p>
          <w:p w:rsidR="00D20129" w:rsidRPr="000264F8" w:rsidRDefault="00D20129" w:rsidP="00B01230">
            <w:pPr>
              <w:spacing w:after="0" w:line="240" w:lineRule="auto"/>
              <w:rPr>
                <w:rFonts w:ascii="Times New Roman" w:hAnsi="Times New Roman" w:cs="Times New Roman"/>
                <w:sz w:val="24"/>
                <w:szCs w:val="24"/>
                <w:lang w:val="es-ES_tradnl"/>
              </w:rPr>
            </w:pPr>
          </w:p>
        </w:tc>
        <w:tc>
          <w:tcPr>
            <w:tcW w:w="4579" w:type="dxa"/>
            <w:shd w:val="clear" w:color="auto" w:fill="auto"/>
          </w:tcPr>
          <w:p w:rsidR="00D20129" w:rsidRPr="002C7059" w:rsidRDefault="00545432" w:rsidP="00B01230">
            <w:pPr>
              <w:spacing w:after="0" w:line="240" w:lineRule="auto"/>
              <w:rPr>
                <w:rFonts w:ascii="Times New Roman" w:hAnsi="Times New Roman" w:cs="Times New Roman"/>
                <w:sz w:val="24"/>
                <w:szCs w:val="24"/>
                <w:lang w:val="es-ES_tradnl"/>
              </w:rPr>
            </w:pPr>
            <w:r>
              <w:rPr>
                <w:rFonts w:ascii="Times New Roman" w:hAnsi="Times New Roman" w:cs="Times New Roman"/>
                <w:sz w:val="24"/>
                <w:szCs w:val="24"/>
              </w:rPr>
              <w:t>Cincuenta por ciento</w:t>
            </w:r>
            <w:r w:rsidRPr="002C7059">
              <w:rPr>
                <w:rFonts w:ascii="Times New Roman" w:hAnsi="Times New Roman" w:cs="Times New Roman"/>
                <w:sz w:val="24"/>
                <w:szCs w:val="24"/>
              </w:rPr>
              <w:t xml:space="preserve"> </w:t>
            </w:r>
            <w:r w:rsidR="002C7059" w:rsidRPr="002C7059">
              <w:rPr>
                <w:rFonts w:ascii="Times New Roman" w:hAnsi="Times New Roman" w:cs="Times New Roman"/>
                <w:sz w:val="24"/>
                <w:szCs w:val="24"/>
                <w:lang w:val="es-ES_tradnl"/>
              </w:rPr>
              <w:t>lee la presentación algunas partes del artículo.</w:t>
            </w:r>
          </w:p>
          <w:p w:rsidR="002C7059" w:rsidRPr="002C7059" w:rsidRDefault="00E778CF" w:rsidP="00B01230">
            <w:pPr>
              <w:spacing w:after="0" w:line="240" w:lineRule="auto"/>
              <w:rPr>
                <w:rFonts w:ascii="Times New Roman" w:hAnsi="Times New Roman" w:cs="Times New Roman"/>
                <w:sz w:val="24"/>
                <w:szCs w:val="24"/>
                <w:lang w:val="es-ES_tradnl"/>
              </w:rPr>
            </w:pPr>
            <w:r>
              <w:rPr>
                <w:rFonts w:ascii="Times New Roman" w:hAnsi="Times New Roman" w:cs="Times New Roman"/>
                <w:sz w:val="24"/>
                <w:szCs w:val="24"/>
                <w:lang w:val="es-ES_tradnl"/>
              </w:rPr>
              <w:t>Cuarenta por ciento</w:t>
            </w:r>
            <w:r w:rsidR="002C7059" w:rsidRPr="002C7059">
              <w:rPr>
                <w:rFonts w:ascii="Times New Roman" w:hAnsi="Times New Roman" w:cs="Times New Roman"/>
                <w:sz w:val="24"/>
                <w:szCs w:val="24"/>
                <w:lang w:val="es-ES_tradnl"/>
              </w:rPr>
              <w:t xml:space="preserve"> se aprende de memoria párrafos para presentarlos.</w:t>
            </w:r>
          </w:p>
          <w:p w:rsidR="002C7059" w:rsidRPr="009B5F10" w:rsidRDefault="00E778CF" w:rsidP="00B01230">
            <w:pPr>
              <w:spacing w:after="0" w:line="240" w:lineRule="auto"/>
              <w:rPr>
                <w:rFonts w:ascii="Calibri Light" w:hAnsi="Calibri Light"/>
                <w:sz w:val="20"/>
                <w:szCs w:val="24"/>
                <w:lang w:val="es-ES_tradnl"/>
              </w:rPr>
            </w:pPr>
            <w:r>
              <w:rPr>
                <w:rFonts w:ascii="Times New Roman" w:hAnsi="Times New Roman" w:cs="Times New Roman"/>
                <w:sz w:val="24"/>
                <w:szCs w:val="24"/>
                <w:lang w:val="es-ES_tradnl"/>
              </w:rPr>
              <w:t>Diez por ciento</w:t>
            </w:r>
            <w:r w:rsidR="00551749">
              <w:rPr>
                <w:rFonts w:ascii="Times New Roman" w:hAnsi="Times New Roman" w:cs="Times New Roman"/>
                <w:sz w:val="24"/>
                <w:szCs w:val="24"/>
                <w:lang w:val="es-ES_tradnl"/>
              </w:rPr>
              <w:t xml:space="preserve"> l</w:t>
            </w:r>
            <w:r w:rsidR="002C7059" w:rsidRPr="002C7059">
              <w:rPr>
                <w:rFonts w:ascii="Times New Roman" w:hAnsi="Times New Roman" w:cs="Times New Roman"/>
                <w:sz w:val="24"/>
                <w:szCs w:val="24"/>
                <w:lang w:val="es-ES_tradnl"/>
              </w:rPr>
              <w:t xml:space="preserve">ee todo </w:t>
            </w:r>
            <w:r w:rsidR="00AC0E7D">
              <w:rPr>
                <w:rFonts w:ascii="Times New Roman" w:hAnsi="Times New Roman" w:cs="Times New Roman"/>
                <w:sz w:val="24"/>
                <w:szCs w:val="24"/>
                <w:lang w:val="es-ES_tradnl"/>
              </w:rPr>
              <w:t>el artículo y explica lo que en</w:t>
            </w:r>
            <w:r w:rsidR="005622F8">
              <w:rPr>
                <w:rFonts w:ascii="Times New Roman" w:hAnsi="Times New Roman" w:cs="Times New Roman"/>
                <w:sz w:val="24"/>
                <w:szCs w:val="24"/>
                <w:lang w:val="es-ES_tradnl"/>
              </w:rPr>
              <w:t>tendi</w:t>
            </w:r>
            <w:r w:rsidR="002C7059" w:rsidRPr="002C7059">
              <w:rPr>
                <w:rFonts w:ascii="Times New Roman" w:hAnsi="Times New Roman" w:cs="Times New Roman"/>
                <w:sz w:val="24"/>
                <w:szCs w:val="24"/>
                <w:lang w:val="es-ES_tradnl"/>
              </w:rPr>
              <w:t>ó.</w:t>
            </w:r>
          </w:p>
        </w:tc>
      </w:tr>
      <w:tr w:rsidR="00D20129" w:rsidRPr="00FE6CA4" w:rsidTr="00551749">
        <w:trPr>
          <w:trHeight w:val="2184"/>
        </w:trPr>
        <w:tc>
          <w:tcPr>
            <w:tcW w:w="4815" w:type="dxa"/>
            <w:shd w:val="clear" w:color="auto" w:fill="auto"/>
          </w:tcPr>
          <w:p w:rsidR="00D20129" w:rsidRPr="000264F8" w:rsidRDefault="00D20129" w:rsidP="00B01230">
            <w:pPr>
              <w:spacing w:after="0" w:line="240" w:lineRule="auto"/>
              <w:rPr>
                <w:rFonts w:ascii="Times New Roman" w:hAnsi="Times New Roman" w:cs="Times New Roman"/>
                <w:sz w:val="24"/>
                <w:szCs w:val="24"/>
                <w:lang w:val="es-ES_tradnl"/>
              </w:rPr>
            </w:pPr>
            <w:r w:rsidRPr="000264F8">
              <w:rPr>
                <w:rFonts w:ascii="Times New Roman" w:hAnsi="Times New Roman" w:cs="Times New Roman"/>
                <w:sz w:val="24"/>
                <w:szCs w:val="24"/>
                <w:lang w:val="es-ES_tradnl"/>
              </w:rPr>
              <w:t>10. ¿Por qué crees que algunos estudiantes copian la tarea ya sea los ejercicios o los resúmenes o ensayos?</w:t>
            </w:r>
          </w:p>
          <w:p w:rsidR="00D20129" w:rsidRPr="000264F8" w:rsidRDefault="00D20129" w:rsidP="00B01230">
            <w:pPr>
              <w:spacing w:after="0" w:line="240" w:lineRule="auto"/>
              <w:rPr>
                <w:rFonts w:ascii="Times New Roman" w:hAnsi="Times New Roman" w:cs="Times New Roman"/>
                <w:sz w:val="24"/>
                <w:szCs w:val="24"/>
                <w:lang w:val="es-ES_tradnl"/>
              </w:rPr>
            </w:pPr>
            <w:r w:rsidRPr="000264F8">
              <w:rPr>
                <w:rFonts w:ascii="Times New Roman" w:hAnsi="Times New Roman" w:cs="Times New Roman"/>
                <w:sz w:val="24"/>
                <w:szCs w:val="24"/>
                <w:lang w:val="es-ES_tradnl"/>
              </w:rPr>
              <w:t>a) Por falta de tiempo.</w:t>
            </w:r>
          </w:p>
          <w:p w:rsidR="00D20129" w:rsidRPr="000264F8" w:rsidRDefault="00D20129" w:rsidP="00B01230">
            <w:pPr>
              <w:spacing w:after="0" w:line="240" w:lineRule="auto"/>
              <w:rPr>
                <w:rFonts w:ascii="Times New Roman" w:hAnsi="Times New Roman" w:cs="Times New Roman"/>
                <w:sz w:val="24"/>
                <w:szCs w:val="24"/>
                <w:lang w:val="es-ES_tradnl"/>
              </w:rPr>
            </w:pPr>
            <w:r w:rsidRPr="000264F8">
              <w:rPr>
                <w:rFonts w:ascii="Times New Roman" w:hAnsi="Times New Roman" w:cs="Times New Roman"/>
                <w:sz w:val="24"/>
                <w:szCs w:val="24"/>
                <w:lang w:val="es-ES_tradnl"/>
              </w:rPr>
              <w:t>b) Por falta de interés.</w:t>
            </w:r>
          </w:p>
          <w:p w:rsidR="00D20129" w:rsidRPr="000264F8" w:rsidRDefault="00D20129" w:rsidP="00B01230">
            <w:pPr>
              <w:spacing w:after="0" w:line="240" w:lineRule="auto"/>
              <w:rPr>
                <w:rFonts w:ascii="Times New Roman" w:hAnsi="Times New Roman" w:cs="Times New Roman"/>
                <w:sz w:val="24"/>
                <w:szCs w:val="24"/>
                <w:lang w:val="es-ES_tradnl"/>
              </w:rPr>
            </w:pPr>
            <w:r w:rsidRPr="000264F8">
              <w:rPr>
                <w:rFonts w:ascii="Times New Roman" w:hAnsi="Times New Roman" w:cs="Times New Roman"/>
                <w:sz w:val="24"/>
                <w:szCs w:val="24"/>
                <w:lang w:val="es-ES_tradnl"/>
              </w:rPr>
              <w:t>c) Porque no han entendido lo trabajado en clase.</w:t>
            </w:r>
          </w:p>
        </w:tc>
        <w:tc>
          <w:tcPr>
            <w:tcW w:w="4579" w:type="dxa"/>
            <w:shd w:val="clear" w:color="auto" w:fill="auto"/>
          </w:tcPr>
          <w:p w:rsidR="00D20129" w:rsidRPr="00AC0E7D" w:rsidRDefault="00E778CF" w:rsidP="00B01230">
            <w:pPr>
              <w:spacing w:after="0" w:line="240" w:lineRule="auto"/>
              <w:rPr>
                <w:rFonts w:ascii="Times New Roman" w:hAnsi="Times New Roman" w:cs="Times New Roman"/>
                <w:sz w:val="24"/>
                <w:szCs w:val="24"/>
                <w:lang w:val="es-ES_tradnl"/>
              </w:rPr>
            </w:pPr>
            <w:r>
              <w:rPr>
                <w:rFonts w:ascii="Times New Roman" w:hAnsi="Times New Roman" w:cs="Times New Roman"/>
                <w:sz w:val="24"/>
                <w:szCs w:val="24"/>
                <w:lang w:val="es-ES_tradnl"/>
              </w:rPr>
              <w:t>Setenta por ciento</w:t>
            </w:r>
            <w:r w:rsidR="007043BA">
              <w:rPr>
                <w:rFonts w:ascii="Times New Roman" w:hAnsi="Times New Roman" w:cs="Times New Roman"/>
                <w:sz w:val="24"/>
                <w:szCs w:val="24"/>
                <w:lang w:val="es-ES_tradnl"/>
              </w:rPr>
              <w:t xml:space="preserve"> copia los ejercicios y problemas</w:t>
            </w:r>
            <w:r w:rsidR="00AC0E7D" w:rsidRPr="00AC0E7D">
              <w:rPr>
                <w:rFonts w:ascii="Times New Roman" w:hAnsi="Times New Roman" w:cs="Times New Roman"/>
                <w:sz w:val="24"/>
                <w:szCs w:val="24"/>
                <w:lang w:val="es-ES_tradnl"/>
              </w:rPr>
              <w:t xml:space="preserve"> de tarea porque no ha comprendido lo que se </w:t>
            </w:r>
            <w:r w:rsidR="001C6B1E" w:rsidRPr="00AC0E7D">
              <w:rPr>
                <w:rFonts w:ascii="Times New Roman" w:hAnsi="Times New Roman" w:cs="Times New Roman"/>
                <w:sz w:val="24"/>
                <w:szCs w:val="24"/>
                <w:lang w:val="es-ES_tradnl"/>
              </w:rPr>
              <w:t>vio</w:t>
            </w:r>
            <w:r w:rsidR="00AC0E7D" w:rsidRPr="00AC0E7D">
              <w:rPr>
                <w:rFonts w:ascii="Times New Roman" w:hAnsi="Times New Roman" w:cs="Times New Roman"/>
                <w:sz w:val="24"/>
                <w:szCs w:val="24"/>
                <w:lang w:val="es-ES_tradnl"/>
              </w:rPr>
              <w:t xml:space="preserve"> en clase.</w:t>
            </w:r>
          </w:p>
          <w:p w:rsidR="00AC0E7D" w:rsidRPr="00AC0E7D" w:rsidRDefault="00E778CF" w:rsidP="00B01230">
            <w:pPr>
              <w:spacing w:after="0" w:line="240" w:lineRule="auto"/>
              <w:rPr>
                <w:rFonts w:ascii="Times New Roman" w:hAnsi="Times New Roman" w:cs="Times New Roman"/>
                <w:sz w:val="24"/>
                <w:szCs w:val="24"/>
                <w:lang w:val="es-ES_tradnl"/>
              </w:rPr>
            </w:pPr>
            <w:r>
              <w:rPr>
                <w:rFonts w:ascii="Times New Roman" w:hAnsi="Times New Roman" w:cs="Times New Roman"/>
                <w:sz w:val="24"/>
                <w:szCs w:val="24"/>
                <w:lang w:val="es-ES_tradnl"/>
              </w:rPr>
              <w:t>Veinte por ciento</w:t>
            </w:r>
            <w:r w:rsidR="001C6B1E">
              <w:rPr>
                <w:rFonts w:ascii="Times New Roman" w:hAnsi="Times New Roman" w:cs="Times New Roman"/>
                <w:sz w:val="24"/>
                <w:szCs w:val="24"/>
                <w:lang w:val="es-ES_tradnl"/>
              </w:rPr>
              <w:t xml:space="preserve"> c</w:t>
            </w:r>
            <w:r w:rsidR="00AC0E7D" w:rsidRPr="00AC0E7D">
              <w:rPr>
                <w:rFonts w:ascii="Times New Roman" w:hAnsi="Times New Roman" w:cs="Times New Roman"/>
                <w:sz w:val="24"/>
                <w:szCs w:val="24"/>
                <w:lang w:val="es-ES_tradnl"/>
              </w:rPr>
              <w:t>opia los ejercicios y problemas de tarea por falta de interés.</w:t>
            </w:r>
          </w:p>
          <w:p w:rsidR="00AC0E7D" w:rsidRPr="009B5F10" w:rsidRDefault="00E778CF" w:rsidP="00B01230">
            <w:pPr>
              <w:spacing w:after="0" w:line="240" w:lineRule="auto"/>
              <w:rPr>
                <w:rFonts w:ascii="Calibri Light" w:hAnsi="Calibri Light"/>
                <w:sz w:val="20"/>
                <w:szCs w:val="24"/>
                <w:lang w:val="es-ES_tradnl"/>
              </w:rPr>
            </w:pPr>
            <w:r>
              <w:rPr>
                <w:rFonts w:ascii="Times New Roman" w:hAnsi="Times New Roman" w:cs="Times New Roman"/>
                <w:sz w:val="24"/>
                <w:szCs w:val="24"/>
                <w:lang w:val="es-ES_tradnl"/>
              </w:rPr>
              <w:t>Diez por ciento</w:t>
            </w:r>
            <w:r w:rsidR="00AC0E7D" w:rsidRPr="00AC0E7D">
              <w:rPr>
                <w:rFonts w:ascii="Times New Roman" w:hAnsi="Times New Roman" w:cs="Times New Roman"/>
                <w:sz w:val="24"/>
                <w:szCs w:val="24"/>
                <w:lang w:val="es-ES_tradnl"/>
              </w:rPr>
              <w:t xml:space="preserve"> copia los ejercicios de tarea por falta de tiempo.</w:t>
            </w:r>
          </w:p>
        </w:tc>
      </w:tr>
    </w:tbl>
    <w:p w:rsidR="002F5942" w:rsidRPr="00743BA4" w:rsidRDefault="00743BA4" w:rsidP="00743BA4">
      <w:pPr>
        <w:pStyle w:val="Standard"/>
        <w:jc w:val="center"/>
        <w:rPr>
          <w:rFonts w:ascii="Times New Roman" w:hAnsi="Times New Roman" w:cs="Times New Roman"/>
        </w:rPr>
      </w:pPr>
      <w:r w:rsidRPr="00743BA4">
        <w:rPr>
          <w:rFonts w:ascii="Times New Roman" w:hAnsi="Times New Roman" w:cs="Times New Roman"/>
        </w:rPr>
        <w:t xml:space="preserve">Fuente: </w:t>
      </w:r>
      <w:r w:rsidR="001C6B1E">
        <w:rPr>
          <w:rFonts w:ascii="Times New Roman" w:hAnsi="Times New Roman" w:cs="Times New Roman"/>
        </w:rPr>
        <w:t>Creación</w:t>
      </w:r>
      <w:r w:rsidRPr="00743BA4">
        <w:rPr>
          <w:rFonts w:ascii="Times New Roman" w:hAnsi="Times New Roman" w:cs="Times New Roman"/>
        </w:rPr>
        <w:t xml:space="preserve"> propia</w:t>
      </w:r>
    </w:p>
    <w:p w:rsidR="000264F8" w:rsidRDefault="000264F8" w:rsidP="000264F8">
      <w:pPr>
        <w:pStyle w:val="Textoindependiente"/>
        <w:rPr>
          <w:rFonts w:ascii="Times New Roman" w:hAnsi="Times New Roman" w:cs="Times New Roman"/>
          <w:b w:val="0"/>
          <w:sz w:val="24"/>
          <w:szCs w:val="24"/>
          <w:lang w:val="es-MX"/>
        </w:rPr>
      </w:pPr>
    </w:p>
    <w:p w:rsidR="00B01230" w:rsidRDefault="00B01230" w:rsidP="000264F8">
      <w:pPr>
        <w:spacing w:after="0" w:line="276" w:lineRule="auto"/>
        <w:jc w:val="both"/>
        <w:rPr>
          <w:rFonts w:cs="Times New Roman"/>
          <w:b/>
          <w:sz w:val="28"/>
          <w:szCs w:val="28"/>
        </w:rPr>
      </w:pPr>
    </w:p>
    <w:p w:rsidR="000264F8" w:rsidRDefault="00510067" w:rsidP="000264F8">
      <w:pPr>
        <w:spacing w:after="0" w:line="276" w:lineRule="auto"/>
        <w:jc w:val="both"/>
        <w:rPr>
          <w:rFonts w:cs="Times New Roman"/>
          <w:b/>
          <w:sz w:val="28"/>
          <w:szCs w:val="28"/>
        </w:rPr>
      </w:pPr>
      <w:r>
        <w:rPr>
          <w:rFonts w:cs="Times New Roman"/>
          <w:b/>
          <w:sz w:val="28"/>
          <w:szCs w:val="28"/>
        </w:rPr>
        <w:lastRenderedPageBreak/>
        <w:t>Resultados y Análisis</w:t>
      </w:r>
    </w:p>
    <w:p w:rsidR="000264F8" w:rsidRDefault="000264F8" w:rsidP="000264F8">
      <w:pPr>
        <w:pStyle w:val="Textoindependiente"/>
        <w:rPr>
          <w:rFonts w:ascii="Times New Roman" w:hAnsi="Times New Roman" w:cs="Times New Roman"/>
          <w:b w:val="0"/>
          <w:sz w:val="24"/>
          <w:szCs w:val="24"/>
          <w:lang w:val="es-MX"/>
        </w:rPr>
      </w:pPr>
    </w:p>
    <w:p w:rsidR="000264F8" w:rsidRDefault="00560605" w:rsidP="0008384F">
      <w:pPr>
        <w:spacing w:after="0" w:line="360" w:lineRule="auto"/>
        <w:jc w:val="both"/>
        <w:rPr>
          <w:rFonts w:ascii="Times New Roman" w:hAnsi="Times New Roman" w:cs="Times New Roman"/>
          <w:b/>
          <w:sz w:val="24"/>
          <w:szCs w:val="24"/>
        </w:rPr>
      </w:pPr>
      <w:r w:rsidRPr="0008384F">
        <w:rPr>
          <w:rFonts w:ascii="Times New Roman" w:hAnsi="Times New Roman" w:cs="Times New Roman"/>
          <w:sz w:val="24"/>
          <w:szCs w:val="24"/>
          <w:lang w:val="es-ES_tradnl"/>
        </w:rPr>
        <w:t>Cien por</w:t>
      </w:r>
      <w:r w:rsidR="005674D0">
        <w:rPr>
          <w:rFonts w:ascii="Times New Roman" w:hAnsi="Times New Roman" w:cs="Times New Roman"/>
          <w:sz w:val="24"/>
          <w:szCs w:val="24"/>
          <w:lang w:val="es-ES_tradnl"/>
        </w:rPr>
        <w:t xml:space="preserve"> </w:t>
      </w:r>
      <w:r w:rsidRPr="0008384F">
        <w:rPr>
          <w:rFonts w:ascii="Times New Roman" w:hAnsi="Times New Roman" w:cs="Times New Roman"/>
          <w:sz w:val="24"/>
          <w:szCs w:val="24"/>
          <w:lang w:val="es-ES_tradnl"/>
        </w:rPr>
        <w:t xml:space="preserve">ciento </w:t>
      </w:r>
      <w:r w:rsidRPr="0008384F">
        <w:rPr>
          <w:rFonts w:ascii="Times New Roman" w:hAnsi="Times New Roman" w:cs="Times New Roman"/>
          <w:sz w:val="24"/>
          <w:szCs w:val="24"/>
        </w:rPr>
        <w:t xml:space="preserve">de los alumnos de la muestra deben resolver ejercicios y problemas como parte de las tareas que les dejan sus profesores que imparten </w:t>
      </w:r>
      <w:r w:rsidR="0004743D">
        <w:rPr>
          <w:rFonts w:ascii="Times New Roman" w:hAnsi="Times New Roman" w:cs="Times New Roman"/>
          <w:sz w:val="24"/>
          <w:szCs w:val="24"/>
        </w:rPr>
        <w:t xml:space="preserve">las diferentes asignaturas de </w:t>
      </w:r>
      <w:r w:rsidRPr="0008384F">
        <w:rPr>
          <w:rFonts w:ascii="Times New Roman" w:hAnsi="Times New Roman" w:cs="Times New Roman"/>
          <w:sz w:val="24"/>
          <w:szCs w:val="24"/>
        </w:rPr>
        <w:t>matemáticas</w:t>
      </w:r>
      <w:r w:rsidR="0004743D">
        <w:rPr>
          <w:rFonts w:ascii="Times New Roman" w:hAnsi="Times New Roman" w:cs="Times New Roman"/>
          <w:sz w:val="24"/>
          <w:szCs w:val="24"/>
        </w:rPr>
        <w:t>, como Cálculo, Cálculo Aplicado, Probabilidad y Estadística, Ecuaciones diferenciales</w:t>
      </w:r>
      <w:r w:rsidR="00CD4A18">
        <w:rPr>
          <w:rFonts w:ascii="Times New Roman" w:hAnsi="Times New Roman" w:cs="Times New Roman"/>
          <w:sz w:val="24"/>
          <w:szCs w:val="24"/>
        </w:rPr>
        <w:t>, Álgebra l</w:t>
      </w:r>
      <w:r w:rsidR="0004743D">
        <w:rPr>
          <w:rFonts w:ascii="Times New Roman" w:hAnsi="Times New Roman" w:cs="Times New Roman"/>
          <w:sz w:val="24"/>
          <w:szCs w:val="24"/>
        </w:rPr>
        <w:t>ineal, Mate</w:t>
      </w:r>
      <w:r w:rsidR="00743BA4">
        <w:rPr>
          <w:rFonts w:ascii="Times New Roman" w:hAnsi="Times New Roman" w:cs="Times New Roman"/>
          <w:sz w:val="24"/>
          <w:szCs w:val="24"/>
        </w:rPr>
        <w:t>máticas Discretas, que son las u</w:t>
      </w:r>
      <w:r w:rsidR="0004743D">
        <w:rPr>
          <w:rFonts w:ascii="Times New Roman" w:hAnsi="Times New Roman" w:cs="Times New Roman"/>
          <w:sz w:val="24"/>
          <w:szCs w:val="24"/>
        </w:rPr>
        <w:t>nidades de aprendizaje</w:t>
      </w:r>
      <w:r w:rsidR="00743BA4">
        <w:rPr>
          <w:rFonts w:ascii="Times New Roman" w:hAnsi="Times New Roman" w:cs="Times New Roman"/>
          <w:sz w:val="24"/>
          <w:szCs w:val="24"/>
        </w:rPr>
        <w:t xml:space="preserve"> (UA)</w:t>
      </w:r>
      <w:r w:rsidR="0004743D">
        <w:rPr>
          <w:rFonts w:ascii="Times New Roman" w:hAnsi="Times New Roman" w:cs="Times New Roman"/>
          <w:sz w:val="24"/>
          <w:szCs w:val="24"/>
        </w:rPr>
        <w:t xml:space="preserve"> que se imparten en la ESCOM del IPN</w:t>
      </w:r>
      <w:r w:rsidR="005622F8">
        <w:rPr>
          <w:rFonts w:ascii="Times New Roman" w:hAnsi="Times New Roman" w:cs="Times New Roman"/>
          <w:b/>
          <w:sz w:val="24"/>
          <w:szCs w:val="24"/>
        </w:rPr>
        <w:t xml:space="preserve">. </w:t>
      </w:r>
      <w:r w:rsidR="004418A3" w:rsidRPr="004418A3">
        <w:rPr>
          <w:rFonts w:ascii="Times New Roman" w:hAnsi="Times New Roman" w:cs="Times New Roman"/>
          <w:sz w:val="24"/>
          <w:szCs w:val="24"/>
        </w:rPr>
        <w:t xml:space="preserve">Una cuarta parte de los estudiantes de la muestra </w:t>
      </w:r>
      <w:r w:rsidR="0008384F" w:rsidRPr="00CF2EE8">
        <w:rPr>
          <w:rFonts w:ascii="Times New Roman" w:hAnsi="Times New Roman" w:cs="Times New Roman"/>
          <w:sz w:val="24"/>
          <w:szCs w:val="24"/>
        </w:rPr>
        <w:t>considera que el resolver la tarea le ayuda a estudiar pa</w:t>
      </w:r>
      <w:r w:rsidR="004418A3">
        <w:rPr>
          <w:rFonts w:ascii="Times New Roman" w:hAnsi="Times New Roman" w:cs="Times New Roman"/>
          <w:sz w:val="24"/>
          <w:szCs w:val="24"/>
        </w:rPr>
        <w:t xml:space="preserve">ra el examen y </w:t>
      </w:r>
      <w:r w:rsidR="00CD4A18">
        <w:rPr>
          <w:rFonts w:ascii="Times New Roman" w:hAnsi="Times New Roman" w:cs="Times New Roman"/>
          <w:sz w:val="24"/>
          <w:szCs w:val="24"/>
        </w:rPr>
        <w:t>otra</w:t>
      </w:r>
      <w:r w:rsidR="004418A3">
        <w:rPr>
          <w:rFonts w:ascii="Times New Roman" w:hAnsi="Times New Roman" w:cs="Times New Roman"/>
          <w:sz w:val="24"/>
          <w:szCs w:val="24"/>
        </w:rPr>
        <w:t xml:space="preserve"> cuarta parte de la muestra</w:t>
      </w:r>
      <w:r w:rsidR="00CD4A18">
        <w:rPr>
          <w:rFonts w:ascii="Times New Roman" w:hAnsi="Times New Roman" w:cs="Times New Roman"/>
          <w:sz w:val="24"/>
          <w:szCs w:val="24"/>
        </w:rPr>
        <w:t xml:space="preserve"> considera que</w:t>
      </w:r>
      <w:r w:rsidR="004418A3">
        <w:rPr>
          <w:rFonts w:ascii="Times New Roman" w:hAnsi="Times New Roman" w:cs="Times New Roman"/>
          <w:sz w:val="24"/>
          <w:szCs w:val="24"/>
        </w:rPr>
        <w:t xml:space="preserve"> le permite practicar lo aprendido, pero la mitad de la muestra de los alumnos  mencionó que resuelven los ejercicios de tarea para que no les bajen puntos.</w:t>
      </w:r>
      <w:r w:rsidR="0008384F" w:rsidRPr="00CF2EE8">
        <w:rPr>
          <w:rFonts w:ascii="Times New Roman" w:hAnsi="Times New Roman" w:cs="Times New Roman"/>
          <w:b/>
          <w:sz w:val="24"/>
          <w:szCs w:val="24"/>
        </w:rPr>
        <w:t xml:space="preserve"> </w:t>
      </w:r>
    </w:p>
    <w:p w:rsidR="0008384F" w:rsidRPr="00CF2EE8" w:rsidRDefault="005622F8" w:rsidP="0008384F">
      <w:pPr>
        <w:pStyle w:val="Textoindependiente"/>
        <w:spacing w:line="360" w:lineRule="auto"/>
        <w:jc w:val="both"/>
        <w:rPr>
          <w:rFonts w:ascii="Times New Roman" w:hAnsi="Times New Roman" w:cs="Times New Roman"/>
          <w:b w:val="0"/>
          <w:sz w:val="24"/>
          <w:szCs w:val="24"/>
          <w:lang w:val="es-MX"/>
        </w:rPr>
      </w:pPr>
      <w:r>
        <w:rPr>
          <w:rFonts w:ascii="Times New Roman" w:hAnsi="Times New Roman" w:cs="Times New Roman"/>
          <w:b w:val="0"/>
          <w:sz w:val="24"/>
          <w:szCs w:val="24"/>
          <w:lang w:val="es-MX"/>
        </w:rPr>
        <w:t xml:space="preserve">El total </w:t>
      </w:r>
      <w:r w:rsidR="0008384F" w:rsidRPr="00CF2EE8">
        <w:rPr>
          <w:rFonts w:ascii="Times New Roman" w:hAnsi="Times New Roman" w:cs="Times New Roman"/>
          <w:b w:val="0"/>
          <w:sz w:val="24"/>
          <w:szCs w:val="24"/>
          <w:lang w:val="es-MX"/>
        </w:rPr>
        <w:t>de los estudiant</w:t>
      </w:r>
      <w:r w:rsidR="00A1294C">
        <w:rPr>
          <w:rFonts w:ascii="Times New Roman" w:hAnsi="Times New Roman" w:cs="Times New Roman"/>
          <w:b w:val="0"/>
          <w:sz w:val="24"/>
          <w:szCs w:val="24"/>
          <w:lang w:val="es-MX"/>
        </w:rPr>
        <w:t xml:space="preserve">es de la muestra reconoce que </w:t>
      </w:r>
      <w:r w:rsidR="0008384F" w:rsidRPr="00CF2EE8">
        <w:rPr>
          <w:rFonts w:ascii="Times New Roman" w:hAnsi="Times New Roman" w:cs="Times New Roman"/>
          <w:b w:val="0"/>
          <w:sz w:val="24"/>
          <w:szCs w:val="24"/>
          <w:lang w:val="es-MX"/>
        </w:rPr>
        <w:t xml:space="preserve">no logra resolver algún ejercicio de la tarea, </w:t>
      </w:r>
      <w:r w:rsidR="00FA7EED">
        <w:rPr>
          <w:rFonts w:ascii="Times New Roman" w:hAnsi="Times New Roman" w:cs="Times New Roman"/>
          <w:b w:val="0"/>
          <w:sz w:val="24"/>
          <w:szCs w:val="24"/>
          <w:lang w:val="es-MX"/>
        </w:rPr>
        <w:t xml:space="preserve">por lo que </w:t>
      </w:r>
      <w:r>
        <w:rPr>
          <w:rFonts w:ascii="Times New Roman" w:hAnsi="Times New Roman" w:cs="Times New Roman"/>
          <w:b w:val="0"/>
          <w:sz w:val="24"/>
          <w:szCs w:val="24"/>
          <w:lang w:val="es-MX"/>
        </w:rPr>
        <w:t xml:space="preserve">70% </w:t>
      </w:r>
      <w:r w:rsidR="0008384F" w:rsidRPr="00CF2EE8">
        <w:rPr>
          <w:rFonts w:ascii="Times New Roman" w:hAnsi="Times New Roman" w:cs="Times New Roman"/>
          <w:b w:val="0"/>
          <w:sz w:val="24"/>
          <w:szCs w:val="24"/>
          <w:lang w:val="es-MX"/>
        </w:rPr>
        <w:t>busca en internet la soluci</w:t>
      </w:r>
      <w:r w:rsidR="0008384F">
        <w:rPr>
          <w:rFonts w:ascii="Times New Roman" w:hAnsi="Times New Roman" w:cs="Times New Roman"/>
          <w:b w:val="0"/>
          <w:sz w:val="24"/>
          <w:szCs w:val="24"/>
          <w:lang w:val="es-MX"/>
        </w:rPr>
        <w:t>ón</w:t>
      </w:r>
      <w:r>
        <w:rPr>
          <w:rFonts w:ascii="Times New Roman" w:hAnsi="Times New Roman" w:cs="Times New Roman"/>
          <w:b w:val="0"/>
          <w:sz w:val="24"/>
          <w:szCs w:val="24"/>
          <w:lang w:val="es-MX"/>
        </w:rPr>
        <w:t xml:space="preserve">, 20% </w:t>
      </w:r>
      <w:r w:rsidR="0008384F">
        <w:rPr>
          <w:rFonts w:ascii="Times New Roman" w:hAnsi="Times New Roman" w:cs="Times New Roman"/>
          <w:b w:val="0"/>
          <w:sz w:val="24"/>
          <w:szCs w:val="24"/>
          <w:lang w:val="es-MX"/>
        </w:rPr>
        <w:t xml:space="preserve"> </w:t>
      </w:r>
      <w:r>
        <w:rPr>
          <w:rFonts w:ascii="Times New Roman" w:hAnsi="Times New Roman" w:cs="Times New Roman"/>
          <w:b w:val="0"/>
          <w:sz w:val="24"/>
          <w:szCs w:val="24"/>
          <w:lang w:val="es-MX"/>
        </w:rPr>
        <w:t>r</w:t>
      </w:r>
      <w:r w:rsidR="0008384F">
        <w:rPr>
          <w:rFonts w:ascii="Times New Roman" w:hAnsi="Times New Roman" w:cs="Times New Roman"/>
          <w:b w:val="0"/>
          <w:sz w:val="24"/>
          <w:szCs w:val="24"/>
          <w:lang w:val="es-MX"/>
        </w:rPr>
        <w:t xml:space="preserve">evisa en libros </w:t>
      </w:r>
      <w:r w:rsidR="0008384F" w:rsidRPr="00CF2EE8">
        <w:rPr>
          <w:rFonts w:ascii="Times New Roman" w:hAnsi="Times New Roman" w:cs="Times New Roman"/>
          <w:b w:val="0"/>
          <w:sz w:val="24"/>
          <w:szCs w:val="24"/>
          <w:lang w:val="es-MX"/>
        </w:rPr>
        <w:t xml:space="preserve">los procedimientos para poder </w:t>
      </w:r>
      <w:r w:rsidR="00A1294C">
        <w:rPr>
          <w:rFonts w:ascii="Times New Roman" w:hAnsi="Times New Roman" w:cs="Times New Roman"/>
          <w:b w:val="0"/>
          <w:sz w:val="24"/>
          <w:szCs w:val="24"/>
          <w:lang w:val="es-MX"/>
        </w:rPr>
        <w:t>resolver los ejercicios dejados y 10 %</w:t>
      </w:r>
      <w:r w:rsidR="0008384F" w:rsidRPr="00CF2EE8">
        <w:rPr>
          <w:rFonts w:ascii="Times New Roman" w:hAnsi="Times New Roman" w:cs="Times New Roman"/>
          <w:b w:val="0"/>
          <w:sz w:val="24"/>
          <w:szCs w:val="24"/>
          <w:lang w:val="es-MX"/>
        </w:rPr>
        <w:t xml:space="preserve"> </w:t>
      </w:r>
      <w:r>
        <w:rPr>
          <w:rFonts w:ascii="Times New Roman" w:hAnsi="Times New Roman" w:cs="Times New Roman"/>
          <w:b w:val="0"/>
          <w:sz w:val="24"/>
          <w:szCs w:val="24"/>
          <w:lang w:val="es-MX"/>
        </w:rPr>
        <w:t>le pregunta a algún amigo</w:t>
      </w:r>
      <w:r w:rsidR="00A1294C">
        <w:rPr>
          <w:rFonts w:ascii="Times New Roman" w:hAnsi="Times New Roman" w:cs="Times New Roman"/>
          <w:b w:val="0"/>
          <w:sz w:val="24"/>
          <w:szCs w:val="24"/>
          <w:lang w:val="es-MX"/>
        </w:rPr>
        <w:t>.</w:t>
      </w:r>
    </w:p>
    <w:p w:rsidR="000264F8" w:rsidRPr="00CF2EE8" w:rsidRDefault="00F168E2" w:rsidP="00F01433">
      <w:pPr>
        <w:pStyle w:val="Textoindependiente"/>
        <w:spacing w:before="3" w:line="360" w:lineRule="auto"/>
        <w:jc w:val="both"/>
        <w:rPr>
          <w:rFonts w:ascii="Times New Roman" w:hAnsi="Times New Roman" w:cs="Times New Roman"/>
          <w:b w:val="0"/>
          <w:sz w:val="24"/>
          <w:szCs w:val="24"/>
          <w:lang w:val="es-MX"/>
        </w:rPr>
      </w:pPr>
      <w:r>
        <w:rPr>
          <w:rFonts w:ascii="Times New Roman" w:hAnsi="Times New Roman" w:cs="Times New Roman"/>
          <w:b w:val="0"/>
          <w:sz w:val="24"/>
          <w:szCs w:val="24"/>
          <w:lang w:val="es-MX"/>
        </w:rPr>
        <w:t>También se tiene que</w:t>
      </w:r>
      <w:r w:rsidR="000264F8" w:rsidRPr="00CF2EE8">
        <w:rPr>
          <w:rFonts w:ascii="Times New Roman" w:hAnsi="Times New Roman" w:cs="Times New Roman"/>
          <w:b w:val="0"/>
          <w:sz w:val="24"/>
          <w:szCs w:val="24"/>
          <w:lang w:val="es-MX"/>
        </w:rPr>
        <w:t xml:space="preserve"> </w:t>
      </w:r>
      <w:r w:rsidR="004719C7">
        <w:rPr>
          <w:rFonts w:ascii="Times New Roman" w:hAnsi="Times New Roman" w:cs="Times New Roman"/>
          <w:b w:val="0"/>
          <w:sz w:val="24"/>
          <w:szCs w:val="24"/>
          <w:lang w:val="es-MX"/>
        </w:rPr>
        <w:t>al 7</w:t>
      </w:r>
      <w:r w:rsidR="001C6B1E">
        <w:rPr>
          <w:rFonts w:ascii="Times New Roman" w:hAnsi="Times New Roman" w:cs="Times New Roman"/>
          <w:b w:val="0"/>
          <w:sz w:val="24"/>
          <w:szCs w:val="24"/>
          <w:lang w:val="es-MX"/>
        </w:rPr>
        <w:t>0</w:t>
      </w:r>
      <w:r w:rsidR="000264F8" w:rsidRPr="00CF2EE8">
        <w:rPr>
          <w:rFonts w:ascii="Times New Roman" w:hAnsi="Times New Roman" w:cs="Times New Roman"/>
          <w:b w:val="0"/>
          <w:sz w:val="24"/>
          <w:szCs w:val="24"/>
          <w:lang w:val="es-MX"/>
        </w:rPr>
        <w:t xml:space="preserve">% de los </w:t>
      </w:r>
      <w:r w:rsidR="00FA7EED">
        <w:rPr>
          <w:rFonts w:ascii="Times New Roman" w:hAnsi="Times New Roman" w:cs="Times New Roman"/>
          <w:b w:val="0"/>
          <w:sz w:val="24"/>
          <w:szCs w:val="24"/>
          <w:lang w:val="es-MX"/>
        </w:rPr>
        <w:t xml:space="preserve">alumnos no le es revisada la tarea </w:t>
      </w:r>
      <w:r w:rsidR="002C41B8">
        <w:rPr>
          <w:rFonts w:ascii="Times New Roman" w:hAnsi="Times New Roman" w:cs="Times New Roman"/>
          <w:b w:val="0"/>
          <w:sz w:val="24"/>
          <w:szCs w:val="24"/>
          <w:lang w:val="es-MX"/>
        </w:rPr>
        <w:t>y a la mitad de</w:t>
      </w:r>
      <w:r w:rsidR="001C6B1E">
        <w:rPr>
          <w:rFonts w:ascii="Times New Roman" w:hAnsi="Times New Roman" w:cs="Times New Roman"/>
          <w:b w:val="0"/>
          <w:sz w:val="24"/>
          <w:szCs w:val="24"/>
          <w:lang w:val="es-MX"/>
        </w:rPr>
        <w:t xml:space="preserve"> </w:t>
      </w:r>
      <w:r w:rsidR="002C41B8">
        <w:rPr>
          <w:rFonts w:ascii="Times New Roman" w:hAnsi="Times New Roman" w:cs="Times New Roman"/>
          <w:b w:val="0"/>
          <w:sz w:val="24"/>
          <w:szCs w:val="24"/>
          <w:lang w:val="es-MX"/>
        </w:rPr>
        <w:t>los estudiantes de la muestra no les resuelven los maestros las dudas que hayan tenido en la resolución de los ejercicios de tarea</w:t>
      </w:r>
      <w:r w:rsidR="00FA7EED">
        <w:rPr>
          <w:rFonts w:ascii="Times New Roman" w:hAnsi="Times New Roman" w:cs="Times New Roman"/>
          <w:b w:val="0"/>
          <w:sz w:val="24"/>
          <w:szCs w:val="24"/>
          <w:lang w:val="es-MX"/>
        </w:rPr>
        <w:t xml:space="preserve">, </w:t>
      </w:r>
      <w:r w:rsidR="000264F8" w:rsidRPr="00CF2EE8">
        <w:rPr>
          <w:rFonts w:ascii="Times New Roman" w:hAnsi="Times New Roman" w:cs="Times New Roman"/>
          <w:b w:val="0"/>
          <w:sz w:val="24"/>
          <w:szCs w:val="24"/>
          <w:lang w:val="es-MX"/>
        </w:rPr>
        <w:t>lo que implica que los alumnos pueden perder el interés en realizar</w:t>
      </w:r>
      <w:r w:rsidR="004719C7">
        <w:rPr>
          <w:rFonts w:ascii="Times New Roman" w:hAnsi="Times New Roman" w:cs="Times New Roman"/>
          <w:b w:val="0"/>
          <w:sz w:val="24"/>
          <w:szCs w:val="24"/>
          <w:lang w:val="es-MX"/>
        </w:rPr>
        <w:t xml:space="preserve"> los ejercicios, en caso de que los</w:t>
      </w:r>
      <w:r w:rsidR="000264F8" w:rsidRPr="00CF2EE8">
        <w:rPr>
          <w:rFonts w:ascii="Times New Roman" w:hAnsi="Times New Roman" w:cs="Times New Roman"/>
          <w:b w:val="0"/>
          <w:sz w:val="24"/>
          <w:szCs w:val="24"/>
          <w:lang w:val="es-MX"/>
        </w:rPr>
        <w:t xml:space="preserve"> hagan por cumplir con el total de puntos que forman parte de </w:t>
      </w:r>
      <w:r w:rsidR="002C41B8">
        <w:rPr>
          <w:rFonts w:ascii="Times New Roman" w:hAnsi="Times New Roman" w:cs="Times New Roman"/>
          <w:b w:val="0"/>
          <w:sz w:val="24"/>
          <w:szCs w:val="24"/>
          <w:lang w:val="es-MX"/>
        </w:rPr>
        <w:t xml:space="preserve">la evaluación, lo que hace que </w:t>
      </w:r>
      <w:r w:rsidR="002C41B8" w:rsidRPr="00CF2EE8">
        <w:rPr>
          <w:rFonts w:ascii="Times New Roman" w:hAnsi="Times New Roman" w:cs="Times New Roman"/>
          <w:b w:val="0"/>
          <w:sz w:val="24"/>
          <w:szCs w:val="24"/>
          <w:lang w:val="es-MX"/>
        </w:rPr>
        <w:t>busquen las soluciones en internet ya que no son explicados los procedimientos para resolver los problemas.</w:t>
      </w:r>
    </w:p>
    <w:p w:rsidR="00CF2EE8" w:rsidRDefault="00CF2EE8" w:rsidP="000264F8">
      <w:pPr>
        <w:pStyle w:val="Textoindependiente"/>
        <w:rPr>
          <w:rFonts w:ascii="Calibri Light" w:hAnsi="Calibri Light"/>
          <w:b w:val="0"/>
          <w:sz w:val="24"/>
          <w:szCs w:val="24"/>
          <w:lang w:val="es-MX"/>
        </w:rPr>
      </w:pPr>
    </w:p>
    <w:p w:rsidR="000264F8" w:rsidRPr="00CF2EE8" w:rsidRDefault="00F168E2" w:rsidP="00F01433">
      <w:pPr>
        <w:spacing w:after="0" w:line="360" w:lineRule="auto"/>
        <w:jc w:val="both"/>
        <w:rPr>
          <w:rFonts w:ascii="Times New Roman" w:hAnsi="Times New Roman" w:cs="Times New Roman"/>
          <w:sz w:val="24"/>
          <w:szCs w:val="24"/>
        </w:rPr>
      </w:pPr>
      <w:r>
        <w:rPr>
          <w:rFonts w:ascii="Times New Roman" w:hAnsi="Times New Roman" w:cs="Times New Roman"/>
          <w:sz w:val="24"/>
          <w:szCs w:val="24"/>
          <w:lang w:val="es-ES_tradnl"/>
        </w:rPr>
        <w:t xml:space="preserve">Al 70 </w:t>
      </w:r>
      <w:r>
        <w:rPr>
          <w:rFonts w:ascii="Times New Roman" w:hAnsi="Times New Roman" w:cs="Times New Roman"/>
          <w:sz w:val="24"/>
          <w:szCs w:val="24"/>
        </w:rPr>
        <w:t xml:space="preserve"> </w:t>
      </w:r>
      <w:r w:rsidR="000264F8" w:rsidRPr="00CF2EE8">
        <w:rPr>
          <w:rFonts w:ascii="Times New Roman" w:hAnsi="Times New Roman" w:cs="Times New Roman"/>
          <w:sz w:val="24"/>
          <w:szCs w:val="24"/>
        </w:rPr>
        <w:t xml:space="preserve"> % de estudiantes de la muestra le dejan de tarea resúmenes o ensayos en el área de</w:t>
      </w:r>
      <w:r w:rsidR="002F7236">
        <w:rPr>
          <w:rFonts w:ascii="Times New Roman" w:hAnsi="Times New Roman" w:cs="Times New Roman"/>
          <w:sz w:val="24"/>
          <w:szCs w:val="24"/>
        </w:rPr>
        <w:t xml:space="preserve"> </w:t>
      </w:r>
      <w:r w:rsidR="004719C7">
        <w:rPr>
          <w:rFonts w:ascii="Times New Roman" w:hAnsi="Times New Roman" w:cs="Times New Roman"/>
          <w:sz w:val="24"/>
          <w:szCs w:val="24"/>
        </w:rPr>
        <w:t>formación</w:t>
      </w:r>
      <w:r w:rsidR="000264F8" w:rsidRPr="00CF2EE8">
        <w:rPr>
          <w:rFonts w:ascii="Times New Roman" w:hAnsi="Times New Roman" w:cs="Times New Roman"/>
          <w:sz w:val="24"/>
          <w:szCs w:val="24"/>
        </w:rPr>
        <w:t xml:space="preserve"> básicas y para su elaboración más del 50% lee partes del artículo y copia fragmentos de él. Lo que implica que no tienen el hábito de la lectura y están acostumbrados a copiar y no a analizar.</w:t>
      </w:r>
    </w:p>
    <w:p w:rsidR="000264F8" w:rsidRPr="00CF2EE8" w:rsidRDefault="000264F8" w:rsidP="000264F8">
      <w:pPr>
        <w:spacing w:after="0" w:line="252" w:lineRule="auto"/>
        <w:rPr>
          <w:rFonts w:ascii="Times New Roman" w:hAnsi="Times New Roman" w:cs="Times New Roman"/>
          <w:sz w:val="24"/>
          <w:szCs w:val="24"/>
        </w:rPr>
      </w:pPr>
    </w:p>
    <w:p w:rsidR="00F01433" w:rsidRPr="00F01433" w:rsidRDefault="00F01433" w:rsidP="00F01433">
      <w:pPr>
        <w:pStyle w:val="Textoindependiente"/>
        <w:spacing w:line="360" w:lineRule="auto"/>
        <w:jc w:val="both"/>
        <w:rPr>
          <w:rFonts w:ascii="Times New Roman" w:hAnsi="Times New Roman" w:cs="Times New Roman"/>
          <w:b w:val="0"/>
          <w:sz w:val="24"/>
          <w:szCs w:val="24"/>
          <w:lang w:val="es-MX"/>
        </w:rPr>
      </w:pPr>
      <w:r w:rsidRPr="00F01433">
        <w:rPr>
          <w:rFonts w:ascii="Times New Roman" w:hAnsi="Times New Roman" w:cs="Times New Roman"/>
          <w:b w:val="0"/>
          <w:sz w:val="24"/>
          <w:szCs w:val="24"/>
          <w:lang w:val="es-MX"/>
        </w:rPr>
        <w:t>Los estudiantes de la muestra señalaron que no comprenden los t</w:t>
      </w:r>
      <w:r w:rsidR="007D5549">
        <w:rPr>
          <w:rFonts w:ascii="Times New Roman" w:hAnsi="Times New Roman" w:cs="Times New Roman"/>
          <w:b w:val="0"/>
          <w:sz w:val="24"/>
          <w:szCs w:val="24"/>
          <w:lang w:val="es-MX"/>
        </w:rPr>
        <w:t xml:space="preserve">emas trabajados en clase y que </w:t>
      </w:r>
      <w:r w:rsidRPr="00F01433">
        <w:rPr>
          <w:rFonts w:ascii="Times New Roman" w:hAnsi="Times New Roman" w:cs="Times New Roman"/>
          <w:b w:val="0"/>
          <w:sz w:val="24"/>
          <w:szCs w:val="24"/>
          <w:lang w:val="es-MX"/>
        </w:rPr>
        <w:t>es</w:t>
      </w:r>
      <w:r w:rsidR="007D5549">
        <w:rPr>
          <w:rFonts w:ascii="Times New Roman" w:hAnsi="Times New Roman" w:cs="Times New Roman"/>
          <w:b w:val="0"/>
          <w:sz w:val="24"/>
          <w:szCs w:val="24"/>
          <w:lang w:val="es-MX"/>
        </w:rPr>
        <w:t xml:space="preserve"> uno de los</w:t>
      </w:r>
      <w:r w:rsidRPr="00F01433">
        <w:rPr>
          <w:rFonts w:ascii="Times New Roman" w:hAnsi="Times New Roman" w:cs="Times New Roman"/>
          <w:b w:val="0"/>
          <w:sz w:val="24"/>
          <w:szCs w:val="24"/>
          <w:lang w:val="es-MX"/>
        </w:rPr>
        <w:t xml:space="preserve"> motivo</w:t>
      </w:r>
      <w:r w:rsidR="007D5549">
        <w:rPr>
          <w:rFonts w:ascii="Times New Roman" w:hAnsi="Times New Roman" w:cs="Times New Roman"/>
          <w:b w:val="0"/>
          <w:sz w:val="24"/>
          <w:szCs w:val="24"/>
          <w:lang w:val="es-MX"/>
        </w:rPr>
        <w:t>s</w:t>
      </w:r>
      <w:r w:rsidRPr="00F01433">
        <w:rPr>
          <w:rFonts w:ascii="Times New Roman" w:hAnsi="Times New Roman" w:cs="Times New Roman"/>
          <w:b w:val="0"/>
          <w:sz w:val="24"/>
          <w:szCs w:val="24"/>
          <w:lang w:val="es-MX"/>
        </w:rPr>
        <w:t xml:space="preserve"> por el que los alumnos copian los procesos de solución de los problemas y ejercicios que dejan de tarea.</w:t>
      </w:r>
    </w:p>
    <w:p w:rsidR="00B02129" w:rsidRDefault="00B02129" w:rsidP="00F01433">
      <w:pPr>
        <w:spacing w:after="0" w:line="360" w:lineRule="auto"/>
        <w:jc w:val="both"/>
        <w:rPr>
          <w:rFonts w:ascii="Times New Roman" w:hAnsi="Times New Roman" w:cs="Times New Roman"/>
          <w:sz w:val="24"/>
          <w:szCs w:val="24"/>
          <w:lang w:val="es-ES_tradnl"/>
        </w:rPr>
      </w:pPr>
    </w:p>
    <w:p w:rsidR="00B01230" w:rsidRDefault="00B01230" w:rsidP="00F01433">
      <w:pPr>
        <w:spacing w:after="0" w:line="360" w:lineRule="auto"/>
        <w:jc w:val="both"/>
        <w:rPr>
          <w:rFonts w:ascii="Times New Roman" w:hAnsi="Times New Roman" w:cs="Times New Roman"/>
          <w:sz w:val="24"/>
          <w:szCs w:val="24"/>
          <w:lang w:val="es-ES_tradnl"/>
        </w:rPr>
      </w:pPr>
    </w:p>
    <w:p w:rsidR="00B01230" w:rsidRDefault="00B01230" w:rsidP="00F01433">
      <w:pPr>
        <w:spacing w:after="0" w:line="360" w:lineRule="auto"/>
        <w:jc w:val="both"/>
        <w:rPr>
          <w:rFonts w:ascii="Times New Roman" w:hAnsi="Times New Roman" w:cs="Times New Roman"/>
          <w:sz w:val="24"/>
          <w:szCs w:val="24"/>
          <w:lang w:val="es-ES_tradnl"/>
        </w:rPr>
      </w:pPr>
    </w:p>
    <w:p w:rsidR="00F01433" w:rsidRPr="00F01433" w:rsidRDefault="00F01433" w:rsidP="00F01433">
      <w:pPr>
        <w:spacing w:after="0" w:line="360" w:lineRule="auto"/>
        <w:jc w:val="both"/>
        <w:rPr>
          <w:rFonts w:ascii="Times New Roman" w:hAnsi="Times New Roman" w:cs="Times New Roman"/>
          <w:sz w:val="24"/>
          <w:szCs w:val="24"/>
          <w:lang w:val="es-ES_tradnl"/>
        </w:rPr>
      </w:pPr>
      <w:r w:rsidRPr="00F01433">
        <w:rPr>
          <w:rFonts w:ascii="Times New Roman" w:hAnsi="Times New Roman" w:cs="Times New Roman"/>
          <w:sz w:val="24"/>
          <w:szCs w:val="24"/>
          <w:lang w:val="es-ES_tradnl"/>
        </w:rPr>
        <w:lastRenderedPageBreak/>
        <w:t>Al analizar los resultados se encontró que muchos son los estudiantes que están acostumbrados a copiar tanto procesos de solución, como párrafos de artículos y usar más la memoria que otros procesos cognitivos, como el razonamiento o el análisis</w:t>
      </w:r>
      <w:r w:rsidRPr="00D46D58">
        <w:rPr>
          <w:rFonts w:ascii="Times New Roman" w:hAnsi="Times New Roman" w:cs="Times New Roman"/>
          <w:sz w:val="24"/>
          <w:szCs w:val="24"/>
          <w:lang w:val="es-ES_tradnl"/>
        </w:rPr>
        <w:t xml:space="preserve">. Previamente </w:t>
      </w:r>
      <w:r w:rsidR="00A759F8" w:rsidRPr="00D46D58">
        <w:rPr>
          <w:rFonts w:ascii="Times New Roman" w:hAnsi="Times New Roman" w:cs="Times New Roman"/>
          <w:sz w:val="24"/>
          <w:szCs w:val="24"/>
          <w:lang w:val="es-ES_tradnl"/>
        </w:rPr>
        <w:t>e</w:t>
      </w:r>
      <w:r w:rsidR="00D46D58">
        <w:rPr>
          <w:rFonts w:ascii="Times New Roman" w:hAnsi="Times New Roman" w:cs="Times New Roman"/>
          <w:sz w:val="24"/>
          <w:szCs w:val="24"/>
          <w:lang w:val="es-ES_tradnl"/>
        </w:rPr>
        <w:t>n un estudio reportado por Ruiz</w:t>
      </w:r>
      <w:r w:rsidR="001C6B1E">
        <w:rPr>
          <w:rFonts w:ascii="Times New Roman" w:hAnsi="Times New Roman" w:cs="Times New Roman"/>
          <w:sz w:val="24"/>
          <w:szCs w:val="24"/>
          <w:lang w:val="es-ES_tradnl"/>
        </w:rPr>
        <w:t xml:space="preserve"> y </w:t>
      </w:r>
      <w:r w:rsidR="00774534">
        <w:rPr>
          <w:rFonts w:ascii="Times New Roman" w:hAnsi="Times New Roman" w:cs="Times New Roman"/>
          <w:sz w:val="24"/>
          <w:szCs w:val="24"/>
          <w:lang w:val="es-ES_tradnl"/>
        </w:rPr>
        <w:t>Gutiérrez</w:t>
      </w:r>
      <w:r w:rsidR="00D46D58">
        <w:rPr>
          <w:rFonts w:ascii="Times New Roman" w:hAnsi="Times New Roman" w:cs="Times New Roman"/>
          <w:sz w:val="24"/>
          <w:szCs w:val="24"/>
          <w:lang w:val="es-ES_tradnl"/>
        </w:rPr>
        <w:t xml:space="preserve"> </w:t>
      </w:r>
      <w:r w:rsidR="00A759F8" w:rsidRPr="00D46D58">
        <w:rPr>
          <w:rFonts w:ascii="Times New Roman" w:hAnsi="Times New Roman" w:cs="Times New Roman"/>
          <w:sz w:val="24"/>
          <w:szCs w:val="24"/>
          <w:lang w:val="es-ES_tradnl"/>
        </w:rPr>
        <w:t xml:space="preserve"> </w:t>
      </w:r>
      <w:r w:rsidR="00D46D58">
        <w:rPr>
          <w:rFonts w:ascii="Times New Roman" w:hAnsi="Times New Roman" w:cs="Times New Roman"/>
          <w:sz w:val="24"/>
          <w:szCs w:val="24"/>
          <w:lang w:val="es-ES_tradnl"/>
        </w:rPr>
        <w:t>(</w:t>
      </w:r>
      <w:r w:rsidR="00774534">
        <w:rPr>
          <w:rFonts w:ascii="Times New Roman" w:hAnsi="Times New Roman" w:cs="Times New Roman"/>
          <w:sz w:val="24"/>
          <w:szCs w:val="24"/>
          <w:lang w:val="es-ES_tradnl"/>
        </w:rPr>
        <w:t>2017</w:t>
      </w:r>
      <w:r w:rsidR="00955953">
        <w:rPr>
          <w:rFonts w:ascii="Times New Roman" w:hAnsi="Times New Roman" w:cs="Times New Roman"/>
          <w:sz w:val="24"/>
          <w:szCs w:val="24"/>
          <w:lang w:val="es-ES_tradnl"/>
        </w:rPr>
        <w:t>a</w:t>
      </w:r>
      <w:r w:rsidR="00D46D58">
        <w:rPr>
          <w:rFonts w:ascii="Times New Roman" w:hAnsi="Times New Roman" w:cs="Times New Roman"/>
          <w:sz w:val="24"/>
          <w:szCs w:val="24"/>
          <w:lang w:val="es-ES_tradnl"/>
        </w:rPr>
        <w:t>)</w:t>
      </w:r>
      <w:r w:rsidR="00A759F8" w:rsidRPr="00D46D58">
        <w:rPr>
          <w:rFonts w:ascii="Times New Roman" w:hAnsi="Times New Roman" w:cs="Times New Roman"/>
          <w:sz w:val="24"/>
          <w:szCs w:val="24"/>
          <w:lang w:val="es-ES_tradnl"/>
        </w:rPr>
        <w:t>, encontró</w:t>
      </w:r>
      <w:r w:rsidRPr="00D46D58">
        <w:rPr>
          <w:rFonts w:ascii="Times New Roman" w:hAnsi="Times New Roman" w:cs="Times New Roman"/>
          <w:sz w:val="24"/>
          <w:szCs w:val="24"/>
          <w:lang w:val="es-ES_tradnl"/>
        </w:rPr>
        <w:t xml:space="preserve"> que alrededor del 50% de los alumnos </w:t>
      </w:r>
      <w:r w:rsidR="00A759F8" w:rsidRPr="00D46D58">
        <w:rPr>
          <w:rFonts w:ascii="Times New Roman" w:hAnsi="Times New Roman" w:cs="Times New Roman"/>
          <w:sz w:val="24"/>
          <w:szCs w:val="24"/>
          <w:lang w:val="es-ES_tradnl"/>
        </w:rPr>
        <w:t xml:space="preserve">de la misma institución académica </w:t>
      </w:r>
      <w:r w:rsidR="00B2362B">
        <w:rPr>
          <w:rFonts w:ascii="Times New Roman" w:hAnsi="Times New Roman" w:cs="Times New Roman"/>
          <w:sz w:val="24"/>
          <w:szCs w:val="24"/>
          <w:lang w:val="es-ES_tradnl"/>
        </w:rPr>
        <w:t>(ESCOM-</w:t>
      </w:r>
      <w:r w:rsidR="00A759F8" w:rsidRPr="00D46D58">
        <w:rPr>
          <w:rFonts w:ascii="Times New Roman" w:hAnsi="Times New Roman" w:cs="Times New Roman"/>
          <w:sz w:val="24"/>
          <w:szCs w:val="24"/>
          <w:lang w:val="es-ES_tradnl"/>
        </w:rPr>
        <w:t>IPN</w:t>
      </w:r>
      <w:r w:rsidR="00B2362B">
        <w:rPr>
          <w:rFonts w:ascii="Times New Roman" w:hAnsi="Times New Roman" w:cs="Times New Roman"/>
          <w:sz w:val="24"/>
          <w:szCs w:val="24"/>
          <w:lang w:val="es-ES_tradnl"/>
        </w:rPr>
        <w:t>)</w:t>
      </w:r>
      <w:r w:rsidR="00A759F8" w:rsidRPr="00D46D58">
        <w:rPr>
          <w:rFonts w:ascii="Times New Roman" w:hAnsi="Times New Roman" w:cs="Times New Roman"/>
          <w:sz w:val="24"/>
          <w:szCs w:val="24"/>
          <w:lang w:val="es-ES_tradnl"/>
        </w:rPr>
        <w:t xml:space="preserve">, </w:t>
      </w:r>
      <w:r w:rsidRPr="00D46D58">
        <w:rPr>
          <w:rFonts w:ascii="Times New Roman" w:hAnsi="Times New Roman" w:cs="Times New Roman"/>
          <w:sz w:val="24"/>
          <w:szCs w:val="24"/>
          <w:lang w:val="es-ES_tradnl"/>
        </w:rPr>
        <w:t xml:space="preserve">estudiaban para el examen y no tanto para aprender, además </w:t>
      </w:r>
      <w:r w:rsidR="002C41B8">
        <w:rPr>
          <w:rFonts w:ascii="Times New Roman" w:hAnsi="Times New Roman" w:cs="Times New Roman"/>
          <w:sz w:val="24"/>
          <w:szCs w:val="24"/>
          <w:lang w:val="es-ES_tradnl"/>
        </w:rPr>
        <w:t xml:space="preserve">de que </w:t>
      </w:r>
      <w:r w:rsidRPr="00D46D58">
        <w:rPr>
          <w:rFonts w:ascii="Times New Roman" w:hAnsi="Times New Roman" w:cs="Times New Roman"/>
          <w:sz w:val="24"/>
          <w:szCs w:val="24"/>
          <w:lang w:val="es-ES_tradnl"/>
        </w:rPr>
        <w:t>carecen de hábitos de estudio.</w:t>
      </w:r>
    </w:p>
    <w:p w:rsidR="00E22EF0" w:rsidRDefault="00E22EF0" w:rsidP="00F01433">
      <w:pPr>
        <w:spacing w:after="0" w:line="360" w:lineRule="auto"/>
        <w:jc w:val="both"/>
        <w:rPr>
          <w:rFonts w:ascii="Times New Roman" w:hAnsi="Times New Roman" w:cs="Times New Roman"/>
          <w:sz w:val="24"/>
          <w:szCs w:val="24"/>
          <w:lang w:val="es-ES_tradnl"/>
        </w:rPr>
      </w:pPr>
    </w:p>
    <w:p w:rsidR="00F01433" w:rsidRPr="00F01433" w:rsidRDefault="00F01433" w:rsidP="00F01433">
      <w:pPr>
        <w:spacing w:after="0" w:line="360" w:lineRule="auto"/>
        <w:jc w:val="both"/>
        <w:rPr>
          <w:rFonts w:ascii="Times New Roman" w:hAnsi="Times New Roman" w:cs="Times New Roman"/>
          <w:sz w:val="24"/>
          <w:szCs w:val="24"/>
          <w:lang w:val="es-ES_tradnl"/>
        </w:rPr>
      </w:pPr>
      <w:r w:rsidRPr="00F01433">
        <w:rPr>
          <w:rFonts w:ascii="Times New Roman" w:hAnsi="Times New Roman" w:cs="Times New Roman"/>
          <w:sz w:val="24"/>
          <w:szCs w:val="24"/>
          <w:lang w:val="es-ES_tradnl"/>
        </w:rPr>
        <w:t>Varios son los factores que están influyendo para que los alumnos consideren mejor opción copiar que redactar o sol</w:t>
      </w:r>
      <w:r w:rsidR="002C41B8">
        <w:rPr>
          <w:rFonts w:ascii="Times New Roman" w:hAnsi="Times New Roman" w:cs="Times New Roman"/>
          <w:sz w:val="24"/>
          <w:szCs w:val="24"/>
          <w:lang w:val="es-ES_tradnl"/>
        </w:rPr>
        <w:t>ucionar por ellos los problemas, pero el principal factor es que los alumnos no encuentran interés en resolver los ejercicios  porque al no comprender lo visto en clase y como los profesores no revisan la tarea ni resuelven dudas, ellos deciden tener los puntos para su evaluación sin hacer el mínimo esfuerzo. Los alumnos s</w:t>
      </w:r>
      <w:r w:rsidRPr="00F01433">
        <w:rPr>
          <w:rFonts w:ascii="Times New Roman" w:hAnsi="Times New Roman" w:cs="Times New Roman"/>
          <w:sz w:val="24"/>
          <w:szCs w:val="24"/>
          <w:lang w:val="es-ES_tradnl"/>
        </w:rPr>
        <w:t>e desesperan con facilidad y quieren ver resultados de forma inmediata, y dado que actualmente el internet proporciona mucha información y de forma rápida, los estudiantes que carecen de hábitos de estudio prefieren tomar esta opción y dejar a un lado el esfuerzo por estudiar.</w:t>
      </w:r>
    </w:p>
    <w:p w:rsidR="00E22EF0" w:rsidRDefault="00E22EF0" w:rsidP="00F01433">
      <w:pPr>
        <w:spacing w:after="0" w:line="360" w:lineRule="auto"/>
        <w:jc w:val="both"/>
        <w:rPr>
          <w:rFonts w:ascii="Times New Roman" w:hAnsi="Times New Roman" w:cs="Times New Roman"/>
          <w:sz w:val="24"/>
          <w:szCs w:val="24"/>
          <w:lang w:val="es-ES_tradnl"/>
        </w:rPr>
      </w:pPr>
    </w:p>
    <w:p w:rsidR="00F01433" w:rsidRPr="00F01433" w:rsidRDefault="00F01433" w:rsidP="00F01433">
      <w:pPr>
        <w:spacing w:after="0" w:line="360" w:lineRule="auto"/>
        <w:jc w:val="both"/>
        <w:rPr>
          <w:rFonts w:ascii="Times New Roman" w:hAnsi="Times New Roman" w:cs="Times New Roman"/>
          <w:sz w:val="24"/>
          <w:szCs w:val="24"/>
          <w:lang w:val="es-ES_tradnl"/>
        </w:rPr>
      </w:pPr>
      <w:r w:rsidRPr="00F01433">
        <w:rPr>
          <w:rFonts w:ascii="Times New Roman" w:hAnsi="Times New Roman" w:cs="Times New Roman"/>
          <w:sz w:val="24"/>
          <w:szCs w:val="24"/>
          <w:lang w:val="es-ES_tradnl"/>
        </w:rPr>
        <w:t xml:space="preserve">En este mundo actual en el que vivimos como profesores </w:t>
      </w:r>
      <w:r w:rsidR="001C6B1E">
        <w:rPr>
          <w:rFonts w:ascii="Times New Roman" w:hAnsi="Times New Roman" w:cs="Times New Roman"/>
          <w:sz w:val="24"/>
          <w:szCs w:val="24"/>
          <w:lang w:val="es-ES_tradnl"/>
        </w:rPr>
        <w:t>se debe</w:t>
      </w:r>
      <w:r w:rsidRPr="00F01433">
        <w:rPr>
          <w:rFonts w:ascii="Times New Roman" w:hAnsi="Times New Roman" w:cs="Times New Roman"/>
          <w:sz w:val="24"/>
          <w:szCs w:val="24"/>
          <w:lang w:val="es-ES_tradnl"/>
        </w:rPr>
        <w:t xml:space="preserve"> hacer ver a </w:t>
      </w:r>
      <w:r w:rsidR="001C6B1E">
        <w:rPr>
          <w:rFonts w:ascii="Times New Roman" w:hAnsi="Times New Roman" w:cs="Times New Roman"/>
          <w:sz w:val="24"/>
          <w:szCs w:val="24"/>
          <w:lang w:val="es-ES_tradnl"/>
        </w:rPr>
        <w:t xml:space="preserve">los </w:t>
      </w:r>
      <w:r w:rsidRPr="00F01433">
        <w:rPr>
          <w:rFonts w:ascii="Times New Roman" w:hAnsi="Times New Roman" w:cs="Times New Roman"/>
          <w:sz w:val="24"/>
          <w:szCs w:val="24"/>
          <w:lang w:val="es-ES_tradnl"/>
        </w:rPr>
        <w:t>alumnos lo importante que resulta el desarrollar diferentes procesos cognitivos y la relación que guarda co</w:t>
      </w:r>
      <w:r w:rsidR="004719C7">
        <w:rPr>
          <w:rFonts w:ascii="Times New Roman" w:hAnsi="Times New Roman" w:cs="Times New Roman"/>
          <w:sz w:val="24"/>
          <w:szCs w:val="24"/>
          <w:lang w:val="es-ES_tradnl"/>
        </w:rPr>
        <w:t>n su crecimiento como personas, quienes</w:t>
      </w:r>
      <w:r w:rsidRPr="00F01433">
        <w:rPr>
          <w:rFonts w:ascii="Times New Roman" w:hAnsi="Times New Roman" w:cs="Times New Roman"/>
          <w:sz w:val="24"/>
          <w:szCs w:val="24"/>
          <w:lang w:val="es-ES_tradnl"/>
        </w:rPr>
        <w:t xml:space="preserve"> pronto se insertarán al mundo laboral.</w:t>
      </w:r>
    </w:p>
    <w:p w:rsidR="00F01433" w:rsidRPr="00F01433" w:rsidRDefault="00F01433" w:rsidP="00F01433">
      <w:pPr>
        <w:spacing w:after="0" w:line="360" w:lineRule="auto"/>
        <w:jc w:val="both"/>
        <w:rPr>
          <w:rFonts w:ascii="Times New Roman" w:hAnsi="Times New Roman" w:cs="Times New Roman"/>
          <w:sz w:val="24"/>
          <w:szCs w:val="24"/>
          <w:lang w:val="es-ES_tradnl"/>
        </w:rPr>
      </w:pPr>
    </w:p>
    <w:p w:rsidR="00F01433" w:rsidRPr="00F01433" w:rsidRDefault="00F01433" w:rsidP="00F01433">
      <w:pPr>
        <w:spacing w:after="0" w:line="360" w:lineRule="auto"/>
        <w:jc w:val="both"/>
        <w:rPr>
          <w:rFonts w:ascii="Times New Roman" w:hAnsi="Times New Roman" w:cs="Times New Roman"/>
          <w:sz w:val="24"/>
          <w:szCs w:val="24"/>
          <w:lang w:val="es-ES_tradnl"/>
        </w:rPr>
      </w:pPr>
      <w:r w:rsidRPr="00F01433">
        <w:rPr>
          <w:rFonts w:ascii="Times New Roman" w:hAnsi="Times New Roman" w:cs="Times New Roman"/>
          <w:sz w:val="24"/>
          <w:szCs w:val="24"/>
          <w:lang w:val="es-ES_tradnl"/>
        </w:rPr>
        <w:t xml:space="preserve">Esta problemática debe ser abordada formulando y llevando a cabo diferentes </w:t>
      </w:r>
      <w:r w:rsidR="00743BA4">
        <w:rPr>
          <w:rFonts w:ascii="Times New Roman" w:hAnsi="Times New Roman" w:cs="Times New Roman"/>
          <w:sz w:val="24"/>
          <w:szCs w:val="24"/>
          <w:lang w:val="es-ES_tradnl"/>
        </w:rPr>
        <w:t xml:space="preserve">estrategias y </w:t>
      </w:r>
      <w:r w:rsidRPr="00F01433">
        <w:rPr>
          <w:rFonts w:ascii="Times New Roman" w:hAnsi="Times New Roman" w:cs="Times New Roman"/>
          <w:sz w:val="24"/>
          <w:szCs w:val="24"/>
          <w:lang w:val="es-ES_tradnl"/>
        </w:rPr>
        <w:t xml:space="preserve">acciones, mediante un Plan de acción tutorial. </w:t>
      </w:r>
    </w:p>
    <w:p w:rsidR="000264F8" w:rsidRPr="00F01433" w:rsidRDefault="000264F8" w:rsidP="00F01433">
      <w:pPr>
        <w:pStyle w:val="Textoindependiente"/>
        <w:spacing w:line="360" w:lineRule="auto"/>
        <w:jc w:val="both"/>
        <w:rPr>
          <w:rFonts w:ascii="Times New Roman" w:hAnsi="Times New Roman" w:cs="Times New Roman"/>
          <w:sz w:val="24"/>
          <w:szCs w:val="24"/>
          <w:lang w:val="es-ES_tradnl"/>
        </w:rPr>
      </w:pPr>
    </w:p>
    <w:p w:rsidR="00164B5D" w:rsidRDefault="00164B5D" w:rsidP="00164B5D">
      <w:pPr>
        <w:pStyle w:val="Standard"/>
        <w:spacing w:line="360" w:lineRule="auto"/>
        <w:jc w:val="both"/>
        <w:rPr>
          <w:rFonts w:ascii="Times New Roman" w:hAnsi="Times New Roman" w:cs="Times New Roman"/>
        </w:rPr>
      </w:pPr>
      <w:r w:rsidRPr="00164B5D">
        <w:rPr>
          <w:rFonts w:ascii="Times New Roman" w:hAnsi="Times New Roman" w:cs="Times New Roman"/>
        </w:rPr>
        <w:t>Para alcanzar</w:t>
      </w:r>
      <w:r w:rsidR="00A759F8">
        <w:rPr>
          <w:rFonts w:ascii="Times New Roman" w:hAnsi="Times New Roman" w:cs="Times New Roman"/>
        </w:rPr>
        <w:t xml:space="preserve"> el objetivo  correspondiente a evitar el</w:t>
      </w:r>
      <w:r w:rsidRPr="00164B5D">
        <w:rPr>
          <w:rFonts w:ascii="Times New Roman" w:hAnsi="Times New Roman" w:cs="Times New Roman"/>
        </w:rPr>
        <w:t xml:space="preserve"> plagio de tareas entre los estudiantes y de los solucionarios de los libros de texto que se encuentran en internet. Así como al plagio de artículos que se encuentran en la red para tareas de investigación, se proponen varias </w:t>
      </w:r>
      <w:r w:rsidR="00743BA4">
        <w:rPr>
          <w:rFonts w:ascii="Times New Roman" w:hAnsi="Times New Roman" w:cs="Times New Roman"/>
        </w:rPr>
        <w:t>estrategias</w:t>
      </w:r>
      <w:r w:rsidRPr="00164B5D">
        <w:rPr>
          <w:rFonts w:ascii="Times New Roman" w:hAnsi="Times New Roman" w:cs="Times New Roman"/>
        </w:rPr>
        <w:t>, las cuales se encuentran en la tabla 2, con sus respectivos recursos tanto materiales como humanos:</w:t>
      </w:r>
    </w:p>
    <w:p w:rsidR="00251A0F" w:rsidRDefault="00251A0F" w:rsidP="00164B5D">
      <w:pPr>
        <w:pStyle w:val="Standard"/>
        <w:spacing w:line="360" w:lineRule="auto"/>
        <w:jc w:val="both"/>
        <w:rPr>
          <w:rFonts w:ascii="Times New Roman" w:hAnsi="Times New Roman" w:cs="Times New Roman"/>
        </w:rPr>
      </w:pPr>
    </w:p>
    <w:p w:rsidR="00251A0F" w:rsidRDefault="00251A0F" w:rsidP="00164B5D">
      <w:pPr>
        <w:pStyle w:val="Standard"/>
        <w:spacing w:line="360" w:lineRule="auto"/>
        <w:jc w:val="both"/>
        <w:rPr>
          <w:rFonts w:ascii="Times New Roman" w:hAnsi="Times New Roman" w:cs="Times New Roman"/>
        </w:rPr>
      </w:pPr>
    </w:p>
    <w:p w:rsidR="00251A0F" w:rsidRDefault="00251A0F" w:rsidP="00164B5D">
      <w:pPr>
        <w:pStyle w:val="Standard"/>
        <w:spacing w:line="360" w:lineRule="auto"/>
        <w:jc w:val="both"/>
        <w:rPr>
          <w:rFonts w:ascii="Times New Roman" w:hAnsi="Times New Roman" w:cs="Times New Roman"/>
        </w:rPr>
      </w:pPr>
    </w:p>
    <w:p w:rsidR="00164B5D" w:rsidRPr="00164B5D" w:rsidRDefault="00B02129" w:rsidP="00164B5D">
      <w:pPr>
        <w:pStyle w:val="Standard"/>
        <w:spacing w:line="360" w:lineRule="auto"/>
        <w:jc w:val="center"/>
        <w:rPr>
          <w:rFonts w:ascii="Times New Roman" w:hAnsi="Times New Roman" w:cs="Times New Roman"/>
        </w:rPr>
      </w:pPr>
      <w:r w:rsidRPr="00B02129">
        <w:rPr>
          <w:rFonts w:ascii="Times New Roman" w:hAnsi="Times New Roman" w:cs="Times New Roman"/>
          <w:b/>
        </w:rPr>
        <w:lastRenderedPageBreak/>
        <w:t>Tabla 2.</w:t>
      </w:r>
      <w:r>
        <w:rPr>
          <w:rFonts w:ascii="Times New Roman" w:hAnsi="Times New Roman" w:cs="Times New Roman"/>
        </w:rPr>
        <w:t xml:space="preserve"> </w:t>
      </w:r>
      <w:r w:rsidR="00164B5D" w:rsidRPr="00164B5D">
        <w:rPr>
          <w:rFonts w:ascii="Times New Roman" w:hAnsi="Times New Roman" w:cs="Times New Roman"/>
        </w:rPr>
        <w:t>Plan de Acción tutorial</w:t>
      </w:r>
    </w:p>
    <w:p w:rsidR="000264F8" w:rsidRPr="008214A3" w:rsidRDefault="000264F8" w:rsidP="000264F8">
      <w:pPr>
        <w:pStyle w:val="Textoindependiente"/>
        <w:rPr>
          <w:sz w:val="20"/>
          <w:lang w:val="es-ES"/>
        </w:rPr>
      </w:pP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1560"/>
        <w:gridCol w:w="4394"/>
        <w:gridCol w:w="1105"/>
        <w:gridCol w:w="1388"/>
      </w:tblGrid>
      <w:tr w:rsidR="00164B5D" w:rsidTr="00CD7E17">
        <w:tc>
          <w:tcPr>
            <w:tcW w:w="1129" w:type="dxa"/>
            <w:shd w:val="clear" w:color="auto" w:fill="auto"/>
          </w:tcPr>
          <w:p w:rsidR="00164B5D" w:rsidRPr="00FA06BE" w:rsidRDefault="00164B5D" w:rsidP="004E79CC">
            <w:pPr>
              <w:tabs>
                <w:tab w:val="left" w:pos="4257"/>
              </w:tabs>
              <w:spacing w:after="0" w:line="240" w:lineRule="auto"/>
              <w:rPr>
                <w:rFonts w:ascii="Times New Roman" w:hAnsi="Times New Roman" w:cs="Times New Roman"/>
                <w:b/>
                <w:szCs w:val="24"/>
                <w:lang w:eastAsia="zh-CN" w:bidi="hi-IN"/>
              </w:rPr>
            </w:pPr>
            <w:r w:rsidRPr="00FA06BE">
              <w:rPr>
                <w:rFonts w:ascii="Times New Roman" w:hAnsi="Times New Roman" w:cs="Times New Roman"/>
                <w:b/>
                <w:szCs w:val="24"/>
                <w:lang w:eastAsia="zh-CN" w:bidi="hi-IN"/>
              </w:rPr>
              <w:t>Problemáticas</w:t>
            </w:r>
          </w:p>
        </w:tc>
        <w:tc>
          <w:tcPr>
            <w:tcW w:w="1560" w:type="dxa"/>
            <w:shd w:val="clear" w:color="auto" w:fill="auto"/>
          </w:tcPr>
          <w:p w:rsidR="00164B5D" w:rsidRPr="00FA06BE" w:rsidRDefault="00164B5D" w:rsidP="004E79CC">
            <w:pPr>
              <w:tabs>
                <w:tab w:val="left" w:pos="4257"/>
              </w:tabs>
              <w:spacing w:after="0" w:line="240" w:lineRule="auto"/>
              <w:rPr>
                <w:rFonts w:ascii="Times New Roman" w:hAnsi="Times New Roman" w:cs="Times New Roman"/>
                <w:b/>
                <w:szCs w:val="24"/>
                <w:lang w:eastAsia="zh-CN" w:bidi="hi-IN"/>
              </w:rPr>
            </w:pPr>
            <w:r w:rsidRPr="00FA06BE">
              <w:rPr>
                <w:rFonts w:ascii="Times New Roman" w:hAnsi="Times New Roman" w:cs="Times New Roman"/>
                <w:b/>
                <w:szCs w:val="24"/>
                <w:lang w:eastAsia="zh-CN" w:bidi="hi-IN"/>
              </w:rPr>
              <w:t>Objetivos</w:t>
            </w:r>
          </w:p>
        </w:tc>
        <w:tc>
          <w:tcPr>
            <w:tcW w:w="4394" w:type="dxa"/>
            <w:shd w:val="clear" w:color="auto" w:fill="auto"/>
          </w:tcPr>
          <w:p w:rsidR="00164B5D" w:rsidRPr="00FA06BE" w:rsidRDefault="00743BA4" w:rsidP="004E79CC">
            <w:pPr>
              <w:tabs>
                <w:tab w:val="left" w:pos="4257"/>
              </w:tabs>
              <w:spacing w:after="0" w:line="240" w:lineRule="auto"/>
              <w:rPr>
                <w:rFonts w:ascii="Times New Roman" w:hAnsi="Times New Roman" w:cs="Times New Roman"/>
                <w:b/>
                <w:szCs w:val="24"/>
                <w:lang w:eastAsia="zh-CN" w:bidi="hi-IN"/>
              </w:rPr>
            </w:pPr>
            <w:r>
              <w:rPr>
                <w:rFonts w:ascii="Times New Roman" w:hAnsi="Times New Roman" w:cs="Times New Roman"/>
                <w:b/>
                <w:szCs w:val="24"/>
                <w:lang w:eastAsia="zh-CN" w:bidi="hi-IN"/>
              </w:rPr>
              <w:t>Estrategias</w:t>
            </w:r>
          </w:p>
        </w:tc>
        <w:tc>
          <w:tcPr>
            <w:tcW w:w="1105" w:type="dxa"/>
            <w:shd w:val="clear" w:color="auto" w:fill="auto"/>
          </w:tcPr>
          <w:p w:rsidR="00164B5D" w:rsidRPr="00FA06BE" w:rsidRDefault="00164B5D" w:rsidP="004E79CC">
            <w:pPr>
              <w:tabs>
                <w:tab w:val="left" w:pos="4257"/>
              </w:tabs>
              <w:spacing w:after="0" w:line="240" w:lineRule="auto"/>
              <w:rPr>
                <w:rFonts w:ascii="Times New Roman" w:hAnsi="Times New Roman" w:cs="Times New Roman"/>
                <w:b/>
                <w:szCs w:val="24"/>
                <w:lang w:eastAsia="zh-CN" w:bidi="hi-IN"/>
              </w:rPr>
            </w:pPr>
            <w:r w:rsidRPr="00FA06BE">
              <w:rPr>
                <w:rFonts w:ascii="Times New Roman" w:hAnsi="Times New Roman" w:cs="Times New Roman"/>
                <w:b/>
                <w:szCs w:val="24"/>
                <w:lang w:eastAsia="zh-CN" w:bidi="hi-IN"/>
              </w:rPr>
              <w:t>Recursos humanos</w:t>
            </w:r>
          </w:p>
        </w:tc>
        <w:tc>
          <w:tcPr>
            <w:tcW w:w="1388" w:type="dxa"/>
            <w:shd w:val="clear" w:color="auto" w:fill="auto"/>
          </w:tcPr>
          <w:p w:rsidR="00164B5D" w:rsidRPr="00FA06BE" w:rsidRDefault="00164B5D" w:rsidP="004E79CC">
            <w:pPr>
              <w:tabs>
                <w:tab w:val="left" w:pos="4257"/>
              </w:tabs>
              <w:spacing w:after="0" w:line="240" w:lineRule="auto"/>
              <w:rPr>
                <w:rFonts w:ascii="Times New Roman" w:hAnsi="Times New Roman" w:cs="Times New Roman"/>
                <w:b/>
                <w:szCs w:val="24"/>
                <w:lang w:eastAsia="zh-CN" w:bidi="hi-IN"/>
              </w:rPr>
            </w:pPr>
            <w:r w:rsidRPr="00FA06BE">
              <w:rPr>
                <w:rFonts w:ascii="Times New Roman" w:hAnsi="Times New Roman" w:cs="Times New Roman"/>
                <w:b/>
                <w:szCs w:val="24"/>
                <w:lang w:eastAsia="zh-CN" w:bidi="hi-IN"/>
              </w:rPr>
              <w:t>Recursos materiales</w:t>
            </w:r>
          </w:p>
        </w:tc>
      </w:tr>
      <w:tr w:rsidR="00164B5D" w:rsidRPr="00FA06BE" w:rsidTr="00CD7E17">
        <w:trPr>
          <w:trHeight w:val="397"/>
        </w:trPr>
        <w:tc>
          <w:tcPr>
            <w:tcW w:w="1129" w:type="dxa"/>
            <w:vMerge w:val="restart"/>
            <w:shd w:val="clear" w:color="auto" w:fill="auto"/>
          </w:tcPr>
          <w:p w:rsidR="00164B5D" w:rsidRPr="00FA06BE" w:rsidRDefault="00164B5D" w:rsidP="004E79CC">
            <w:pPr>
              <w:tabs>
                <w:tab w:val="left" w:pos="4257"/>
              </w:tabs>
              <w:spacing w:after="0" w:line="240" w:lineRule="auto"/>
              <w:rPr>
                <w:rFonts w:ascii="Times New Roman" w:hAnsi="Times New Roman" w:cs="Times New Roman"/>
                <w:lang w:eastAsia="zh-CN" w:bidi="hi-IN"/>
              </w:rPr>
            </w:pPr>
            <w:r w:rsidRPr="00FA06BE">
              <w:rPr>
                <w:rFonts w:ascii="Times New Roman" w:hAnsi="Times New Roman" w:cs="Times New Roman"/>
              </w:rPr>
              <w:t>Los estudiantes plagian la tarea y/o trabajos de investigación que se les solicita.</w:t>
            </w:r>
          </w:p>
        </w:tc>
        <w:tc>
          <w:tcPr>
            <w:tcW w:w="1560" w:type="dxa"/>
            <w:vMerge w:val="restart"/>
            <w:shd w:val="clear" w:color="auto" w:fill="auto"/>
          </w:tcPr>
          <w:p w:rsidR="00164B5D" w:rsidRPr="000A4D05" w:rsidRDefault="00F02F05" w:rsidP="00F02F05">
            <w:pPr>
              <w:tabs>
                <w:tab w:val="left" w:pos="4257"/>
              </w:tabs>
              <w:spacing w:after="0" w:line="240" w:lineRule="auto"/>
            </w:pPr>
            <w:r w:rsidRPr="000A4D05">
              <w:t xml:space="preserve">Disminuir </w:t>
            </w:r>
            <w:r w:rsidR="00164B5D" w:rsidRPr="000A4D05">
              <w:t>la práctica d</w:t>
            </w:r>
            <w:r w:rsidRPr="000A4D05">
              <w:t xml:space="preserve">e plagio en el </w:t>
            </w:r>
            <w:r w:rsidRPr="000A4D05">
              <w:rPr>
                <w:rFonts w:ascii="Times New Roman" w:hAnsi="Times New Roman" w:cs="Times New Roman"/>
              </w:rPr>
              <w:t>semestre</w:t>
            </w:r>
            <w:r w:rsidRPr="000A4D05">
              <w:t xml:space="preserve"> 17/2 en </w:t>
            </w:r>
            <w:r w:rsidR="00164B5D" w:rsidRPr="000A4D05">
              <w:t>los estudiantes, mediante acciones que se lleven a cabo en el salón de clases y con los tutorados.</w:t>
            </w:r>
          </w:p>
          <w:p w:rsidR="00164B5D" w:rsidRPr="00FA06BE" w:rsidRDefault="00164B5D" w:rsidP="004E79CC">
            <w:pPr>
              <w:tabs>
                <w:tab w:val="left" w:pos="4257"/>
              </w:tabs>
              <w:spacing w:after="0" w:line="240" w:lineRule="auto"/>
              <w:rPr>
                <w:rFonts w:ascii="Times New Roman" w:hAnsi="Times New Roman" w:cs="Times New Roman"/>
                <w:lang w:eastAsia="zh-CN" w:bidi="hi-IN"/>
              </w:rPr>
            </w:pPr>
          </w:p>
        </w:tc>
        <w:tc>
          <w:tcPr>
            <w:tcW w:w="4394" w:type="dxa"/>
            <w:shd w:val="clear" w:color="auto" w:fill="auto"/>
          </w:tcPr>
          <w:p w:rsidR="00164B5D" w:rsidRPr="00FA06BE" w:rsidRDefault="00164B5D" w:rsidP="004E79CC">
            <w:pPr>
              <w:tabs>
                <w:tab w:val="left" w:pos="4257"/>
              </w:tabs>
              <w:spacing w:after="0" w:line="240" w:lineRule="auto"/>
              <w:rPr>
                <w:rFonts w:ascii="Times New Roman" w:hAnsi="Times New Roman" w:cs="Times New Roman"/>
                <w:lang w:eastAsia="zh-CN" w:bidi="hi-IN"/>
              </w:rPr>
            </w:pPr>
            <w:r w:rsidRPr="00FA06BE">
              <w:rPr>
                <w:rFonts w:ascii="Times New Roman" w:hAnsi="Times New Roman" w:cs="Times New Roman"/>
              </w:rPr>
              <w:t>1. Realizar en clase lecturas de artículos científicos y solicitar a los estudiantes que en forma verbal expresen las ideas que consideran importantes.</w:t>
            </w:r>
          </w:p>
        </w:tc>
        <w:tc>
          <w:tcPr>
            <w:tcW w:w="1105" w:type="dxa"/>
            <w:shd w:val="clear" w:color="auto" w:fill="auto"/>
          </w:tcPr>
          <w:p w:rsidR="00164B5D" w:rsidRPr="00FA06BE" w:rsidRDefault="00164B5D" w:rsidP="004E79CC">
            <w:pPr>
              <w:spacing w:after="0" w:line="240" w:lineRule="auto"/>
              <w:rPr>
                <w:rFonts w:ascii="Times New Roman" w:hAnsi="Times New Roman" w:cs="Times New Roman"/>
                <w:lang w:eastAsia="zh-CN" w:bidi="hi-IN"/>
              </w:rPr>
            </w:pPr>
            <w:r w:rsidRPr="00FA06BE">
              <w:rPr>
                <w:rFonts w:ascii="Times New Roman" w:hAnsi="Times New Roman" w:cs="Times New Roman"/>
                <w:lang w:eastAsia="zh-CN" w:bidi="hi-IN"/>
              </w:rPr>
              <w:t>- Docentes</w:t>
            </w:r>
          </w:p>
          <w:p w:rsidR="00164B5D" w:rsidRPr="00FA06BE" w:rsidRDefault="00164B5D" w:rsidP="004E79CC">
            <w:pPr>
              <w:spacing w:after="0" w:line="240" w:lineRule="auto"/>
              <w:rPr>
                <w:rFonts w:ascii="Times New Roman" w:hAnsi="Times New Roman" w:cs="Times New Roman"/>
                <w:lang w:eastAsia="zh-CN" w:bidi="hi-IN"/>
              </w:rPr>
            </w:pPr>
            <w:r w:rsidRPr="00FA06BE">
              <w:rPr>
                <w:rFonts w:ascii="Times New Roman" w:hAnsi="Times New Roman" w:cs="Times New Roman"/>
                <w:lang w:eastAsia="zh-CN" w:bidi="hi-IN"/>
              </w:rPr>
              <w:t>- Alumnos</w:t>
            </w:r>
          </w:p>
        </w:tc>
        <w:tc>
          <w:tcPr>
            <w:tcW w:w="1388" w:type="dxa"/>
            <w:shd w:val="clear" w:color="auto" w:fill="auto"/>
          </w:tcPr>
          <w:p w:rsidR="00164B5D" w:rsidRPr="00FA06BE" w:rsidRDefault="00164B5D" w:rsidP="004E79CC">
            <w:pPr>
              <w:tabs>
                <w:tab w:val="left" w:pos="1052"/>
              </w:tabs>
              <w:spacing w:after="0" w:line="240" w:lineRule="auto"/>
              <w:rPr>
                <w:rFonts w:ascii="Times New Roman" w:hAnsi="Times New Roman" w:cs="Times New Roman"/>
                <w:lang w:eastAsia="zh-CN" w:bidi="hi-IN"/>
              </w:rPr>
            </w:pPr>
            <w:r w:rsidRPr="00FA06BE">
              <w:rPr>
                <w:rFonts w:ascii="Times New Roman" w:hAnsi="Times New Roman" w:cs="Times New Roman"/>
                <w:lang w:eastAsia="zh-CN" w:bidi="hi-IN"/>
              </w:rPr>
              <w:t>- Artículos de revistas científicas</w:t>
            </w:r>
            <w:r w:rsidRPr="00FA06BE">
              <w:rPr>
                <w:rFonts w:ascii="Times New Roman" w:hAnsi="Times New Roman" w:cs="Times New Roman"/>
                <w:lang w:eastAsia="zh-CN" w:bidi="hi-IN"/>
              </w:rPr>
              <w:tab/>
            </w:r>
          </w:p>
        </w:tc>
      </w:tr>
      <w:tr w:rsidR="00164B5D" w:rsidRPr="00FA06BE" w:rsidTr="00CD7E17">
        <w:trPr>
          <w:trHeight w:val="395"/>
        </w:trPr>
        <w:tc>
          <w:tcPr>
            <w:tcW w:w="1129" w:type="dxa"/>
            <w:vMerge/>
            <w:shd w:val="clear" w:color="auto" w:fill="auto"/>
          </w:tcPr>
          <w:p w:rsidR="00164B5D" w:rsidRPr="00FA06BE" w:rsidRDefault="00164B5D" w:rsidP="004E79CC">
            <w:pPr>
              <w:tabs>
                <w:tab w:val="left" w:pos="4257"/>
              </w:tabs>
              <w:spacing w:after="0" w:line="240" w:lineRule="auto"/>
              <w:rPr>
                <w:rFonts w:ascii="Times New Roman" w:hAnsi="Times New Roman" w:cs="Times New Roman"/>
              </w:rPr>
            </w:pPr>
          </w:p>
        </w:tc>
        <w:tc>
          <w:tcPr>
            <w:tcW w:w="1560" w:type="dxa"/>
            <w:vMerge/>
            <w:shd w:val="clear" w:color="auto" w:fill="auto"/>
          </w:tcPr>
          <w:p w:rsidR="00164B5D" w:rsidRPr="00FA06BE" w:rsidRDefault="00164B5D" w:rsidP="004E79CC">
            <w:pPr>
              <w:pStyle w:val="Default"/>
              <w:jc w:val="both"/>
              <w:rPr>
                <w:i/>
                <w:sz w:val="22"/>
                <w:szCs w:val="22"/>
              </w:rPr>
            </w:pPr>
          </w:p>
        </w:tc>
        <w:tc>
          <w:tcPr>
            <w:tcW w:w="4394" w:type="dxa"/>
            <w:shd w:val="clear" w:color="auto" w:fill="auto"/>
          </w:tcPr>
          <w:p w:rsidR="00164B5D" w:rsidRPr="00FA06BE" w:rsidRDefault="00164B5D" w:rsidP="004E79CC">
            <w:pPr>
              <w:pStyle w:val="Standard"/>
              <w:jc w:val="both"/>
              <w:rPr>
                <w:rFonts w:ascii="Times New Roman" w:hAnsi="Times New Roman" w:cs="Times New Roman"/>
                <w:sz w:val="22"/>
                <w:szCs w:val="22"/>
              </w:rPr>
            </w:pPr>
            <w:r w:rsidRPr="00FA06BE">
              <w:rPr>
                <w:rFonts w:ascii="Times New Roman" w:hAnsi="Times New Roman" w:cs="Times New Roman"/>
                <w:sz w:val="22"/>
                <w:szCs w:val="22"/>
                <w:lang w:val="es-MX"/>
              </w:rPr>
              <w:t xml:space="preserve">2. </w:t>
            </w:r>
            <w:r w:rsidRPr="00FA06BE">
              <w:rPr>
                <w:rFonts w:ascii="Times New Roman" w:hAnsi="Times New Roman" w:cs="Times New Roman"/>
                <w:sz w:val="22"/>
                <w:szCs w:val="22"/>
              </w:rPr>
              <w:t>Elaborar algún gráfico como un mapa conceptual que permita contener las ideas principales y su conexión entre ellas.</w:t>
            </w:r>
          </w:p>
        </w:tc>
        <w:tc>
          <w:tcPr>
            <w:tcW w:w="1105" w:type="dxa"/>
            <w:shd w:val="clear" w:color="auto" w:fill="auto"/>
          </w:tcPr>
          <w:p w:rsidR="00164B5D" w:rsidRPr="00FA06BE" w:rsidRDefault="00164B5D" w:rsidP="004E79CC">
            <w:pPr>
              <w:tabs>
                <w:tab w:val="left" w:pos="4257"/>
              </w:tabs>
              <w:spacing w:after="0" w:line="240" w:lineRule="auto"/>
              <w:rPr>
                <w:rFonts w:ascii="Times New Roman" w:hAnsi="Times New Roman" w:cs="Times New Roman"/>
                <w:lang w:eastAsia="zh-CN" w:bidi="hi-IN"/>
              </w:rPr>
            </w:pPr>
            <w:r w:rsidRPr="00FA06BE">
              <w:rPr>
                <w:rFonts w:ascii="Times New Roman" w:hAnsi="Times New Roman" w:cs="Times New Roman"/>
                <w:lang w:eastAsia="zh-CN" w:bidi="hi-IN"/>
              </w:rPr>
              <w:t>- Docentes</w:t>
            </w:r>
          </w:p>
          <w:p w:rsidR="00164B5D" w:rsidRPr="00FA06BE" w:rsidRDefault="00164B5D" w:rsidP="004E79CC">
            <w:pPr>
              <w:tabs>
                <w:tab w:val="left" w:pos="4257"/>
              </w:tabs>
              <w:spacing w:after="0" w:line="240" w:lineRule="auto"/>
              <w:rPr>
                <w:rFonts w:ascii="Times New Roman" w:hAnsi="Times New Roman" w:cs="Times New Roman"/>
                <w:lang w:eastAsia="zh-CN" w:bidi="hi-IN"/>
              </w:rPr>
            </w:pPr>
            <w:r w:rsidRPr="00FA06BE">
              <w:rPr>
                <w:rFonts w:ascii="Times New Roman" w:hAnsi="Times New Roman" w:cs="Times New Roman"/>
                <w:lang w:eastAsia="zh-CN" w:bidi="hi-IN"/>
              </w:rPr>
              <w:t>- Alumnos</w:t>
            </w:r>
          </w:p>
        </w:tc>
        <w:tc>
          <w:tcPr>
            <w:tcW w:w="1388" w:type="dxa"/>
            <w:shd w:val="clear" w:color="auto" w:fill="auto"/>
          </w:tcPr>
          <w:p w:rsidR="00164B5D" w:rsidRPr="00FA06BE" w:rsidRDefault="00164B5D" w:rsidP="004E79CC">
            <w:pPr>
              <w:tabs>
                <w:tab w:val="left" w:pos="4257"/>
              </w:tabs>
              <w:spacing w:after="0" w:line="240" w:lineRule="auto"/>
              <w:rPr>
                <w:rFonts w:ascii="Times New Roman" w:hAnsi="Times New Roman" w:cs="Times New Roman"/>
                <w:lang w:eastAsia="zh-CN" w:bidi="hi-IN"/>
              </w:rPr>
            </w:pPr>
            <w:r w:rsidRPr="00FA06BE">
              <w:rPr>
                <w:rFonts w:ascii="Times New Roman" w:hAnsi="Times New Roman" w:cs="Times New Roman"/>
                <w:lang w:eastAsia="zh-CN" w:bidi="hi-IN"/>
              </w:rPr>
              <w:t>- Software para elaborar el gráfico.</w:t>
            </w:r>
          </w:p>
          <w:p w:rsidR="00164B5D" w:rsidRPr="00FA06BE" w:rsidRDefault="00164B5D" w:rsidP="004E79CC">
            <w:pPr>
              <w:tabs>
                <w:tab w:val="left" w:pos="4257"/>
              </w:tabs>
              <w:spacing w:after="0" w:line="240" w:lineRule="auto"/>
              <w:rPr>
                <w:rFonts w:ascii="Times New Roman" w:hAnsi="Times New Roman" w:cs="Times New Roman"/>
                <w:lang w:eastAsia="zh-CN" w:bidi="hi-IN"/>
              </w:rPr>
            </w:pPr>
            <w:r w:rsidRPr="00FA06BE">
              <w:rPr>
                <w:rFonts w:ascii="Times New Roman" w:hAnsi="Times New Roman" w:cs="Times New Roman"/>
                <w:lang w:eastAsia="zh-CN" w:bidi="hi-IN"/>
              </w:rPr>
              <w:t>- Cuaderno para escribir.</w:t>
            </w:r>
          </w:p>
        </w:tc>
      </w:tr>
      <w:tr w:rsidR="00164B5D" w:rsidRPr="00FA06BE" w:rsidTr="00CD7E17">
        <w:trPr>
          <w:trHeight w:val="395"/>
        </w:trPr>
        <w:tc>
          <w:tcPr>
            <w:tcW w:w="1129" w:type="dxa"/>
            <w:vMerge/>
            <w:shd w:val="clear" w:color="auto" w:fill="auto"/>
          </w:tcPr>
          <w:p w:rsidR="00164B5D" w:rsidRPr="00FA06BE" w:rsidRDefault="00164B5D" w:rsidP="004E79CC">
            <w:pPr>
              <w:tabs>
                <w:tab w:val="left" w:pos="4257"/>
              </w:tabs>
              <w:spacing w:after="0" w:line="240" w:lineRule="auto"/>
              <w:rPr>
                <w:rFonts w:ascii="Times New Roman" w:hAnsi="Times New Roman" w:cs="Times New Roman"/>
              </w:rPr>
            </w:pPr>
          </w:p>
        </w:tc>
        <w:tc>
          <w:tcPr>
            <w:tcW w:w="1560" w:type="dxa"/>
            <w:vMerge/>
            <w:shd w:val="clear" w:color="auto" w:fill="auto"/>
          </w:tcPr>
          <w:p w:rsidR="00164B5D" w:rsidRPr="00FA06BE" w:rsidRDefault="00164B5D" w:rsidP="004E79CC">
            <w:pPr>
              <w:pStyle w:val="Default"/>
              <w:jc w:val="both"/>
              <w:rPr>
                <w:i/>
                <w:sz w:val="22"/>
                <w:szCs w:val="22"/>
              </w:rPr>
            </w:pPr>
          </w:p>
        </w:tc>
        <w:tc>
          <w:tcPr>
            <w:tcW w:w="4394" w:type="dxa"/>
            <w:shd w:val="clear" w:color="auto" w:fill="auto"/>
          </w:tcPr>
          <w:p w:rsidR="00164B5D" w:rsidRPr="00FA06BE" w:rsidRDefault="00164B5D" w:rsidP="004E79CC">
            <w:pPr>
              <w:pStyle w:val="Standard"/>
              <w:jc w:val="both"/>
              <w:rPr>
                <w:rFonts w:ascii="Times New Roman" w:hAnsi="Times New Roman" w:cs="Times New Roman"/>
                <w:sz w:val="22"/>
                <w:szCs w:val="22"/>
              </w:rPr>
            </w:pPr>
            <w:r w:rsidRPr="00FA06BE">
              <w:rPr>
                <w:rFonts w:ascii="Times New Roman" w:hAnsi="Times New Roman" w:cs="Times New Roman"/>
                <w:sz w:val="22"/>
                <w:szCs w:val="22"/>
                <w:lang w:val="es-MX"/>
              </w:rPr>
              <w:t xml:space="preserve">3. </w:t>
            </w:r>
            <w:r w:rsidRPr="00FA06BE">
              <w:rPr>
                <w:rFonts w:ascii="Times New Roman" w:hAnsi="Times New Roman" w:cs="Times New Roman"/>
                <w:sz w:val="22"/>
                <w:szCs w:val="22"/>
              </w:rPr>
              <w:t xml:space="preserve">Elaborar un resumen de 1 o </w:t>
            </w:r>
            <w:r w:rsidR="00272183">
              <w:rPr>
                <w:rFonts w:ascii="Times New Roman" w:hAnsi="Times New Roman" w:cs="Times New Roman"/>
                <w:sz w:val="22"/>
                <w:szCs w:val="22"/>
              </w:rPr>
              <w:t>2</w:t>
            </w:r>
            <w:r w:rsidRPr="00FA06BE">
              <w:rPr>
                <w:rFonts w:ascii="Times New Roman" w:hAnsi="Times New Roman" w:cs="Times New Roman"/>
                <w:sz w:val="22"/>
                <w:szCs w:val="22"/>
              </w:rPr>
              <w:t xml:space="preserve"> cuartillas, extrayendo la información del mapa conceptual, no del artículo, (para no dar oportunidad a que copie y pegue párrafos íntegros).</w:t>
            </w:r>
          </w:p>
          <w:p w:rsidR="00164B5D" w:rsidRPr="00FA06BE" w:rsidRDefault="00164B5D" w:rsidP="004E79CC">
            <w:pPr>
              <w:tabs>
                <w:tab w:val="left" w:pos="4257"/>
              </w:tabs>
              <w:spacing w:after="0" w:line="240" w:lineRule="auto"/>
              <w:rPr>
                <w:rFonts w:ascii="Times New Roman" w:hAnsi="Times New Roman" w:cs="Times New Roman"/>
                <w:lang w:eastAsia="zh-CN" w:bidi="hi-IN"/>
              </w:rPr>
            </w:pPr>
          </w:p>
        </w:tc>
        <w:tc>
          <w:tcPr>
            <w:tcW w:w="1105" w:type="dxa"/>
            <w:shd w:val="clear" w:color="auto" w:fill="auto"/>
          </w:tcPr>
          <w:p w:rsidR="00164B5D" w:rsidRPr="00FA06BE" w:rsidRDefault="008214A3" w:rsidP="004E79CC">
            <w:pPr>
              <w:tabs>
                <w:tab w:val="left" w:pos="4257"/>
              </w:tabs>
              <w:spacing w:after="0" w:line="240" w:lineRule="auto"/>
              <w:rPr>
                <w:rFonts w:ascii="Times New Roman" w:hAnsi="Times New Roman" w:cs="Times New Roman"/>
                <w:lang w:eastAsia="zh-CN" w:bidi="hi-IN"/>
              </w:rPr>
            </w:pPr>
            <w:r>
              <w:rPr>
                <w:rFonts w:ascii="Times New Roman" w:hAnsi="Times New Roman" w:cs="Times New Roman"/>
                <w:lang w:eastAsia="zh-CN" w:bidi="hi-IN"/>
              </w:rPr>
              <w:t>Docentes y alumno</w:t>
            </w:r>
            <w:r w:rsidR="00164B5D" w:rsidRPr="00FA06BE">
              <w:rPr>
                <w:rFonts w:ascii="Times New Roman" w:hAnsi="Times New Roman" w:cs="Times New Roman"/>
                <w:lang w:eastAsia="zh-CN" w:bidi="hi-IN"/>
              </w:rPr>
              <w:t>s</w:t>
            </w:r>
          </w:p>
        </w:tc>
        <w:tc>
          <w:tcPr>
            <w:tcW w:w="1388" w:type="dxa"/>
            <w:shd w:val="clear" w:color="auto" w:fill="auto"/>
          </w:tcPr>
          <w:p w:rsidR="00164B5D" w:rsidRPr="00FA06BE" w:rsidRDefault="00164B5D" w:rsidP="004E79CC">
            <w:pPr>
              <w:tabs>
                <w:tab w:val="left" w:pos="4257"/>
              </w:tabs>
              <w:spacing w:after="0" w:line="240" w:lineRule="auto"/>
              <w:rPr>
                <w:rFonts w:ascii="Times New Roman" w:hAnsi="Times New Roman" w:cs="Times New Roman"/>
                <w:lang w:eastAsia="zh-CN" w:bidi="hi-IN"/>
              </w:rPr>
            </w:pPr>
            <w:r w:rsidRPr="00FA06BE">
              <w:rPr>
                <w:rFonts w:ascii="Times New Roman" w:hAnsi="Times New Roman" w:cs="Times New Roman"/>
                <w:lang w:eastAsia="zh-CN" w:bidi="hi-IN"/>
              </w:rPr>
              <w:t>- Cuaderno del alumno.</w:t>
            </w:r>
          </w:p>
        </w:tc>
      </w:tr>
      <w:tr w:rsidR="00164B5D" w:rsidRPr="00FA06BE" w:rsidTr="00CD7E17">
        <w:trPr>
          <w:trHeight w:val="395"/>
        </w:trPr>
        <w:tc>
          <w:tcPr>
            <w:tcW w:w="1129" w:type="dxa"/>
            <w:vMerge/>
            <w:shd w:val="clear" w:color="auto" w:fill="auto"/>
          </w:tcPr>
          <w:p w:rsidR="00164B5D" w:rsidRPr="00FA06BE" w:rsidRDefault="00164B5D" w:rsidP="004E79CC">
            <w:pPr>
              <w:tabs>
                <w:tab w:val="left" w:pos="4257"/>
              </w:tabs>
              <w:spacing w:after="0" w:line="240" w:lineRule="auto"/>
              <w:rPr>
                <w:rFonts w:ascii="Times New Roman" w:hAnsi="Times New Roman" w:cs="Times New Roman"/>
              </w:rPr>
            </w:pPr>
          </w:p>
        </w:tc>
        <w:tc>
          <w:tcPr>
            <w:tcW w:w="1560" w:type="dxa"/>
            <w:vMerge/>
            <w:shd w:val="clear" w:color="auto" w:fill="auto"/>
          </w:tcPr>
          <w:p w:rsidR="00164B5D" w:rsidRPr="00FA06BE" w:rsidRDefault="00164B5D" w:rsidP="004E79CC">
            <w:pPr>
              <w:pStyle w:val="Default"/>
              <w:jc w:val="both"/>
              <w:rPr>
                <w:i/>
                <w:sz w:val="22"/>
                <w:szCs w:val="22"/>
              </w:rPr>
            </w:pPr>
          </w:p>
        </w:tc>
        <w:tc>
          <w:tcPr>
            <w:tcW w:w="4394" w:type="dxa"/>
            <w:shd w:val="clear" w:color="auto" w:fill="auto"/>
          </w:tcPr>
          <w:p w:rsidR="00164B5D" w:rsidRPr="00FA06BE" w:rsidRDefault="00164B5D" w:rsidP="004E79CC">
            <w:pPr>
              <w:pStyle w:val="Standard"/>
              <w:jc w:val="both"/>
              <w:rPr>
                <w:rFonts w:ascii="Times New Roman" w:hAnsi="Times New Roman" w:cs="Times New Roman"/>
                <w:sz w:val="22"/>
                <w:szCs w:val="22"/>
              </w:rPr>
            </w:pPr>
            <w:r w:rsidRPr="00FA06BE">
              <w:rPr>
                <w:rFonts w:ascii="Times New Roman" w:hAnsi="Times New Roman" w:cs="Times New Roman"/>
                <w:sz w:val="22"/>
                <w:szCs w:val="22"/>
              </w:rPr>
              <w:t>4. Solicitar que el estudiante lea el resumen realizado y que de un opinión sobre el artículo.</w:t>
            </w:r>
          </w:p>
          <w:p w:rsidR="00164B5D" w:rsidRPr="00FA06BE" w:rsidRDefault="00164B5D" w:rsidP="004E79CC">
            <w:pPr>
              <w:pStyle w:val="Standard"/>
              <w:jc w:val="both"/>
              <w:rPr>
                <w:rFonts w:ascii="Times New Roman" w:hAnsi="Times New Roman" w:cs="Times New Roman"/>
                <w:sz w:val="22"/>
                <w:szCs w:val="22"/>
              </w:rPr>
            </w:pPr>
            <w:r w:rsidRPr="00FA06BE">
              <w:rPr>
                <w:rFonts w:ascii="Times New Roman" w:hAnsi="Times New Roman" w:cs="Times New Roman"/>
                <w:sz w:val="22"/>
                <w:szCs w:val="22"/>
              </w:rPr>
              <w:t>Pedir al grupo escuchar la lectura dada por su compañero y que formule preguntas y/o sugerencias, con la finalidad de mejorar el resumen elaborado por el compañero.</w:t>
            </w:r>
          </w:p>
          <w:p w:rsidR="00164B5D" w:rsidRPr="00FA06BE" w:rsidRDefault="00164B5D" w:rsidP="004E79CC">
            <w:pPr>
              <w:tabs>
                <w:tab w:val="left" w:pos="4257"/>
              </w:tabs>
              <w:spacing w:after="0" w:line="240" w:lineRule="auto"/>
              <w:rPr>
                <w:rFonts w:ascii="Times New Roman" w:hAnsi="Times New Roman" w:cs="Times New Roman"/>
                <w:lang w:eastAsia="zh-CN" w:bidi="hi-IN"/>
              </w:rPr>
            </w:pPr>
          </w:p>
        </w:tc>
        <w:tc>
          <w:tcPr>
            <w:tcW w:w="1105" w:type="dxa"/>
            <w:shd w:val="clear" w:color="auto" w:fill="auto"/>
          </w:tcPr>
          <w:p w:rsidR="00164B5D" w:rsidRPr="00FA06BE" w:rsidRDefault="008214A3" w:rsidP="004E79CC">
            <w:pPr>
              <w:tabs>
                <w:tab w:val="left" w:pos="4257"/>
              </w:tabs>
              <w:spacing w:after="0" w:line="240" w:lineRule="auto"/>
              <w:rPr>
                <w:rFonts w:ascii="Times New Roman" w:hAnsi="Times New Roman" w:cs="Times New Roman"/>
                <w:lang w:eastAsia="zh-CN" w:bidi="hi-IN"/>
              </w:rPr>
            </w:pPr>
            <w:r>
              <w:rPr>
                <w:rFonts w:ascii="Times New Roman" w:hAnsi="Times New Roman" w:cs="Times New Roman"/>
                <w:lang w:eastAsia="zh-CN" w:bidi="hi-IN"/>
              </w:rPr>
              <w:t>- Docentes y alumno</w:t>
            </w:r>
            <w:r w:rsidR="00164B5D" w:rsidRPr="00FA06BE">
              <w:rPr>
                <w:rFonts w:ascii="Times New Roman" w:hAnsi="Times New Roman" w:cs="Times New Roman"/>
                <w:lang w:eastAsia="zh-CN" w:bidi="hi-IN"/>
              </w:rPr>
              <w:t>s</w:t>
            </w:r>
          </w:p>
        </w:tc>
        <w:tc>
          <w:tcPr>
            <w:tcW w:w="1388" w:type="dxa"/>
            <w:shd w:val="clear" w:color="auto" w:fill="auto"/>
          </w:tcPr>
          <w:p w:rsidR="00164B5D" w:rsidRPr="00FA06BE" w:rsidRDefault="00164B5D" w:rsidP="004E79CC">
            <w:pPr>
              <w:tabs>
                <w:tab w:val="left" w:pos="4257"/>
              </w:tabs>
              <w:spacing w:after="0" w:line="240" w:lineRule="auto"/>
              <w:rPr>
                <w:rFonts w:ascii="Times New Roman" w:hAnsi="Times New Roman" w:cs="Times New Roman"/>
                <w:lang w:eastAsia="zh-CN" w:bidi="hi-IN"/>
              </w:rPr>
            </w:pPr>
            <w:r w:rsidRPr="00FA06BE">
              <w:rPr>
                <w:rFonts w:ascii="Times New Roman" w:hAnsi="Times New Roman" w:cs="Times New Roman"/>
                <w:lang w:eastAsia="zh-CN" w:bidi="hi-IN"/>
              </w:rPr>
              <w:t>- Pizarra.</w:t>
            </w:r>
          </w:p>
          <w:p w:rsidR="00164B5D" w:rsidRPr="00FA06BE" w:rsidRDefault="00164B5D" w:rsidP="008214A3">
            <w:pPr>
              <w:tabs>
                <w:tab w:val="left" w:pos="4257"/>
              </w:tabs>
              <w:spacing w:after="0" w:line="240" w:lineRule="auto"/>
              <w:rPr>
                <w:rFonts w:ascii="Times New Roman" w:hAnsi="Times New Roman" w:cs="Times New Roman"/>
                <w:lang w:eastAsia="zh-CN" w:bidi="hi-IN"/>
              </w:rPr>
            </w:pPr>
            <w:r w:rsidRPr="00FA06BE">
              <w:rPr>
                <w:rFonts w:ascii="Times New Roman" w:hAnsi="Times New Roman" w:cs="Times New Roman"/>
                <w:lang w:eastAsia="zh-CN" w:bidi="hi-IN"/>
              </w:rPr>
              <w:t>- Cuaderno del</w:t>
            </w:r>
            <w:r w:rsidR="008214A3">
              <w:rPr>
                <w:rFonts w:ascii="Times New Roman" w:hAnsi="Times New Roman" w:cs="Times New Roman"/>
                <w:lang w:eastAsia="zh-CN" w:bidi="hi-IN"/>
              </w:rPr>
              <w:t xml:space="preserve"> </w:t>
            </w:r>
            <w:r w:rsidRPr="00FA06BE">
              <w:rPr>
                <w:rFonts w:ascii="Times New Roman" w:hAnsi="Times New Roman" w:cs="Times New Roman"/>
                <w:lang w:eastAsia="zh-CN" w:bidi="hi-IN"/>
              </w:rPr>
              <w:t>alumno.</w:t>
            </w:r>
          </w:p>
        </w:tc>
      </w:tr>
      <w:tr w:rsidR="00164B5D" w:rsidRPr="00FA06BE" w:rsidTr="00CD7E17">
        <w:trPr>
          <w:trHeight w:val="395"/>
        </w:trPr>
        <w:tc>
          <w:tcPr>
            <w:tcW w:w="1129" w:type="dxa"/>
            <w:vMerge/>
            <w:shd w:val="clear" w:color="auto" w:fill="auto"/>
          </w:tcPr>
          <w:p w:rsidR="00164B5D" w:rsidRPr="00FA06BE" w:rsidRDefault="00164B5D" w:rsidP="004E79CC">
            <w:pPr>
              <w:tabs>
                <w:tab w:val="left" w:pos="4257"/>
              </w:tabs>
              <w:spacing w:after="0" w:line="240" w:lineRule="auto"/>
              <w:rPr>
                <w:rFonts w:ascii="Times New Roman" w:hAnsi="Times New Roman" w:cs="Times New Roman"/>
              </w:rPr>
            </w:pPr>
          </w:p>
        </w:tc>
        <w:tc>
          <w:tcPr>
            <w:tcW w:w="1560" w:type="dxa"/>
            <w:vMerge/>
            <w:shd w:val="clear" w:color="auto" w:fill="auto"/>
          </w:tcPr>
          <w:p w:rsidR="00164B5D" w:rsidRPr="00FA06BE" w:rsidRDefault="00164B5D" w:rsidP="004E79CC">
            <w:pPr>
              <w:pStyle w:val="Default"/>
              <w:jc w:val="both"/>
              <w:rPr>
                <w:i/>
                <w:sz w:val="22"/>
                <w:szCs w:val="22"/>
              </w:rPr>
            </w:pPr>
          </w:p>
        </w:tc>
        <w:tc>
          <w:tcPr>
            <w:tcW w:w="4394" w:type="dxa"/>
            <w:shd w:val="clear" w:color="auto" w:fill="auto"/>
          </w:tcPr>
          <w:p w:rsidR="00164B5D" w:rsidRPr="00FA06BE" w:rsidRDefault="00164B5D" w:rsidP="004E79CC">
            <w:pPr>
              <w:pStyle w:val="Standard"/>
              <w:jc w:val="both"/>
              <w:rPr>
                <w:rFonts w:ascii="Times New Roman" w:hAnsi="Times New Roman" w:cs="Times New Roman"/>
                <w:sz w:val="22"/>
                <w:szCs w:val="22"/>
              </w:rPr>
            </w:pPr>
            <w:r w:rsidRPr="00FA06BE">
              <w:rPr>
                <w:rFonts w:ascii="Times New Roman" w:hAnsi="Times New Roman" w:cs="Times New Roman"/>
                <w:sz w:val="22"/>
                <w:szCs w:val="22"/>
                <w:lang w:val="es-MX"/>
              </w:rPr>
              <w:t xml:space="preserve">5. </w:t>
            </w:r>
            <w:r w:rsidRPr="00FA06BE">
              <w:rPr>
                <w:rFonts w:ascii="Times New Roman" w:hAnsi="Times New Roman" w:cs="Times New Roman"/>
                <w:sz w:val="22"/>
                <w:szCs w:val="22"/>
              </w:rPr>
              <w:t>Si se pide un trabajo de investigación por parte del maestro, sería conveniente que el alumno lo vaya construyendo a lo largo de un periodo de tiempo, de tal forma que le permita hacer entregas parciales, las cuales el profesor va revisando (puede hacerlo</w:t>
            </w:r>
            <w:r w:rsidR="00272183">
              <w:rPr>
                <w:rFonts w:ascii="Times New Roman" w:hAnsi="Times New Roman" w:cs="Times New Roman"/>
                <w:sz w:val="22"/>
                <w:szCs w:val="22"/>
              </w:rPr>
              <w:t xml:space="preserve"> empleando un software anti plagio</w:t>
            </w:r>
            <w:r w:rsidRPr="00FA06BE">
              <w:rPr>
                <w:rFonts w:ascii="Times New Roman" w:hAnsi="Times New Roman" w:cs="Times New Roman"/>
                <w:sz w:val="22"/>
                <w:szCs w:val="22"/>
              </w:rPr>
              <w:t xml:space="preserve"> para determinar si hay plagio y en qué porcentaje).</w:t>
            </w:r>
          </w:p>
          <w:p w:rsidR="00164B5D" w:rsidRPr="00FA06BE" w:rsidRDefault="00164B5D" w:rsidP="004E79CC">
            <w:pPr>
              <w:pStyle w:val="Standard"/>
              <w:jc w:val="both"/>
              <w:rPr>
                <w:rFonts w:ascii="Times New Roman" w:hAnsi="Times New Roman" w:cs="Times New Roman"/>
                <w:sz w:val="22"/>
                <w:szCs w:val="22"/>
              </w:rPr>
            </w:pPr>
            <w:r w:rsidRPr="00FA06BE">
              <w:rPr>
                <w:rFonts w:ascii="Times New Roman" w:hAnsi="Times New Roman" w:cs="Times New Roman"/>
                <w:sz w:val="22"/>
                <w:szCs w:val="22"/>
              </w:rPr>
              <w:t xml:space="preserve">Las entregas parciales de un trabajo de investigación le permiten al profesor no saturarse de trabajo al final de un semestre y poder revisar con calma lo que el estudiante le está entregando, además de hacer una retroalimentación al estudiante. </w:t>
            </w:r>
          </w:p>
          <w:p w:rsidR="00164B5D" w:rsidRPr="00FA06BE" w:rsidRDefault="00164B5D" w:rsidP="004E79CC">
            <w:pPr>
              <w:pStyle w:val="Standard"/>
              <w:jc w:val="both"/>
              <w:rPr>
                <w:rFonts w:ascii="Times New Roman" w:hAnsi="Times New Roman" w:cs="Times New Roman"/>
                <w:sz w:val="22"/>
                <w:szCs w:val="22"/>
              </w:rPr>
            </w:pPr>
            <w:r w:rsidRPr="00FA06BE">
              <w:rPr>
                <w:rFonts w:ascii="Times New Roman" w:hAnsi="Times New Roman" w:cs="Times New Roman"/>
                <w:sz w:val="22"/>
                <w:szCs w:val="22"/>
              </w:rPr>
              <w:t>De esta forma el estudiante está cociente de que el profesor lee el trabajo y no es tan fácil copiar textos íntegros sin citarlos.</w:t>
            </w:r>
          </w:p>
          <w:p w:rsidR="00164B5D" w:rsidRPr="00FA06BE" w:rsidRDefault="00164B5D" w:rsidP="004E79CC">
            <w:pPr>
              <w:tabs>
                <w:tab w:val="left" w:pos="4257"/>
              </w:tabs>
              <w:spacing w:after="0" w:line="240" w:lineRule="auto"/>
              <w:rPr>
                <w:rFonts w:ascii="Times New Roman" w:hAnsi="Times New Roman" w:cs="Times New Roman"/>
                <w:lang w:eastAsia="zh-CN" w:bidi="hi-IN"/>
              </w:rPr>
            </w:pPr>
          </w:p>
        </w:tc>
        <w:tc>
          <w:tcPr>
            <w:tcW w:w="1105" w:type="dxa"/>
            <w:shd w:val="clear" w:color="auto" w:fill="auto"/>
          </w:tcPr>
          <w:p w:rsidR="00164B5D" w:rsidRPr="00FA06BE" w:rsidRDefault="00164B5D" w:rsidP="004E79CC">
            <w:pPr>
              <w:tabs>
                <w:tab w:val="left" w:pos="4257"/>
              </w:tabs>
              <w:spacing w:after="0" w:line="240" w:lineRule="auto"/>
              <w:rPr>
                <w:rFonts w:ascii="Times New Roman" w:hAnsi="Times New Roman" w:cs="Times New Roman"/>
                <w:lang w:eastAsia="zh-CN" w:bidi="hi-IN"/>
              </w:rPr>
            </w:pPr>
            <w:r w:rsidRPr="00FA06BE">
              <w:rPr>
                <w:rFonts w:ascii="Times New Roman" w:hAnsi="Times New Roman" w:cs="Times New Roman"/>
                <w:lang w:eastAsia="zh-CN" w:bidi="hi-IN"/>
              </w:rPr>
              <w:t>- Docentes y alumnos.</w:t>
            </w:r>
          </w:p>
        </w:tc>
        <w:tc>
          <w:tcPr>
            <w:tcW w:w="1388" w:type="dxa"/>
            <w:shd w:val="clear" w:color="auto" w:fill="auto"/>
          </w:tcPr>
          <w:p w:rsidR="00164B5D" w:rsidRPr="00FA06BE" w:rsidRDefault="00272183" w:rsidP="004E79CC">
            <w:pPr>
              <w:tabs>
                <w:tab w:val="left" w:pos="4257"/>
              </w:tabs>
              <w:spacing w:after="0" w:line="240" w:lineRule="auto"/>
              <w:rPr>
                <w:rFonts w:ascii="Times New Roman" w:hAnsi="Times New Roman" w:cs="Times New Roman"/>
                <w:lang w:eastAsia="zh-CN" w:bidi="hi-IN"/>
              </w:rPr>
            </w:pPr>
            <w:r>
              <w:rPr>
                <w:rFonts w:ascii="Times New Roman" w:hAnsi="Times New Roman" w:cs="Times New Roman"/>
                <w:lang w:eastAsia="zh-CN" w:bidi="hi-IN"/>
              </w:rPr>
              <w:t xml:space="preserve">- Software </w:t>
            </w:r>
            <w:proofErr w:type="spellStart"/>
            <w:r w:rsidR="004719C7">
              <w:rPr>
                <w:rFonts w:ascii="Times New Roman" w:hAnsi="Times New Roman" w:cs="Times New Roman"/>
                <w:lang w:eastAsia="zh-CN" w:bidi="hi-IN"/>
              </w:rPr>
              <w:t>antiplagio</w:t>
            </w:r>
            <w:proofErr w:type="spellEnd"/>
            <w:r w:rsidR="004719C7">
              <w:rPr>
                <w:rFonts w:ascii="Times New Roman" w:hAnsi="Times New Roman" w:cs="Times New Roman"/>
                <w:lang w:eastAsia="zh-CN" w:bidi="hi-IN"/>
              </w:rPr>
              <w:t>.</w:t>
            </w:r>
          </w:p>
        </w:tc>
      </w:tr>
      <w:tr w:rsidR="00164B5D" w:rsidRPr="00FA06BE" w:rsidTr="00CD7E17">
        <w:trPr>
          <w:trHeight w:val="395"/>
        </w:trPr>
        <w:tc>
          <w:tcPr>
            <w:tcW w:w="1129" w:type="dxa"/>
            <w:vMerge/>
            <w:shd w:val="clear" w:color="auto" w:fill="auto"/>
          </w:tcPr>
          <w:p w:rsidR="00164B5D" w:rsidRPr="00FA06BE" w:rsidRDefault="00164B5D" w:rsidP="004E79CC">
            <w:pPr>
              <w:tabs>
                <w:tab w:val="left" w:pos="4257"/>
              </w:tabs>
              <w:spacing w:after="0" w:line="240" w:lineRule="auto"/>
              <w:rPr>
                <w:rFonts w:ascii="Times New Roman" w:hAnsi="Times New Roman" w:cs="Times New Roman"/>
              </w:rPr>
            </w:pPr>
          </w:p>
        </w:tc>
        <w:tc>
          <w:tcPr>
            <w:tcW w:w="1560" w:type="dxa"/>
            <w:vMerge/>
            <w:shd w:val="clear" w:color="auto" w:fill="auto"/>
          </w:tcPr>
          <w:p w:rsidR="00164B5D" w:rsidRPr="00FA06BE" w:rsidRDefault="00164B5D" w:rsidP="004E79CC">
            <w:pPr>
              <w:pStyle w:val="Default"/>
              <w:jc w:val="both"/>
              <w:rPr>
                <w:i/>
                <w:sz w:val="22"/>
                <w:szCs w:val="22"/>
              </w:rPr>
            </w:pPr>
          </w:p>
        </w:tc>
        <w:tc>
          <w:tcPr>
            <w:tcW w:w="4394" w:type="dxa"/>
            <w:shd w:val="clear" w:color="auto" w:fill="auto"/>
          </w:tcPr>
          <w:p w:rsidR="00164B5D" w:rsidRPr="00FA06BE" w:rsidRDefault="00164B5D" w:rsidP="004E79CC">
            <w:pPr>
              <w:pStyle w:val="Standard"/>
              <w:jc w:val="both"/>
              <w:rPr>
                <w:rFonts w:ascii="Times New Roman" w:hAnsi="Times New Roman" w:cs="Times New Roman"/>
                <w:sz w:val="22"/>
                <w:szCs w:val="22"/>
              </w:rPr>
            </w:pPr>
            <w:r w:rsidRPr="00FA06BE">
              <w:rPr>
                <w:rFonts w:ascii="Times New Roman" w:hAnsi="Times New Roman" w:cs="Times New Roman"/>
                <w:sz w:val="22"/>
                <w:szCs w:val="22"/>
                <w:lang w:val="es-MX"/>
              </w:rPr>
              <w:t xml:space="preserve">6. </w:t>
            </w:r>
            <w:r w:rsidRPr="00FA06BE">
              <w:rPr>
                <w:rFonts w:ascii="Times New Roman" w:hAnsi="Times New Roman" w:cs="Times New Roman"/>
                <w:sz w:val="22"/>
                <w:szCs w:val="22"/>
              </w:rPr>
              <w:t xml:space="preserve">En el caso de que </w:t>
            </w:r>
            <w:r w:rsidR="00FF3557">
              <w:rPr>
                <w:rFonts w:ascii="Times New Roman" w:hAnsi="Times New Roman" w:cs="Times New Roman"/>
                <w:sz w:val="22"/>
                <w:szCs w:val="22"/>
              </w:rPr>
              <w:t xml:space="preserve">se les deje </w:t>
            </w:r>
            <w:r w:rsidRPr="00FA06BE">
              <w:rPr>
                <w:rFonts w:ascii="Times New Roman" w:hAnsi="Times New Roman" w:cs="Times New Roman"/>
                <w:sz w:val="22"/>
                <w:szCs w:val="22"/>
              </w:rPr>
              <w:t>a los alumnos listas de problemas a resolver. Pedir</w:t>
            </w:r>
            <w:r w:rsidR="00D46D58">
              <w:rPr>
                <w:rFonts w:ascii="Times New Roman" w:hAnsi="Times New Roman" w:cs="Times New Roman"/>
                <w:sz w:val="22"/>
                <w:szCs w:val="22"/>
              </w:rPr>
              <w:t xml:space="preserve">les </w:t>
            </w:r>
            <w:r w:rsidRPr="00FA06BE">
              <w:rPr>
                <w:rFonts w:ascii="Times New Roman" w:hAnsi="Times New Roman" w:cs="Times New Roman"/>
                <w:sz w:val="22"/>
                <w:szCs w:val="22"/>
              </w:rPr>
              <w:t xml:space="preserve">que pasen a resolver y explicar al grupo algunos de los problemas que se dejaron. El maestro o los mismos compañeros de grupo pueden formular </w:t>
            </w:r>
            <w:r w:rsidRPr="00FA06BE">
              <w:rPr>
                <w:rFonts w:ascii="Times New Roman" w:hAnsi="Times New Roman" w:cs="Times New Roman"/>
                <w:sz w:val="22"/>
                <w:szCs w:val="22"/>
              </w:rPr>
              <w:lastRenderedPageBreak/>
              <w:t xml:space="preserve">preguntas en relación al proceso de solución mostrado por el alumno. De esta forma, en caso de que el estudiante haya copiado el procedimiento de solución sin haber entendido lo que copió, no va a poder explicarlo al grupo y </w:t>
            </w:r>
            <w:r w:rsidR="00FF3557">
              <w:rPr>
                <w:rFonts w:ascii="Times New Roman" w:hAnsi="Times New Roman" w:cs="Times New Roman"/>
                <w:sz w:val="22"/>
                <w:szCs w:val="22"/>
              </w:rPr>
              <w:t>será evidente</w:t>
            </w:r>
            <w:r w:rsidRPr="00FA06BE">
              <w:rPr>
                <w:rFonts w:ascii="Times New Roman" w:hAnsi="Times New Roman" w:cs="Times New Roman"/>
                <w:sz w:val="22"/>
                <w:szCs w:val="22"/>
              </w:rPr>
              <w:t xml:space="preserve"> de que la tarea que resolvió bien, f</w:t>
            </w:r>
            <w:r w:rsidR="00272183">
              <w:rPr>
                <w:rFonts w:ascii="Times New Roman" w:hAnsi="Times New Roman" w:cs="Times New Roman"/>
                <w:sz w:val="22"/>
                <w:szCs w:val="22"/>
              </w:rPr>
              <w:t>ue copiada y no resuelta por él, por lo que se verá en la necesidad de estudiar en libros o en sus apuntes.</w:t>
            </w:r>
          </w:p>
          <w:p w:rsidR="00164B5D" w:rsidRPr="00FF3557" w:rsidRDefault="00164B5D" w:rsidP="004E79CC">
            <w:pPr>
              <w:tabs>
                <w:tab w:val="left" w:pos="4257"/>
              </w:tabs>
              <w:spacing w:after="0" w:line="240" w:lineRule="auto"/>
              <w:rPr>
                <w:rFonts w:ascii="Times New Roman" w:hAnsi="Times New Roman" w:cs="Times New Roman"/>
                <w:lang w:val="es-ES" w:eastAsia="zh-CN" w:bidi="hi-IN"/>
              </w:rPr>
            </w:pPr>
          </w:p>
        </w:tc>
        <w:tc>
          <w:tcPr>
            <w:tcW w:w="1105" w:type="dxa"/>
            <w:shd w:val="clear" w:color="auto" w:fill="auto"/>
          </w:tcPr>
          <w:p w:rsidR="00164B5D" w:rsidRPr="00FA06BE" w:rsidRDefault="00164B5D" w:rsidP="004E79CC">
            <w:pPr>
              <w:tabs>
                <w:tab w:val="left" w:pos="4257"/>
              </w:tabs>
              <w:spacing w:after="0" w:line="240" w:lineRule="auto"/>
              <w:rPr>
                <w:rFonts w:ascii="Times New Roman" w:hAnsi="Times New Roman" w:cs="Times New Roman"/>
                <w:lang w:eastAsia="zh-CN" w:bidi="hi-IN"/>
              </w:rPr>
            </w:pPr>
            <w:r w:rsidRPr="00FA06BE">
              <w:rPr>
                <w:rFonts w:ascii="Times New Roman" w:hAnsi="Times New Roman" w:cs="Times New Roman"/>
                <w:lang w:eastAsia="zh-CN" w:bidi="hi-IN"/>
              </w:rPr>
              <w:lastRenderedPageBreak/>
              <w:t>- Docentes y alumnos.</w:t>
            </w:r>
          </w:p>
        </w:tc>
        <w:tc>
          <w:tcPr>
            <w:tcW w:w="1388" w:type="dxa"/>
            <w:shd w:val="clear" w:color="auto" w:fill="auto"/>
          </w:tcPr>
          <w:p w:rsidR="00164B5D" w:rsidRPr="00FA06BE" w:rsidRDefault="00164B5D" w:rsidP="004E79CC">
            <w:pPr>
              <w:tabs>
                <w:tab w:val="left" w:pos="4257"/>
              </w:tabs>
              <w:spacing w:after="0" w:line="240" w:lineRule="auto"/>
              <w:rPr>
                <w:rFonts w:ascii="Times New Roman" w:hAnsi="Times New Roman" w:cs="Times New Roman"/>
                <w:lang w:eastAsia="zh-CN" w:bidi="hi-IN"/>
              </w:rPr>
            </w:pPr>
            <w:r w:rsidRPr="00FA06BE">
              <w:rPr>
                <w:rFonts w:ascii="Times New Roman" w:hAnsi="Times New Roman" w:cs="Times New Roman"/>
                <w:lang w:eastAsia="zh-CN" w:bidi="hi-IN"/>
              </w:rPr>
              <w:t>- Libros de texto.</w:t>
            </w:r>
          </w:p>
        </w:tc>
      </w:tr>
      <w:tr w:rsidR="00B2362B" w:rsidRPr="00FA06BE" w:rsidTr="00CD7E17">
        <w:trPr>
          <w:trHeight w:val="395"/>
        </w:trPr>
        <w:tc>
          <w:tcPr>
            <w:tcW w:w="1129" w:type="dxa"/>
            <w:shd w:val="clear" w:color="auto" w:fill="auto"/>
          </w:tcPr>
          <w:p w:rsidR="00B2362B" w:rsidRPr="00FA06BE" w:rsidRDefault="00B2362B" w:rsidP="004E79CC">
            <w:pPr>
              <w:tabs>
                <w:tab w:val="left" w:pos="4257"/>
              </w:tabs>
              <w:spacing w:after="0" w:line="240" w:lineRule="auto"/>
              <w:rPr>
                <w:rFonts w:ascii="Times New Roman" w:hAnsi="Times New Roman" w:cs="Times New Roman"/>
              </w:rPr>
            </w:pPr>
          </w:p>
        </w:tc>
        <w:tc>
          <w:tcPr>
            <w:tcW w:w="1560" w:type="dxa"/>
            <w:shd w:val="clear" w:color="auto" w:fill="auto"/>
          </w:tcPr>
          <w:p w:rsidR="00B2362B" w:rsidRPr="00FA06BE" w:rsidRDefault="00B2362B" w:rsidP="004E79CC">
            <w:pPr>
              <w:pStyle w:val="Default"/>
              <w:jc w:val="both"/>
              <w:rPr>
                <w:i/>
                <w:sz w:val="22"/>
                <w:szCs w:val="22"/>
              </w:rPr>
            </w:pPr>
          </w:p>
        </w:tc>
        <w:tc>
          <w:tcPr>
            <w:tcW w:w="4394" w:type="dxa"/>
            <w:shd w:val="clear" w:color="auto" w:fill="auto"/>
          </w:tcPr>
          <w:p w:rsidR="00B2362B" w:rsidRPr="00FA06BE" w:rsidRDefault="0091728E" w:rsidP="0091728E">
            <w:pPr>
              <w:pStyle w:val="Standard"/>
              <w:jc w:val="both"/>
              <w:rPr>
                <w:rFonts w:ascii="Times New Roman" w:hAnsi="Times New Roman" w:cs="Times New Roman"/>
                <w:sz w:val="22"/>
                <w:szCs w:val="22"/>
                <w:lang w:val="es-MX"/>
              </w:rPr>
            </w:pPr>
            <w:r>
              <w:rPr>
                <w:rFonts w:ascii="Times New Roman" w:hAnsi="Times New Roman" w:cs="Times New Roman"/>
                <w:sz w:val="22"/>
                <w:szCs w:val="22"/>
                <w:lang w:val="es-MX"/>
              </w:rPr>
              <w:t>7.</w:t>
            </w:r>
            <w:r w:rsidR="00B2362B">
              <w:rPr>
                <w:rFonts w:ascii="Times New Roman" w:hAnsi="Times New Roman" w:cs="Times New Roman"/>
                <w:sz w:val="22"/>
                <w:szCs w:val="22"/>
                <w:lang w:val="es-MX"/>
              </w:rPr>
              <w:t>Como se encuentran en la carrera de</w:t>
            </w:r>
            <w:r>
              <w:rPr>
                <w:rFonts w:ascii="Times New Roman" w:hAnsi="Times New Roman" w:cs="Times New Roman"/>
                <w:sz w:val="22"/>
                <w:szCs w:val="22"/>
                <w:lang w:val="es-MX"/>
              </w:rPr>
              <w:t xml:space="preserve"> Ingeniería en</w:t>
            </w:r>
            <w:r w:rsidR="00B2362B">
              <w:rPr>
                <w:rFonts w:ascii="Times New Roman" w:hAnsi="Times New Roman" w:cs="Times New Roman"/>
                <w:sz w:val="22"/>
                <w:szCs w:val="22"/>
                <w:lang w:val="es-MX"/>
              </w:rPr>
              <w:t xml:space="preserve"> Sistemas Computacionales, solicitar al estudiante que anime alguno de los problemas que se dejaron de tarea, haciéndolo interactivo mediante la programación.</w:t>
            </w:r>
            <w:r>
              <w:rPr>
                <w:rFonts w:ascii="Times New Roman" w:hAnsi="Times New Roman" w:cs="Times New Roman"/>
                <w:sz w:val="22"/>
                <w:szCs w:val="22"/>
                <w:lang w:val="es-MX"/>
              </w:rPr>
              <w:t xml:space="preserve"> El maestro debe fungir como guía en esta actividad.</w:t>
            </w:r>
          </w:p>
        </w:tc>
        <w:tc>
          <w:tcPr>
            <w:tcW w:w="1105" w:type="dxa"/>
            <w:shd w:val="clear" w:color="auto" w:fill="auto"/>
          </w:tcPr>
          <w:p w:rsidR="00B2362B" w:rsidRPr="00FA06BE" w:rsidRDefault="00B2362B" w:rsidP="004E79CC">
            <w:pPr>
              <w:tabs>
                <w:tab w:val="left" w:pos="4257"/>
              </w:tabs>
              <w:spacing w:after="0" w:line="240" w:lineRule="auto"/>
              <w:rPr>
                <w:rFonts w:ascii="Times New Roman" w:hAnsi="Times New Roman" w:cs="Times New Roman"/>
                <w:lang w:eastAsia="zh-CN" w:bidi="hi-IN"/>
              </w:rPr>
            </w:pPr>
          </w:p>
        </w:tc>
        <w:tc>
          <w:tcPr>
            <w:tcW w:w="1388" w:type="dxa"/>
            <w:shd w:val="clear" w:color="auto" w:fill="auto"/>
          </w:tcPr>
          <w:p w:rsidR="00B2362B" w:rsidRPr="00FA06BE" w:rsidRDefault="00B2362B" w:rsidP="004E79CC">
            <w:pPr>
              <w:tabs>
                <w:tab w:val="left" w:pos="4257"/>
              </w:tabs>
              <w:spacing w:after="0" w:line="240" w:lineRule="auto"/>
              <w:rPr>
                <w:rFonts w:ascii="Times New Roman" w:hAnsi="Times New Roman" w:cs="Times New Roman"/>
                <w:lang w:eastAsia="zh-CN" w:bidi="hi-IN"/>
              </w:rPr>
            </w:pPr>
          </w:p>
        </w:tc>
      </w:tr>
      <w:tr w:rsidR="00B2362B" w:rsidRPr="00FA06BE" w:rsidTr="00CD7E17">
        <w:trPr>
          <w:trHeight w:val="395"/>
        </w:trPr>
        <w:tc>
          <w:tcPr>
            <w:tcW w:w="1129" w:type="dxa"/>
            <w:shd w:val="clear" w:color="auto" w:fill="auto"/>
          </w:tcPr>
          <w:p w:rsidR="00B2362B" w:rsidRPr="00FA06BE" w:rsidRDefault="00B2362B" w:rsidP="004E79CC">
            <w:pPr>
              <w:tabs>
                <w:tab w:val="left" w:pos="4257"/>
              </w:tabs>
              <w:spacing w:after="0" w:line="240" w:lineRule="auto"/>
              <w:rPr>
                <w:rFonts w:ascii="Times New Roman" w:hAnsi="Times New Roman" w:cs="Times New Roman"/>
              </w:rPr>
            </w:pPr>
          </w:p>
        </w:tc>
        <w:tc>
          <w:tcPr>
            <w:tcW w:w="1560" w:type="dxa"/>
            <w:shd w:val="clear" w:color="auto" w:fill="auto"/>
          </w:tcPr>
          <w:p w:rsidR="00B2362B" w:rsidRPr="00FA06BE" w:rsidRDefault="00B2362B" w:rsidP="004E79CC">
            <w:pPr>
              <w:pStyle w:val="Default"/>
              <w:jc w:val="both"/>
              <w:rPr>
                <w:i/>
                <w:sz w:val="22"/>
                <w:szCs w:val="22"/>
              </w:rPr>
            </w:pPr>
          </w:p>
        </w:tc>
        <w:tc>
          <w:tcPr>
            <w:tcW w:w="4394" w:type="dxa"/>
            <w:shd w:val="clear" w:color="auto" w:fill="auto"/>
          </w:tcPr>
          <w:p w:rsidR="00B2362B" w:rsidRDefault="0091728E" w:rsidP="00B2362B">
            <w:pPr>
              <w:pStyle w:val="Standard"/>
              <w:jc w:val="both"/>
              <w:rPr>
                <w:rFonts w:ascii="Times New Roman" w:hAnsi="Times New Roman" w:cs="Times New Roman"/>
                <w:sz w:val="22"/>
                <w:szCs w:val="22"/>
                <w:lang w:val="es-MX"/>
              </w:rPr>
            </w:pPr>
            <w:r>
              <w:rPr>
                <w:rFonts w:ascii="Times New Roman" w:hAnsi="Times New Roman" w:cs="Times New Roman"/>
                <w:sz w:val="22"/>
                <w:szCs w:val="22"/>
                <w:lang w:val="es-MX"/>
              </w:rPr>
              <w:t>8. Solicitar al estudiante documentar por escrito las dificultades que tiene en el proceso de aprendizaje de algún concepto matemático, revisar literatura especializada y realizar una propuesta didáctica que incluya tecnología que ayude a la comprensión de dicho concepto. El maestro será guía en la actividad a desarrollar por los alumnos.</w:t>
            </w:r>
          </w:p>
        </w:tc>
        <w:tc>
          <w:tcPr>
            <w:tcW w:w="1105" w:type="dxa"/>
            <w:shd w:val="clear" w:color="auto" w:fill="auto"/>
          </w:tcPr>
          <w:p w:rsidR="00B2362B" w:rsidRPr="00FA06BE" w:rsidRDefault="00B2362B" w:rsidP="004E79CC">
            <w:pPr>
              <w:tabs>
                <w:tab w:val="left" w:pos="4257"/>
              </w:tabs>
              <w:spacing w:after="0" w:line="240" w:lineRule="auto"/>
              <w:rPr>
                <w:rFonts w:ascii="Times New Roman" w:hAnsi="Times New Roman" w:cs="Times New Roman"/>
                <w:lang w:eastAsia="zh-CN" w:bidi="hi-IN"/>
              </w:rPr>
            </w:pPr>
          </w:p>
        </w:tc>
        <w:tc>
          <w:tcPr>
            <w:tcW w:w="1388" w:type="dxa"/>
            <w:shd w:val="clear" w:color="auto" w:fill="auto"/>
          </w:tcPr>
          <w:p w:rsidR="00B2362B" w:rsidRPr="00FA06BE" w:rsidRDefault="00B2362B" w:rsidP="004E79CC">
            <w:pPr>
              <w:tabs>
                <w:tab w:val="left" w:pos="4257"/>
              </w:tabs>
              <w:spacing w:after="0" w:line="240" w:lineRule="auto"/>
              <w:rPr>
                <w:rFonts w:ascii="Times New Roman" w:hAnsi="Times New Roman" w:cs="Times New Roman"/>
                <w:lang w:eastAsia="zh-CN" w:bidi="hi-IN"/>
              </w:rPr>
            </w:pPr>
          </w:p>
        </w:tc>
      </w:tr>
      <w:tr w:rsidR="00164B5D" w:rsidRPr="00FA06BE" w:rsidTr="00CD7E17">
        <w:trPr>
          <w:trHeight w:val="465"/>
        </w:trPr>
        <w:tc>
          <w:tcPr>
            <w:tcW w:w="1129" w:type="dxa"/>
            <w:vMerge w:val="restart"/>
            <w:shd w:val="clear" w:color="auto" w:fill="auto"/>
          </w:tcPr>
          <w:p w:rsidR="00164B5D" w:rsidRPr="00FA06BE" w:rsidRDefault="00164B5D" w:rsidP="004E79CC">
            <w:pPr>
              <w:tabs>
                <w:tab w:val="left" w:pos="4257"/>
              </w:tabs>
              <w:spacing w:after="0" w:line="240" w:lineRule="auto"/>
              <w:rPr>
                <w:rFonts w:ascii="Times New Roman" w:hAnsi="Times New Roman" w:cs="Times New Roman"/>
                <w:lang w:eastAsia="zh-CN" w:bidi="hi-IN"/>
              </w:rPr>
            </w:pPr>
            <w:r w:rsidRPr="00FA06BE">
              <w:rPr>
                <w:rFonts w:ascii="Times New Roman" w:hAnsi="Times New Roman" w:cs="Times New Roman"/>
              </w:rPr>
              <w:t>Alto índice de reprobación en el área de formación básica. Principalmente</w:t>
            </w:r>
          </w:p>
        </w:tc>
        <w:tc>
          <w:tcPr>
            <w:tcW w:w="1560" w:type="dxa"/>
            <w:vMerge w:val="restart"/>
            <w:shd w:val="clear" w:color="auto" w:fill="auto"/>
          </w:tcPr>
          <w:p w:rsidR="00164B5D" w:rsidRPr="00FA06BE" w:rsidRDefault="00164B5D" w:rsidP="004E79CC">
            <w:pPr>
              <w:tabs>
                <w:tab w:val="left" w:pos="4257"/>
              </w:tabs>
              <w:spacing w:after="0" w:line="240" w:lineRule="auto"/>
              <w:rPr>
                <w:rFonts w:ascii="Times New Roman" w:hAnsi="Times New Roman" w:cs="Times New Roman"/>
                <w:lang w:eastAsia="zh-CN" w:bidi="hi-IN"/>
              </w:rPr>
            </w:pPr>
            <w:r w:rsidRPr="00FA06BE">
              <w:rPr>
                <w:rFonts w:ascii="Times New Roman" w:hAnsi="Times New Roman" w:cs="Times New Roman"/>
                <w:i/>
              </w:rPr>
              <w:t>Proponer estrategias para la evaluación en materias de formación básica</w:t>
            </w:r>
          </w:p>
        </w:tc>
        <w:tc>
          <w:tcPr>
            <w:tcW w:w="4394" w:type="dxa"/>
            <w:vMerge w:val="restart"/>
            <w:shd w:val="clear" w:color="auto" w:fill="auto"/>
          </w:tcPr>
          <w:p w:rsidR="00164B5D" w:rsidRPr="00FA06BE" w:rsidRDefault="00164B5D" w:rsidP="004E79CC">
            <w:pPr>
              <w:pStyle w:val="Standard"/>
              <w:jc w:val="both"/>
              <w:rPr>
                <w:rFonts w:ascii="Times New Roman" w:hAnsi="Times New Roman" w:cs="Times New Roman"/>
                <w:sz w:val="22"/>
                <w:szCs w:val="22"/>
              </w:rPr>
            </w:pPr>
            <w:r w:rsidRPr="00FA06BE">
              <w:rPr>
                <w:rFonts w:ascii="Times New Roman" w:hAnsi="Times New Roman" w:cs="Times New Roman"/>
                <w:sz w:val="22"/>
                <w:szCs w:val="22"/>
              </w:rPr>
              <w:t>1. Identificar los diferentes factores que están influyendo para que el estudiante no obtenga una calificación aprobatoria del curso.</w:t>
            </w:r>
          </w:p>
          <w:p w:rsidR="00164B5D" w:rsidRPr="00FA06BE" w:rsidRDefault="00164B5D" w:rsidP="004E79CC">
            <w:pPr>
              <w:pStyle w:val="Standard"/>
              <w:jc w:val="both"/>
              <w:rPr>
                <w:rFonts w:ascii="Times New Roman" w:hAnsi="Times New Roman" w:cs="Times New Roman"/>
                <w:sz w:val="22"/>
                <w:szCs w:val="22"/>
              </w:rPr>
            </w:pPr>
            <w:r w:rsidRPr="00FA06BE">
              <w:rPr>
                <w:rFonts w:ascii="Times New Roman" w:hAnsi="Times New Roman" w:cs="Times New Roman"/>
                <w:sz w:val="22"/>
                <w:szCs w:val="22"/>
              </w:rPr>
              <w:t xml:space="preserve"> - Falta a clases.</w:t>
            </w:r>
          </w:p>
          <w:p w:rsidR="00164B5D" w:rsidRPr="00FA06BE" w:rsidRDefault="00164B5D" w:rsidP="004E79CC">
            <w:pPr>
              <w:pStyle w:val="Standard"/>
              <w:jc w:val="both"/>
              <w:rPr>
                <w:rFonts w:ascii="Times New Roman" w:hAnsi="Times New Roman" w:cs="Times New Roman"/>
                <w:sz w:val="22"/>
                <w:szCs w:val="22"/>
              </w:rPr>
            </w:pPr>
            <w:r w:rsidRPr="00FA06BE">
              <w:rPr>
                <w:rFonts w:ascii="Times New Roman" w:hAnsi="Times New Roman" w:cs="Times New Roman"/>
                <w:sz w:val="22"/>
                <w:szCs w:val="22"/>
              </w:rPr>
              <w:t>- Falta de concentración en las clases.</w:t>
            </w:r>
          </w:p>
          <w:p w:rsidR="00164B5D" w:rsidRPr="00FA06BE" w:rsidRDefault="00164B5D" w:rsidP="004E79CC">
            <w:pPr>
              <w:pStyle w:val="Standard"/>
              <w:jc w:val="both"/>
              <w:rPr>
                <w:rFonts w:ascii="Times New Roman" w:hAnsi="Times New Roman" w:cs="Times New Roman"/>
                <w:sz w:val="22"/>
                <w:szCs w:val="22"/>
              </w:rPr>
            </w:pPr>
          </w:p>
          <w:p w:rsidR="00164B5D" w:rsidRPr="00FA06BE" w:rsidRDefault="00164B5D" w:rsidP="004E79CC">
            <w:pPr>
              <w:pStyle w:val="Standard"/>
              <w:jc w:val="both"/>
              <w:rPr>
                <w:rFonts w:ascii="Times New Roman" w:hAnsi="Times New Roman" w:cs="Times New Roman"/>
                <w:sz w:val="22"/>
                <w:szCs w:val="22"/>
              </w:rPr>
            </w:pPr>
          </w:p>
          <w:p w:rsidR="00164B5D" w:rsidRPr="00FA06BE" w:rsidRDefault="00164B5D" w:rsidP="004E79CC">
            <w:pPr>
              <w:pStyle w:val="Standard"/>
              <w:jc w:val="both"/>
              <w:rPr>
                <w:rFonts w:ascii="Times New Roman" w:hAnsi="Times New Roman" w:cs="Times New Roman"/>
                <w:sz w:val="22"/>
                <w:szCs w:val="22"/>
              </w:rPr>
            </w:pPr>
          </w:p>
          <w:p w:rsidR="00164B5D" w:rsidRPr="00FA06BE" w:rsidRDefault="00164B5D" w:rsidP="004E79CC">
            <w:pPr>
              <w:pStyle w:val="Standard"/>
              <w:jc w:val="both"/>
              <w:rPr>
                <w:rFonts w:ascii="Times New Roman" w:hAnsi="Times New Roman" w:cs="Times New Roman"/>
                <w:sz w:val="22"/>
                <w:szCs w:val="22"/>
              </w:rPr>
            </w:pPr>
            <w:r w:rsidRPr="00FA06BE">
              <w:rPr>
                <w:rFonts w:ascii="Times New Roman" w:hAnsi="Times New Roman" w:cs="Times New Roman"/>
                <w:sz w:val="22"/>
                <w:szCs w:val="22"/>
              </w:rPr>
              <w:t>- No cumple con las tareas.</w:t>
            </w:r>
          </w:p>
          <w:p w:rsidR="00164B5D" w:rsidRPr="00FA06BE" w:rsidRDefault="00164B5D" w:rsidP="004E79CC">
            <w:pPr>
              <w:pStyle w:val="Standard"/>
              <w:jc w:val="both"/>
              <w:rPr>
                <w:rFonts w:ascii="Times New Roman" w:hAnsi="Times New Roman" w:cs="Times New Roman"/>
                <w:sz w:val="22"/>
                <w:szCs w:val="22"/>
              </w:rPr>
            </w:pPr>
            <w:r w:rsidRPr="00FA06BE">
              <w:rPr>
                <w:rFonts w:ascii="Times New Roman" w:hAnsi="Times New Roman" w:cs="Times New Roman"/>
                <w:sz w:val="22"/>
                <w:szCs w:val="22"/>
              </w:rPr>
              <w:t>- No participa en clase.</w:t>
            </w:r>
          </w:p>
          <w:p w:rsidR="00164B5D" w:rsidRPr="00FA06BE" w:rsidRDefault="00164B5D" w:rsidP="004E79CC">
            <w:pPr>
              <w:pStyle w:val="Standard"/>
              <w:jc w:val="both"/>
              <w:rPr>
                <w:rFonts w:ascii="Times New Roman" w:hAnsi="Times New Roman" w:cs="Times New Roman"/>
                <w:sz w:val="22"/>
                <w:szCs w:val="22"/>
              </w:rPr>
            </w:pPr>
          </w:p>
          <w:p w:rsidR="00164B5D" w:rsidRPr="00FA06BE" w:rsidRDefault="00164B5D" w:rsidP="004E79CC">
            <w:pPr>
              <w:pStyle w:val="Standard"/>
              <w:jc w:val="both"/>
              <w:rPr>
                <w:rFonts w:ascii="Times New Roman" w:hAnsi="Times New Roman" w:cs="Times New Roman"/>
                <w:sz w:val="22"/>
                <w:szCs w:val="22"/>
              </w:rPr>
            </w:pPr>
            <w:r w:rsidRPr="00FA06BE">
              <w:rPr>
                <w:rFonts w:ascii="Times New Roman" w:hAnsi="Times New Roman" w:cs="Times New Roman"/>
                <w:sz w:val="22"/>
                <w:szCs w:val="22"/>
              </w:rPr>
              <w:t>- No toma asesorías.</w:t>
            </w:r>
          </w:p>
          <w:p w:rsidR="00164B5D" w:rsidRPr="00FA06BE" w:rsidRDefault="00164B5D" w:rsidP="004E79CC">
            <w:pPr>
              <w:pStyle w:val="Standard"/>
              <w:jc w:val="both"/>
              <w:rPr>
                <w:rFonts w:ascii="Times New Roman" w:hAnsi="Times New Roman" w:cs="Times New Roman"/>
                <w:sz w:val="22"/>
                <w:szCs w:val="22"/>
              </w:rPr>
            </w:pPr>
          </w:p>
          <w:p w:rsidR="00164B5D" w:rsidRPr="00FA06BE" w:rsidRDefault="00164B5D" w:rsidP="004E79CC">
            <w:pPr>
              <w:pStyle w:val="Standard"/>
              <w:jc w:val="both"/>
              <w:rPr>
                <w:rFonts w:ascii="Times New Roman" w:hAnsi="Times New Roman" w:cs="Times New Roman"/>
                <w:sz w:val="22"/>
                <w:szCs w:val="22"/>
              </w:rPr>
            </w:pPr>
            <w:r w:rsidRPr="00FA06BE">
              <w:rPr>
                <w:rFonts w:ascii="Times New Roman" w:hAnsi="Times New Roman" w:cs="Times New Roman"/>
                <w:sz w:val="22"/>
                <w:szCs w:val="22"/>
              </w:rPr>
              <w:t>- No cuenta con los conocimientos previos necesarios para abordar los temas de clase.</w:t>
            </w:r>
          </w:p>
          <w:p w:rsidR="00164B5D" w:rsidRPr="00FA06BE" w:rsidRDefault="00164B5D" w:rsidP="004E79CC">
            <w:pPr>
              <w:pStyle w:val="Standard"/>
              <w:jc w:val="both"/>
              <w:rPr>
                <w:rFonts w:ascii="Times New Roman" w:hAnsi="Times New Roman" w:cs="Times New Roman"/>
                <w:sz w:val="22"/>
                <w:szCs w:val="22"/>
              </w:rPr>
            </w:pPr>
          </w:p>
          <w:p w:rsidR="00164B5D" w:rsidRPr="00FA06BE" w:rsidRDefault="00164B5D" w:rsidP="004E79CC">
            <w:pPr>
              <w:pStyle w:val="Standard"/>
              <w:jc w:val="both"/>
              <w:rPr>
                <w:rFonts w:ascii="Times New Roman" w:hAnsi="Times New Roman" w:cs="Times New Roman"/>
                <w:sz w:val="22"/>
                <w:szCs w:val="22"/>
              </w:rPr>
            </w:pPr>
            <w:r w:rsidRPr="00FA06BE">
              <w:rPr>
                <w:rFonts w:ascii="Times New Roman" w:hAnsi="Times New Roman" w:cs="Times New Roman"/>
                <w:sz w:val="22"/>
                <w:szCs w:val="22"/>
              </w:rPr>
              <w:t>- Falta de práctica resolviendo ejercicios y actividades de los temas de la materia.</w:t>
            </w:r>
          </w:p>
          <w:p w:rsidR="00164B5D" w:rsidRPr="00FA06BE" w:rsidRDefault="00164B5D" w:rsidP="004E79CC">
            <w:pPr>
              <w:pStyle w:val="Standard"/>
              <w:jc w:val="both"/>
              <w:rPr>
                <w:rFonts w:ascii="Times New Roman" w:hAnsi="Times New Roman" w:cs="Times New Roman"/>
                <w:sz w:val="22"/>
                <w:szCs w:val="22"/>
              </w:rPr>
            </w:pPr>
          </w:p>
          <w:p w:rsidR="00164B5D" w:rsidRPr="00FA06BE" w:rsidRDefault="00164B5D" w:rsidP="004E79CC">
            <w:pPr>
              <w:tabs>
                <w:tab w:val="left" w:pos="4257"/>
              </w:tabs>
              <w:spacing w:after="0" w:line="240" w:lineRule="auto"/>
              <w:rPr>
                <w:rFonts w:ascii="Times New Roman" w:hAnsi="Times New Roman" w:cs="Times New Roman"/>
                <w:lang w:eastAsia="zh-CN" w:bidi="hi-IN"/>
              </w:rPr>
            </w:pPr>
          </w:p>
        </w:tc>
        <w:tc>
          <w:tcPr>
            <w:tcW w:w="1105" w:type="dxa"/>
            <w:shd w:val="clear" w:color="auto" w:fill="auto"/>
          </w:tcPr>
          <w:p w:rsidR="00164B5D" w:rsidRPr="00FA06BE" w:rsidRDefault="00164B5D" w:rsidP="004E79CC">
            <w:pPr>
              <w:tabs>
                <w:tab w:val="left" w:pos="4257"/>
              </w:tabs>
              <w:spacing w:after="0" w:line="240" w:lineRule="auto"/>
              <w:rPr>
                <w:rFonts w:ascii="Times New Roman" w:hAnsi="Times New Roman" w:cs="Times New Roman"/>
                <w:lang w:eastAsia="zh-CN" w:bidi="hi-IN"/>
              </w:rPr>
            </w:pPr>
            <w:r w:rsidRPr="00FA06BE">
              <w:rPr>
                <w:rFonts w:ascii="Times New Roman" w:hAnsi="Times New Roman" w:cs="Times New Roman"/>
                <w:lang w:eastAsia="zh-CN" w:bidi="hi-IN"/>
              </w:rPr>
              <w:t>Docente, maestro tutor, alumno y Padres de Familia</w:t>
            </w:r>
          </w:p>
        </w:tc>
        <w:tc>
          <w:tcPr>
            <w:tcW w:w="1388" w:type="dxa"/>
            <w:shd w:val="clear" w:color="auto" w:fill="auto"/>
          </w:tcPr>
          <w:p w:rsidR="00164B5D" w:rsidRPr="00FA06BE" w:rsidRDefault="00164B5D" w:rsidP="004E79CC">
            <w:pPr>
              <w:tabs>
                <w:tab w:val="left" w:pos="4257"/>
              </w:tabs>
              <w:spacing w:after="0" w:line="240" w:lineRule="auto"/>
              <w:rPr>
                <w:rFonts w:ascii="Times New Roman" w:hAnsi="Times New Roman" w:cs="Times New Roman"/>
                <w:lang w:eastAsia="zh-CN" w:bidi="hi-IN"/>
              </w:rPr>
            </w:pPr>
            <w:r w:rsidRPr="00FA06BE">
              <w:rPr>
                <w:rFonts w:ascii="Times New Roman" w:hAnsi="Times New Roman" w:cs="Times New Roman"/>
                <w:lang w:eastAsia="zh-CN" w:bidi="hi-IN"/>
              </w:rPr>
              <w:t>Lista de asistencia. Aula, Pizarra</w:t>
            </w:r>
          </w:p>
        </w:tc>
      </w:tr>
      <w:tr w:rsidR="00164B5D" w:rsidRPr="00FA06BE" w:rsidTr="00CD7E17">
        <w:trPr>
          <w:trHeight w:val="461"/>
        </w:trPr>
        <w:tc>
          <w:tcPr>
            <w:tcW w:w="1129" w:type="dxa"/>
            <w:vMerge/>
            <w:shd w:val="clear" w:color="auto" w:fill="auto"/>
          </w:tcPr>
          <w:p w:rsidR="00164B5D" w:rsidRPr="00FA06BE" w:rsidRDefault="00164B5D" w:rsidP="004E79CC">
            <w:pPr>
              <w:tabs>
                <w:tab w:val="left" w:pos="4257"/>
              </w:tabs>
              <w:spacing w:after="0" w:line="240" w:lineRule="auto"/>
              <w:rPr>
                <w:rFonts w:ascii="Times New Roman" w:hAnsi="Times New Roman" w:cs="Times New Roman"/>
              </w:rPr>
            </w:pPr>
          </w:p>
        </w:tc>
        <w:tc>
          <w:tcPr>
            <w:tcW w:w="1560" w:type="dxa"/>
            <w:vMerge/>
            <w:shd w:val="clear" w:color="auto" w:fill="auto"/>
          </w:tcPr>
          <w:p w:rsidR="00164B5D" w:rsidRPr="00FA06BE" w:rsidRDefault="00164B5D" w:rsidP="004E79CC">
            <w:pPr>
              <w:tabs>
                <w:tab w:val="left" w:pos="4257"/>
              </w:tabs>
              <w:spacing w:after="0" w:line="240" w:lineRule="auto"/>
              <w:rPr>
                <w:rFonts w:ascii="Times New Roman" w:hAnsi="Times New Roman" w:cs="Times New Roman"/>
                <w:i/>
              </w:rPr>
            </w:pPr>
          </w:p>
        </w:tc>
        <w:tc>
          <w:tcPr>
            <w:tcW w:w="4394" w:type="dxa"/>
            <w:vMerge/>
            <w:shd w:val="clear" w:color="auto" w:fill="auto"/>
          </w:tcPr>
          <w:p w:rsidR="00164B5D" w:rsidRPr="00FA06BE" w:rsidRDefault="00164B5D" w:rsidP="004E79CC">
            <w:pPr>
              <w:pStyle w:val="Standard"/>
              <w:jc w:val="both"/>
              <w:rPr>
                <w:rFonts w:ascii="Times New Roman" w:hAnsi="Times New Roman" w:cs="Times New Roman"/>
                <w:sz w:val="22"/>
                <w:szCs w:val="22"/>
              </w:rPr>
            </w:pPr>
          </w:p>
        </w:tc>
        <w:tc>
          <w:tcPr>
            <w:tcW w:w="1105" w:type="dxa"/>
            <w:shd w:val="clear" w:color="auto" w:fill="auto"/>
          </w:tcPr>
          <w:p w:rsidR="00164B5D" w:rsidRPr="00FA06BE" w:rsidRDefault="00164B5D" w:rsidP="004E79CC">
            <w:pPr>
              <w:tabs>
                <w:tab w:val="left" w:pos="4257"/>
              </w:tabs>
              <w:spacing w:after="0" w:line="240" w:lineRule="auto"/>
              <w:rPr>
                <w:rFonts w:ascii="Times New Roman" w:hAnsi="Times New Roman" w:cs="Times New Roman"/>
                <w:lang w:eastAsia="zh-CN" w:bidi="hi-IN"/>
              </w:rPr>
            </w:pPr>
            <w:r w:rsidRPr="00FA06BE">
              <w:rPr>
                <w:rFonts w:ascii="Times New Roman" w:hAnsi="Times New Roman" w:cs="Times New Roman"/>
                <w:lang w:eastAsia="zh-CN" w:bidi="hi-IN"/>
              </w:rPr>
              <w:t>Doce</w:t>
            </w:r>
            <w:r w:rsidR="00FA06BE">
              <w:rPr>
                <w:rFonts w:ascii="Times New Roman" w:hAnsi="Times New Roman" w:cs="Times New Roman"/>
                <w:lang w:eastAsia="zh-CN" w:bidi="hi-IN"/>
              </w:rPr>
              <w:t>nte</w:t>
            </w:r>
            <w:r w:rsidRPr="00FA06BE">
              <w:rPr>
                <w:rFonts w:ascii="Times New Roman" w:hAnsi="Times New Roman" w:cs="Times New Roman"/>
                <w:lang w:eastAsia="zh-CN" w:bidi="hi-IN"/>
              </w:rPr>
              <w:t xml:space="preserve"> tutor, alumno.</w:t>
            </w:r>
          </w:p>
        </w:tc>
        <w:tc>
          <w:tcPr>
            <w:tcW w:w="1388" w:type="dxa"/>
            <w:shd w:val="clear" w:color="auto" w:fill="auto"/>
          </w:tcPr>
          <w:p w:rsidR="00164B5D" w:rsidRPr="00FA06BE" w:rsidRDefault="00164B5D" w:rsidP="004E79CC">
            <w:pPr>
              <w:tabs>
                <w:tab w:val="left" w:pos="4257"/>
              </w:tabs>
              <w:spacing w:after="0" w:line="240" w:lineRule="auto"/>
              <w:rPr>
                <w:rFonts w:ascii="Times New Roman" w:hAnsi="Times New Roman" w:cs="Times New Roman"/>
                <w:lang w:eastAsia="zh-CN" w:bidi="hi-IN"/>
              </w:rPr>
            </w:pPr>
            <w:r w:rsidRPr="00FA06BE">
              <w:rPr>
                <w:rFonts w:ascii="Times New Roman" w:hAnsi="Times New Roman" w:cs="Times New Roman"/>
                <w:lang w:eastAsia="zh-CN" w:bidi="hi-IN"/>
              </w:rPr>
              <w:t>Lista de concentración de calificaciones. Tareas.</w:t>
            </w:r>
          </w:p>
        </w:tc>
      </w:tr>
      <w:tr w:rsidR="00164B5D" w:rsidRPr="00FA06BE" w:rsidTr="00CD7E17">
        <w:trPr>
          <w:trHeight w:val="461"/>
        </w:trPr>
        <w:tc>
          <w:tcPr>
            <w:tcW w:w="1129" w:type="dxa"/>
            <w:vMerge/>
            <w:shd w:val="clear" w:color="auto" w:fill="auto"/>
          </w:tcPr>
          <w:p w:rsidR="00164B5D" w:rsidRPr="00FA06BE" w:rsidRDefault="00164B5D" w:rsidP="004E79CC">
            <w:pPr>
              <w:tabs>
                <w:tab w:val="left" w:pos="4257"/>
              </w:tabs>
              <w:spacing w:after="0" w:line="240" w:lineRule="auto"/>
              <w:rPr>
                <w:rFonts w:ascii="Times New Roman" w:hAnsi="Times New Roman" w:cs="Times New Roman"/>
              </w:rPr>
            </w:pPr>
          </w:p>
        </w:tc>
        <w:tc>
          <w:tcPr>
            <w:tcW w:w="1560" w:type="dxa"/>
            <w:vMerge/>
            <w:shd w:val="clear" w:color="auto" w:fill="auto"/>
          </w:tcPr>
          <w:p w:rsidR="00164B5D" w:rsidRPr="00FA06BE" w:rsidRDefault="00164B5D" w:rsidP="004E79CC">
            <w:pPr>
              <w:tabs>
                <w:tab w:val="left" w:pos="4257"/>
              </w:tabs>
              <w:spacing w:after="0" w:line="240" w:lineRule="auto"/>
              <w:rPr>
                <w:rFonts w:ascii="Times New Roman" w:hAnsi="Times New Roman" w:cs="Times New Roman"/>
                <w:i/>
              </w:rPr>
            </w:pPr>
          </w:p>
        </w:tc>
        <w:tc>
          <w:tcPr>
            <w:tcW w:w="4394" w:type="dxa"/>
            <w:vMerge/>
            <w:shd w:val="clear" w:color="auto" w:fill="auto"/>
          </w:tcPr>
          <w:p w:rsidR="00164B5D" w:rsidRPr="00FA06BE" w:rsidRDefault="00164B5D" w:rsidP="004E79CC">
            <w:pPr>
              <w:pStyle w:val="Standard"/>
              <w:jc w:val="both"/>
              <w:rPr>
                <w:rFonts w:ascii="Times New Roman" w:hAnsi="Times New Roman" w:cs="Times New Roman"/>
                <w:sz w:val="22"/>
                <w:szCs w:val="22"/>
              </w:rPr>
            </w:pPr>
          </w:p>
        </w:tc>
        <w:tc>
          <w:tcPr>
            <w:tcW w:w="1105" w:type="dxa"/>
            <w:shd w:val="clear" w:color="auto" w:fill="auto"/>
          </w:tcPr>
          <w:p w:rsidR="00164B5D" w:rsidRPr="00FA06BE" w:rsidRDefault="00FA06BE" w:rsidP="004E79CC">
            <w:pPr>
              <w:tabs>
                <w:tab w:val="left" w:pos="4257"/>
              </w:tabs>
              <w:spacing w:after="0" w:line="240" w:lineRule="auto"/>
              <w:rPr>
                <w:rFonts w:ascii="Times New Roman" w:hAnsi="Times New Roman" w:cs="Times New Roman"/>
                <w:lang w:eastAsia="zh-CN" w:bidi="hi-IN"/>
              </w:rPr>
            </w:pPr>
            <w:r>
              <w:rPr>
                <w:rFonts w:ascii="Times New Roman" w:hAnsi="Times New Roman" w:cs="Times New Roman"/>
                <w:lang w:eastAsia="zh-CN" w:bidi="hi-IN"/>
              </w:rPr>
              <w:t>Docente</w:t>
            </w:r>
            <w:r w:rsidR="00164B5D" w:rsidRPr="00FA06BE">
              <w:rPr>
                <w:rFonts w:ascii="Times New Roman" w:hAnsi="Times New Roman" w:cs="Times New Roman"/>
                <w:lang w:eastAsia="zh-CN" w:bidi="hi-IN"/>
              </w:rPr>
              <w:t xml:space="preserve"> tutor, alumno.</w:t>
            </w:r>
          </w:p>
        </w:tc>
        <w:tc>
          <w:tcPr>
            <w:tcW w:w="1388" w:type="dxa"/>
            <w:shd w:val="clear" w:color="auto" w:fill="auto"/>
          </w:tcPr>
          <w:p w:rsidR="00164B5D" w:rsidRPr="00FA06BE" w:rsidRDefault="00164B5D" w:rsidP="004E79CC">
            <w:pPr>
              <w:tabs>
                <w:tab w:val="left" w:pos="4257"/>
              </w:tabs>
              <w:spacing w:after="0" w:line="240" w:lineRule="auto"/>
              <w:rPr>
                <w:rFonts w:ascii="Times New Roman" w:hAnsi="Times New Roman" w:cs="Times New Roman"/>
                <w:lang w:eastAsia="zh-CN" w:bidi="hi-IN"/>
              </w:rPr>
            </w:pPr>
            <w:r w:rsidRPr="00FA06BE">
              <w:rPr>
                <w:rFonts w:ascii="Times New Roman" w:hAnsi="Times New Roman" w:cs="Times New Roman"/>
                <w:lang w:eastAsia="zh-CN" w:bidi="hi-IN"/>
              </w:rPr>
              <w:t>Programa de estudios Actividades a resolver.</w:t>
            </w:r>
          </w:p>
        </w:tc>
      </w:tr>
      <w:tr w:rsidR="00164B5D" w:rsidRPr="00FA06BE" w:rsidTr="00CD7E17">
        <w:trPr>
          <w:trHeight w:val="461"/>
        </w:trPr>
        <w:tc>
          <w:tcPr>
            <w:tcW w:w="1129" w:type="dxa"/>
            <w:vMerge/>
            <w:shd w:val="clear" w:color="auto" w:fill="auto"/>
          </w:tcPr>
          <w:p w:rsidR="00164B5D" w:rsidRPr="00FA06BE" w:rsidRDefault="00164B5D" w:rsidP="004E79CC">
            <w:pPr>
              <w:tabs>
                <w:tab w:val="left" w:pos="4257"/>
              </w:tabs>
              <w:spacing w:after="0" w:line="240" w:lineRule="auto"/>
              <w:rPr>
                <w:rFonts w:ascii="Times New Roman" w:hAnsi="Times New Roman" w:cs="Times New Roman"/>
              </w:rPr>
            </w:pPr>
          </w:p>
        </w:tc>
        <w:tc>
          <w:tcPr>
            <w:tcW w:w="1560" w:type="dxa"/>
            <w:vMerge/>
            <w:shd w:val="clear" w:color="auto" w:fill="auto"/>
          </w:tcPr>
          <w:p w:rsidR="00164B5D" w:rsidRPr="00FA06BE" w:rsidRDefault="00164B5D" w:rsidP="004E79CC">
            <w:pPr>
              <w:tabs>
                <w:tab w:val="left" w:pos="4257"/>
              </w:tabs>
              <w:spacing w:after="0" w:line="240" w:lineRule="auto"/>
              <w:rPr>
                <w:rFonts w:ascii="Times New Roman" w:hAnsi="Times New Roman" w:cs="Times New Roman"/>
                <w:i/>
              </w:rPr>
            </w:pPr>
          </w:p>
        </w:tc>
        <w:tc>
          <w:tcPr>
            <w:tcW w:w="4394" w:type="dxa"/>
            <w:vMerge/>
            <w:shd w:val="clear" w:color="auto" w:fill="auto"/>
          </w:tcPr>
          <w:p w:rsidR="00164B5D" w:rsidRPr="00FA06BE" w:rsidRDefault="00164B5D" w:rsidP="004E79CC">
            <w:pPr>
              <w:pStyle w:val="Standard"/>
              <w:jc w:val="both"/>
              <w:rPr>
                <w:rFonts w:ascii="Times New Roman" w:hAnsi="Times New Roman" w:cs="Times New Roman"/>
                <w:sz w:val="22"/>
                <w:szCs w:val="22"/>
              </w:rPr>
            </w:pPr>
          </w:p>
        </w:tc>
        <w:tc>
          <w:tcPr>
            <w:tcW w:w="1105" w:type="dxa"/>
            <w:shd w:val="clear" w:color="auto" w:fill="auto"/>
          </w:tcPr>
          <w:p w:rsidR="00164B5D" w:rsidRPr="00FA06BE" w:rsidRDefault="00164B5D" w:rsidP="004E79CC">
            <w:pPr>
              <w:tabs>
                <w:tab w:val="left" w:pos="4257"/>
              </w:tabs>
              <w:spacing w:after="0" w:line="240" w:lineRule="auto"/>
              <w:rPr>
                <w:rFonts w:ascii="Times New Roman" w:hAnsi="Times New Roman" w:cs="Times New Roman"/>
                <w:lang w:eastAsia="zh-CN" w:bidi="hi-IN"/>
              </w:rPr>
            </w:pPr>
            <w:r w:rsidRPr="00FA06BE">
              <w:rPr>
                <w:rFonts w:ascii="Times New Roman" w:hAnsi="Times New Roman" w:cs="Times New Roman"/>
                <w:lang w:eastAsia="zh-CN" w:bidi="hi-IN"/>
              </w:rPr>
              <w:t>Docente y alumno.</w:t>
            </w:r>
          </w:p>
        </w:tc>
        <w:tc>
          <w:tcPr>
            <w:tcW w:w="1388" w:type="dxa"/>
            <w:shd w:val="clear" w:color="auto" w:fill="auto"/>
          </w:tcPr>
          <w:p w:rsidR="00164B5D" w:rsidRPr="00FA06BE" w:rsidRDefault="00164B5D" w:rsidP="004E79CC">
            <w:pPr>
              <w:tabs>
                <w:tab w:val="left" w:pos="4257"/>
              </w:tabs>
              <w:spacing w:after="0" w:line="240" w:lineRule="auto"/>
              <w:rPr>
                <w:rFonts w:ascii="Times New Roman" w:hAnsi="Times New Roman" w:cs="Times New Roman"/>
                <w:lang w:eastAsia="zh-CN" w:bidi="hi-IN"/>
              </w:rPr>
            </w:pPr>
            <w:r w:rsidRPr="00FA06BE">
              <w:rPr>
                <w:rFonts w:ascii="Times New Roman" w:hAnsi="Times New Roman" w:cs="Times New Roman"/>
                <w:lang w:eastAsia="zh-CN" w:bidi="hi-IN"/>
              </w:rPr>
              <w:t>Libros de texto. Actividades, ejercicios</w:t>
            </w:r>
          </w:p>
        </w:tc>
      </w:tr>
      <w:tr w:rsidR="00164B5D" w:rsidRPr="00FA06BE" w:rsidTr="00CD7E17">
        <w:trPr>
          <w:trHeight w:val="231"/>
        </w:trPr>
        <w:tc>
          <w:tcPr>
            <w:tcW w:w="1129" w:type="dxa"/>
            <w:vMerge/>
            <w:shd w:val="clear" w:color="auto" w:fill="auto"/>
          </w:tcPr>
          <w:p w:rsidR="00164B5D" w:rsidRPr="00FA06BE" w:rsidRDefault="00164B5D" w:rsidP="004E79CC">
            <w:pPr>
              <w:tabs>
                <w:tab w:val="left" w:pos="4257"/>
              </w:tabs>
              <w:spacing w:after="0" w:line="240" w:lineRule="auto"/>
              <w:rPr>
                <w:rFonts w:ascii="Times New Roman" w:hAnsi="Times New Roman" w:cs="Times New Roman"/>
              </w:rPr>
            </w:pPr>
          </w:p>
        </w:tc>
        <w:tc>
          <w:tcPr>
            <w:tcW w:w="1560" w:type="dxa"/>
            <w:vMerge/>
            <w:shd w:val="clear" w:color="auto" w:fill="auto"/>
          </w:tcPr>
          <w:p w:rsidR="00164B5D" w:rsidRPr="00FA06BE" w:rsidRDefault="00164B5D" w:rsidP="004E79CC">
            <w:pPr>
              <w:tabs>
                <w:tab w:val="left" w:pos="4257"/>
              </w:tabs>
              <w:spacing w:after="0" w:line="240" w:lineRule="auto"/>
              <w:rPr>
                <w:rFonts w:ascii="Times New Roman" w:hAnsi="Times New Roman" w:cs="Times New Roman"/>
                <w:i/>
              </w:rPr>
            </w:pPr>
          </w:p>
        </w:tc>
        <w:tc>
          <w:tcPr>
            <w:tcW w:w="4394" w:type="dxa"/>
            <w:shd w:val="clear" w:color="auto" w:fill="auto"/>
          </w:tcPr>
          <w:p w:rsidR="00164B5D" w:rsidRPr="00FA06BE" w:rsidRDefault="00164B5D" w:rsidP="004E79CC">
            <w:pPr>
              <w:pStyle w:val="Standard"/>
              <w:jc w:val="both"/>
              <w:rPr>
                <w:rFonts w:ascii="Times New Roman" w:hAnsi="Times New Roman" w:cs="Times New Roman"/>
                <w:sz w:val="22"/>
                <w:szCs w:val="22"/>
              </w:rPr>
            </w:pPr>
            <w:r w:rsidRPr="00FA06BE">
              <w:rPr>
                <w:rFonts w:ascii="Times New Roman" w:hAnsi="Times New Roman" w:cs="Times New Roman"/>
                <w:sz w:val="22"/>
                <w:szCs w:val="22"/>
              </w:rPr>
              <w:t xml:space="preserve">2. Revisar los motivos por los cuales se presentan los factores antes expuestos. Para ello se puede platicar con el estudiante y el profesor </w:t>
            </w:r>
            <w:r w:rsidRPr="00FA06BE">
              <w:rPr>
                <w:rFonts w:ascii="Times New Roman" w:hAnsi="Times New Roman" w:cs="Times New Roman"/>
                <w:sz w:val="22"/>
                <w:szCs w:val="22"/>
              </w:rPr>
              <w:lastRenderedPageBreak/>
              <w:t>que imparte el curso.</w:t>
            </w:r>
          </w:p>
          <w:p w:rsidR="00164B5D" w:rsidRPr="00FA06BE" w:rsidRDefault="00164B5D" w:rsidP="004E79CC">
            <w:pPr>
              <w:tabs>
                <w:tab w:val="left" w:pos="4257"/>
              </w:tabs>
              <w:spacing w:after="0" w:line="240" w:lineRule="auto"/>
              <w:rPr>
                <w:rFonts w:ascii="Times New Roman" w:hAnsi="Times New Roman" w:cs="Times New Roman"/>
                <w:lang w:eastAsia="zh-CN" w:bidi="hi-IN"/>
              </w:rPr>
            </w:pPr>
          </w:p>
        </w:tc>
        <w:tc>
          <w:tcPr>
            <w:tcW w:w="1105" w:type="dxa"/>
            <w:shd w:val="clear" w:color="auto" w:fill="auto"/>
          </w:tcPr>
          <w:p w:rsidR="00164B5D" w:rsidRPr="00FA06BE" w:rsidRDefault="00FA06BE" w:rsidP="004E79CC">
            <w:pPr>
              <w:tabs>
                <w:tab w:val="left" w:pos="4257"/>
              </w:tabs>
              <w:spacing w:after="0" w:line="240" w:lineRule="auto"/>
              <w:rPr>
                <w:rFonts w:ascii="Times New Roman" w:hAnsi="Times New Roman" w:cs="Times New Roman"/>
                <w:lang w:eastAsia="zh-CN" w:bidi="hi-IN"/>
              </w:rPr>
            </w:pPr>
            <w:r>
              <w:rPr>
                <w:rFonts w:ascii="Times New Roman" w:hAnsi="Times New Roman" w:cs="Times New Roman"/>
                <w:lang w:eastAsia="zh-CN" w:bidi="hi-IN"/>
              </w:rPr>
              <w:lastRenderedPageBreak/>
              <w:t>Docente</w:t>
            </w:r>
            <w:r w:rsidR="00164B5D" w:rsidRPr="00FA06BE">
              <w:rPr>
                <w:rFonts w:ascii="Times New Roman" w:hAnsi="Times New Roman" w:cs="Times New Roman"/>
                <w:lang w:eastAsia="zh-CN" w:bidi="hi-IN"/>
              </w:rPr>
              <w:t xml:space="preserve"> tutor y alumno.</w:t>
            </w:r>
          </w:p>
        </w:tc>
        <w:tc>
          <w:tcPr>
            <w:tcW w:w="1388" w:type="dxa"/>
            <w:shd w:val="clear" w:color="auto" w:fill="auto"/>
          </w:tcPr>
          <w:p w:rsidR="00164B5D" w:rsidRPr="00FA06BE" w:rsidRDefault="00164B5D" w:rsidP="004E79CC">
            <w:pPr>
              <w:tabs>
                <w:tab w:val="left" w:pos="4257"/>
              </w:tabs>
              <w:spacing w:after="0" w:line="240" w:lineRule="auto"/>
              <w:rPr>
                <w:rFonts w:ascii="Times New Roman" w:hAnsi="Times New Roman" w:cs="Times New Roman"/>
                <w:lang w:eastAsia="zh-CN" w:bidi="hi-IN"/>
              </w:rPr>
            </w:pPr>
          </w:p>
        </w:tc>
      </w:tr>
      <w:tr w:rsidR="00164B5D" w:rsidRPr="00FA06BE" w:rsidTr="00CD7E17">
        <w:trPr>
          <w:trHeight w:val="2134"/>
        </w:trPr>
        <w:tc>
          <w:tcPr>
            <w:tcW w:w="1129" w:type="dxa"/>
            <w:vMerge/>
            <w:shd w:val="clear" w:color="auto" w:fill="auto"/>
          </w:tcPr>
          <w:p w:rsidR="00164B5D" w:rsidRPr="00FA06BE" w:rsidRDefault="00164B5D" w:rsidP="004E79CC">
            <w:pPr>
              <w:tabs>
                <w:tab w:val="left" w:pos="4257"/>
              </w:tabs>
              <w:spacing w:after="0" w:line="240" w:lineRule="auto"/>
              <w:rPr>
                <w:rFonts w:ascii="Times New Roman" w:hAnsi="Times New Roman" w:cs="Times New Roman"/>
              </w:rPr>
            </w:pPr>
          </w:p>
        </w:tc>
        <w:tc>
          <w:tcPr>
            <w:tcW w:w="1560" w:type="dxa"/>
            <w:vMerge/>
            <w:shd w:val="clear" w:color="auto" w:fill="auto"/>
          </w:tcPr>
          <w:p w:rsidR="00164B5D" w:rsidRPr="00FA06BE" w:rsidRDefault="00164B5D" w:rsidP="004E79CC">
            <w:pPr>
              <w:tabs>
                <w:tab w:val="left" w:pos="4257"/>
              </w:tabs>
              <w:spacing w:after="0" w:line="240" w:lineRule="auto"/>
              <w:rPr>
                <w:rFonts w:ascii="Times New Roman" w:hAnsi="Times New Roman" w:cs="Times New Roman"/>
                <w:i/>
              </w:rPr>
            </w:pPr>
          </w:p>
        </w:tc>
        <w:tc>
          <w:tcPr>
            <w:tcW w:w="4394" w:type="dxa"/>
            <w:vMerge w:val="restart"/>
            <w:shd w:val="clear" w:color="auto" w:fill="auto"/>
          </w:tcPr>
          <w:p w:rsidR="00164B5D" w:rsidRPr="00FA06BE" w:rsidRDefault="00164B5D" w:rsidP="004E79CC">
            <w:pPr>
              <w:pStyle w:val="Standard"/>
              <w:jc w:val="both"/>
              <w:rPr>
                <w:rFonts w:ascii="Times New Roman" w:hAnsi="Times New Roman" w:cs="Times New Roman"/>
                <w:sz w:val="22"/>
                <w:szCs w:val="22"/>
              </w:rPr>
            </w:pPr>
            <w:r w:rsidRPr="00FA06BE">
              <w:rPr>
                <w:rFonts w:ascii="Times New Roman" w:hAnsi="Times New Roman" w:cs="Times New Roman"/>
                <w:sz w:val="22"/>
                <w:szCs w:val="22"/>
              </w:rPr>
              <w:t>3. Proponer soluciones  para atacar cada factor expuesto.</w:t>
            </w:r>
          </w:p>
          <w:p w:rsidR="00164B5D" w:rsidRPr="00FA06BE" w:rsidRDefault="00D46D58" w:rsidP="004E79CC">
            <w:pPr>
              <w:pStyle w:val="Standard"/>
              <w:jc w:val="both"/>
              <w:rPr>
                <w:rFonts w:ascii="Times New Roman" w:hAnsi="Times New Roman" w:cs="Times New Roman"/>
                <w:sz w:val="22"/>
                <w:szCs w:val="22"/>
              </w:rPr>
            </w:pPr>
            <w:r>
              <w:rPr>
                <w:rFonts w:ascii="Times New Roman" w:hAnsi="Times New Roman" w:cs="Times New Roman"/>
                <w:sz w:val="22"/>
                <w:szCs w:val="22"/>
              </w:rPr>
              <w:t>-Indagar el motivo por el cua</w:t>
            </w:r>
            <w:r w:rsidR="00164B5D" w:rsidRPr="00FA06BE">
              <w:rPr>
                <w:rFonts w:ascii="Times New Roman" w:hAnsi="Times New Roman" w:cs="Times New Roman"/>
                <w:sz w:val="22"/>
                <w:szCs w:val="22"/>
              </w:rPr>
              <w:t>l está faltando a clases, si es por problemas familiares, económicos, o porque no se logra despertar temprano, o porque no le gusta cómo el profesor imparte la clase.</w:t>
            </w:r>
          </w:p>
          <w:p w:rsidR="00164B5D" w:rsidRPr="00FA06BE" w:rsidRDefault="00164B5D" w:rsidP="004E79CC">
            <w:pPr>
              <w:pStyle w:val="Standard"/>
              <w:jc w:val="both"/>
              <w:rPr>
                <w:rFonts w:ascii="Times New Roman" w:hAnsi="Times New Roman" w:cs="Times New Roman"/>
                <w:sz w:val="22"/>
                <w:szCs w:val="22"/>
              </w:rPr>
            </w:pPr>
            <w:r w:rsidRPr="00FA06BE">
              <w:rPr>
                <w:rFonts w:ascii="Times New Roman" w:hAnsi="Times New Roman" w:cs="Times New Roman"/>
                <w:sz w:val="22"/>
                <w:szCs w:val="22"/>
              </w:rPr>
              <w:t>-Que el maestro preste atención en el estudiante que tiene evaluaciones muy bajas, para ver si dicho estudiante muestra alguna discapacidad, ya sea visual o auditiva o si se distrae con cualquier cosa.</w:t>
            </w:r>
          </w:p>
          <w:p w:rsidR="00164B5D" w:rsidRPr="00FA06BE" w:rsidRDefault="00164B5D" w:rsidP="004E79CC">
            <w:pPr>
              <w:pStyle w:val="Standard"/>
              <w:jc w:val="both"/>
              <w:rPr>
                <w:rFonts w:ascii="Times New Roman" w:hAnsi="Times New Roman" w:cs="Times New Roman"/>
                <w:sz w:val="22"/>
                <w:szCs w:val="22"/>
              </w:rPr>
            </w:pPr>
            <w:r w:rsidRPr="00FA06BE">
              <w:rPr>
                <w:rFonts w:ascii="Times New Roman" w:hAnsi="Times New Roman" w:cs="Times New Roman"/>
                <w:sz w:val="22"/>
                <w:szCs w:val="22"/>
              </w:rPr>
              <w:t>-Que el maestro se interese más en sus estudiantes y les pregunte de forma directa por qué</w:t>
            </w:r>
            <w:r w:rsidR="00D46D58">
              <w:rPr>
                <w:rFonts w:ascii="Times New Roman" w:hAnsi="Times New Roman" w:cs="Times New Roman"/>
                <w:sz w:val="22"/>
                <w:szCs w:val="22"/>
              </w:rPr>
              <w:t xml:space="preserve"> no están entregando las tareas y</w:t>
            </w:r>
            <w:r w:rsidRPr="00FA06BE">
              <w:rPr>
                <w:rFonts w:ascii="Times New Roman" w:hAnsi="Times New Roman" w:cs="Times New Roman"/>
                <w:sz w:val="22"/>
                <w:szCs w:val="22"/>
              </w:rPr>
              <w:t xml:space="preserve"> dependiendo de las respuestas que tome alguna medida.</w:t>
            </w:r>
          </w:p>
          <w:p w:rsidR="00164B5D" w:rsidRPr="00FA06BE" w:rsidRDefault="00164B5D" w:rsidP="004E79CC">
            <w:pPr>
              <w:pStyle w:val="Standard"/>
              <w:ind w:left="720"/>
              <w:jc w:val="both"/>
              <w:rPr>
                <w:rFonts w:ascii="Times New Roman" w:hAnsi="Times New Roman" w:cs="Times New Roman"/>
                <w:sz w:val="22"/>
                <w:szCs w:val="22"/>
              </w:rPr>
            </w:pPr>
          </w:p>
          <w:p w:rsidR="00164B5D" w:rsidRPr="00FA06BE" w:rsidRDefault="00164B5D" w:rsidP="004E79CC">
            <w:pPr>
              <w:pStyle w:val="Standard"/>
              <w:jc w:val="both"/>
              <w:rPr>
                <w:rFonts w:ascii="Times New Roman" w:hAnsi="Times New Roman" w:cs="Times New Roman"/>
                <w:sz w:val="22"/>
                <w:szCs w:val="22"/>
              </w:rPr>
            </w:pPr>
            <w:r w:rsidRPr="00FA06BE">
              <w:rPr>
                <w:rFonts w:ascii="Times New Roman" w:hAnsi="Times New Roman" w:cs="Times New Roman"/>
                <w:sz w:val="22"/>
                <w:szCs w:val="22"/>
              </w:rPr>
              <w:t>-Invitarlo a tomar asesorías, hablar con su maestro tutor individual o incluirlo en el grupo de tutoría.</w:t>
            </w:r>
          </w:p>
          <w:p w:rsidR="00164B5D" w:rsidRPr="00FA06BE" w:rsidRDefault="00164B5D" w:rsidP="004E79CC">
            <w:pPr>
              <w:pStyle w:val="Standard"/>
              <w:jc w:val="both"/>
              <w:rPr>
                <w:rFonts w:ascii="Times New Roman" w:hAnsi="Times New Roman" w:cs="Times New Roman"/>
                <w:sz w:val="22"/>
                <w:szCs w:val="22"/>
              </w:rPr>
            </w:pPr>
          </w:p>
          <w:p w:rsidR="00164B5D" w:rsidRPr="00FA06BE" w:rsidRDefault="00164B5D" w:rsidP="004E79CC">
            <w:pPr>
              <w:pStyle w:val="Standard"/>
              <w:jc w:val="both"/>
              <w:rPr>
                <w:rFonts w:ascii="Times New Roman" w:hAnsi="Times New Roman" w:cs="Times New Roman"/>
                <w:sz w:val="22"/>
                <w:szCs w:val="22"/>
              </w:rPr>
            </w:pPr>
          </w:p>
          <w:p w:rsidR="00164B5D" w:rsidRPr="00FA06BE" w:rsidRDefault="00164B5D" w:rsidP="004E79CC">
            <w:pPr>
              <w:pStyle w:val="Standard"/>
              <w:jc w:val="both"/>
              <w:rPr>
                <w:rFonts w:ascii="Times New Roman" w:hAnsi="Times New Roman" w:cs="Times New Roman"/>
                <w:sz w:val="22"/>
                <w:szCs w:val="22"/>
              </w:rPr>
            </w:pPr>
            <w:r w:rsidRPr="00FA06BE">
              <w:rPr>
                <w:rFonts w:ascii="Times New Roman" w:hAnsi="Times New Roman" w:cs="Times New Roman"/>
                <w:sz w:val="22"/>
                <w:szCs w:val="22"/>
              </w:rPr>
              <w:t>-Diseñar un sistema interactivo cuyos contenidos abarquen las Unidades de Aprendizaje del Nivel Medio Superior (Álgebra, Geometría, Trigonometría, Geometría Analítica, Cálculo Diferencia y Cálculo Integral), que incluyen los conocimientos previos requeridos por el estudiante para cursar las materias de nivel Superior. Este sistema el alumno lo puede emplear en su casa y con ello repasar los temas que no haya entendido y que son indispensables para continuar con las materias de Matemáticas.</w:t>
            </w:r>
          </w:p>
          <w:p w:rsidR="00164B5D" w:rsidRPr="00FA06BE" w:rsidRDefault="00164B5D" w:rsidP="004E79CC">
            <w:pPr>
              <w:tabs>
                <w:tab w:val="left" w:pos="4257"/>
              </w:tabs>
              <w:spacing w:after="0" w:line="240" w:lineRule="auto"/>
              <w:rPr>
                <w:rFonts w:ascii="Times New Roman" w:hAnsi="Times New Roman" w:cs="Times New Roman"/>
                <w:lang w:eastAsia="zh-CN" w:bidi="hi-IN"/>
              </w:rPr>
            </w:pPr>
          </w:p>
        </w:tc>
        <w:tc>
          <w:tcPr>
            <w:tcW w:w="1105" w:type="dxa"/>
            <w:shd w:val="clear" w:color="auto" w:fill="auto"/>
          </w:tcPr>
          <w:p w:rsidR="00164B5D" w:rsidRPr="00FA06BE" w:rsidRDefault="00164B5D" w:rsidP="004E79CC">
            <w:pPr>
              <w:tabs>
                <w:tab w:val="left" w:pos="4257"/>
              </w:tabs>
              <w:spacing w:after="0" w:line="240" w:lineRule="auto"/>
              <w:rPr>
                <w:rFonts w:ascii="Times New Roman" w:hAnsi="Times New Roman" w:cs="Times New Roman"/>
                <w:lang w:eastAsia="zh-CN" w:bidi="hi-IN"/>
              </w:rPr>
            </w:pPr>
            <w:r w:rsidRPr="00FA06BE">
              <w:rPr>
                <w:rFonts w:ascii="Times New Roman" w:hAnsi="Times New Roman" w:cs="Times New Roman"/>
                <w:lang w:eastAsia="zh-CN" w:bidi="hi-IN"/>
              </w:rPr>
              <w:t>Padres de familia, maestro tutor, docente y alumno.</w:t>
            </w:r>
          </w:p>
          <w:p w:rsidR="00164B5D" w:rsidRPr="00FA06BE" w:rsidRDefault="00164B5D" w:rsidP="004E79CC">
            <w:pPr>
              <w:tabs>
                <w:tab w:val="left" w:pos="4257"/>
              </w:tabs>
              <w:spacing w:after="0" w:line="240" w:lineRule="auto"/>
              <w:rPr>
                <w:rFonts w:ascii="Times New Roman" w:hAnsi="Times New Roman" w:cs="Times New Roman"/>
                <w:lang w:eastAsia="zh-CN" w:bidi="hi-IN"/>
              </w:rPr>
            </w:pPr>
          </w:p>
        </w:tc>
        <w:tc>
          <w:tcPr>
            <w:tcW w:w="1388" w:type="dxa"/>
            <w:shd w:val="clear" w:color="auto" w:fill="auto"/>
          </w:tcPr>
          <w:p w:rsidR="00164B5D" w:rsidRPr="00FA06BE" w:rsidRDefault="00164B5D" w:rsidP="004E79CC">
            <w:pPr>
              <w:tabs>
                <w:tab w:val="left" w:pos="4257"/>
              </w:tabs>
              <w:spacing w:after="0" w:line="240" w:lineRule="auto"/>
              <w:rPr>
                <w:rFonts w:ascii="Times New Roman" w:hAnsi="Times New Roman" w:cs="Times New Roman"/>
                <w:lang w:eastAsia="zh-CN" w:bidi="hi-IN"/>
              </w:rPr>
            </w:pPr>
            <w:r w:rsidRPr="00FA06BE">
              <w:rPr>
                <w:rFonts w:ascii="Times New Roman" w:hAnsi="Times New Roman" w:cs="Times New Roman"/>
                <w:lang w:eastAsia="zh-CN" w:bidi="hi-IN"/>
              </w:rPr>
              <w:t>Medios de comunicación.</w:t>
            </w:r>
          </w:p>
        </w:tc>
      </w:tr>
      <w:tr w:rsidR="00164B5D" w:rsidRPr="00FA06BE" w:rsidTr="00CD7E17">
        <w:trPr>
          <w:trHeight w:val="2131"/>
        </w:trPr>
        <w:tc>
          <w:tcPr>
            <w:tcW w:w="1129" w:type="dxa"/>
            <w:vMerge/>
            <w:shd w:val="clear" w:color="auto" w:fill="auto"/>
          </w:tcPr>
          <w:p w:rsidR="00164B5D" w:rsidRPr="00FA06BE" w:rsidRDefault="00164B5D" w:rsidP="004E79CC">
            <w:pPr>
              <w:tabs>
                <w:tab w:val="left" w:pos="4257"/>
              </w:tabs>
              <w:rPr>
                <w:rFonts w:ascii="Times New Roman" w:hAnsi="Times New Roman" w:cs="Times New Roman"/>
              </w:rPr>
            </w:pPr>
          </w:p>
        </w:tc>
        <w:tc>
          <w:tcPr>
            <w:tcW w:w="1560" w:type="dxa"/>
            <w:vMerge/>
            <w:shd w:val="clear" w:color="auto" w:fill="auto"/>
          </w:tcPr>
          <w:p w:rsidR="00164B5D" w:rsidRPr="00FA06BE" w:rsidRDefault="00164B5D" w:rsidP="004E79CC">
            <w:pPr>
              <w:tabs>
                <w:tab w:val="left" w:pos="4257"/>
              </w:tabs>
              <w:rPr>
                <w:rFonts w:ascii="Times New Roman" w:hAnsi="Times New Roman" w:cs="Times New Roman"/>
                <w:i/>
              </w:rPr>
            </w:pPr>
          </w:p>
        </w:tc>
        <w:tc>
          <w:tcPr>
            <w:tcW w:w="4394" w:type="dxa"/>
            <w:vMerge/>
            <w:shd w:val="clear" w:color="auto" w:fill="auto"/>
          </w:tcPr>
          <w:p w:rsidR="00164B5D" w:rsidRPr="00FA06BE" w:rsidRDefault="00164B5D" w:rsidP="004E79CC">
            <w:pPr>
              <w:pStyle w:val="Standard"/>
              <w:jc w:val="both"/>
              <w:rPr>
                <w:rFonts w:ascii="Times New Roman" w:hAnsi="Times New Roman" w:cs="Times New Roman"/>
                <w:sz w:val="22"/>
                <w:szCs w:val="22"/>
              </w:rPr>
            </w:pPr>
          </w:p>
        </w:tc>
        <w:tc>
          <w:tcPr>
            <w:tcW w:w="1105" w:type="dxa"/>
            <w:shd w:val="clear" w:color="auto" w:fill="auto"/>
          </w:tcPr>
          <w:p w:rsidR="00164B5D" w:rsidRPr="00FA06BE" w:rsidRDefault="00164B5D" w:rsidP="004E79CC">
            <w:pPr>
              <w:tabs>
                <w:tab w:val="left" w:pos="4257"/>
              </w:tabs>
              <w:spacing w:after="0" w:line="240" w:lineRule="auto"/>
              <w:rPr>
                <w:rFonts w:ascii="Times New Roman" w:hAnsi="Times New Roman" w:cs="Times New Roman"/>
                <w:lang w:eastAsia="zh-CN" w:bidi="hi-IN"/>
              </w:rPr>
            </w:pPr>
            <w:r w:rsidRPr="00FA06BE">
              <w:rPr>
                <w:rFonts w:ascii="Times New Roman" w:hAnsi="Times New Roman" w:cs="Times New Roman"/>
                <w:lang w:eastAsia="zh-CN" w:bidi="hi-IN"/>
              </w:rPr>
              <w:t>Docente y alumno.</w:t>
            </w:r>
          </w:p>
        </w:tc>
        <w:tc>
          <w:tcPr>
            <w:tcW w:w="1388" w:type="dxa"/>
            <w:shd w:val="clear" w:color="auto" w:fill="auto"/>
          </w:tcPr>
          <w:p w:rsidR="00164B5D" w:rsidRPr="00FA06BE" w:rsidRDefault="00164B5D" w:rsidP="004E79CC">
            <w:pPr>
              <w:tabs>
                <w:tab w:val="left" w:pos="4257"/>
              </w:tabs>
              <w:spacing w:after="0" w:line="240" w:lineRule="auto"/>
              <w:rPr>
                <w:rFonts w:ascii="Times New Roman" w:hAnsi="Times New Roman" w:cs="Times New Roman"/>
                <w:lang w:eastAsia="zh-CN" w:bidi="hi-IN"/>
              </w:rPr>
            </w:pPr>
            <w:r w:rsidRPr="00FA06BE">
              <w:rPr>
                <w:rFonts w:ascii="Times New Roman" w:hAnsi="Times New Roman" w:cs="Times New Roman"/>
                <w:lang w:eastAsia="zh-CN" w:bidi="hi-IN"/>
              </w:rPr>
              <w:t>Lista de calificaciones.</w:t>
            </w:r>
          </w:p>
          <w:p w:rsidR="00164B5D" w:rsidRPr="00FA06BE" w:rsidRDefault="00164B5D" w:rsidP="004E79CC">
            <w:pPr>
              <w:tabs>
                <w:tab w:val="left" w:pos="4257"/>
              </w:tabs>
              <w:spacing w:after="0" w:line="240" w:lineRule="auto"/>
              <w:rPr>
                <w:rFonts w:ascii="Times New Roman" w:hAnsi="Times New Roman" w:cs="Times New Roman"/>
                <w:lang w:eastAsia="zh-CN" w:bidi="hi-IN"/>
              </w:rPr>
            </w:pPr>
            <w:r w:rsidRPr="00FA06BE">
              <w:rPr>
                <w:rFonts w:ascii="Times New Roman" w:hAnsi="Times New Roman" w:cs="Times New Roman"/>
                <w:lang w:eastAsia="zh-CN" w:bidi="hi-IN"/>
              </w:rPr>
              <w:t>Medios de comunicación.</w:t>
            </w:r>
          </w:p>
        </w:tc>
      </w:tr>
      <w:tr w:rsidR="00164B5D" w:rsidRPr="00FA06BE" w:rsidTr="00CD7E17">
        <w:trPr>
          <w:trHeight w:val="1395"/>
        </w:trPr>
        <w:tc>
          <w:tcPr>
            <w:tcW w:w="1129" w:type="dxa"/>
            <w:vMerge/>
            <w:shd w:val="clear" w:color="auto" w:fill="auto"/>
          </w:tcPr>
          <w:p w:rsidR="00164B5D" w:rsidRPr="00FA06BE" w:rsidRDefault="00164B5D" w:rsidP="004E79CC">
            <w:pPr>
              <w:tabs>
                <w:tab w:val="left" w:pos="4257"/>
              </w:tabs>
              <w:rPr>
                <w:rFonts w:ascii="Times New Roman" w:hAnsi="Times New Roman" w:cs="Times New Roman"/>
              </w:rPr>
            </w:pPr>
          </w:p>
        </w:tc>
        <w:tc>
          <w:tcPr>
            <w:tcW w:w="1560" w:type="dxa"/>
            <w:vMerge/>
            <w:shd w:val="clear" w:color="auto" w:fill="auto"/>
          </w:tcPr>
          <w:p w:rsidR="00164B5D" w:rsidRPr="00FA06BE" w:rsidRDefault="00164B5D" w:rsidP="004E79CC">
            <w:pPr>
              <w:tabs>
                <w:tab w:val="left" w:pos="4257"/>
              </w:tabs>
              <w:rPr>
                <w:rFonts w:ascii="Times New Roman" w:hAnsi="Times New Roman" w:cs="Times New Roman"/>
                <w:i/>
              </w:rPr>
            </w:pPr>
          </w:p>
        </w:tc>
        <w:tc>
          <w:tcPr>
            <w:tcW w:w="4394" w:type="dxa"/>
            <w:vMerge/>
            <w:shd w:val="clear" w:color="auto" w:fill="auto"/>
          </w:tcPr>
          <w:p w:rsidR="00164B5D" w:rsidRPr="00FA06BE" w:rsidRDefault="00164B5D" w:rsidP="004E79CC">
            <w:pPr>
              <w:pStyle w:val="Standard"/>
              <w:jc w:val="both"/>
              <w:rPr>
                <w:rFonts w:ascii="Times New Roman" w:hAnsi="Times New Roman" w:cs="Times New Roman"/>
                <w:sz w:val="22"/>
                <w:szCs w:val="22"/>
              </w:rPr>
            </w:pPr>
          </w:p>
        </w:tc>
        <w:tc>
          <w:tcPr>
            <w:tcW w:w="1105" w:type="dxa"/>
            <w:shd w:val="clear" w:color="auto" w:fill="auto"/>
          </w:tcPr>
          <w:p w:rsidR="00164B5D" w:rsidRPr="00FA06BE" w:rsidRDefault="00164B5D" w:rsidP="004E79CC">
            <w:pPr>
              <w:tabs>
                <w:tab w:val="left" w:pos="4257"/>
              </w:tabs>
              <w:spacing w:after="0" w:line="240" w:lineRule="auto"/>
              <w:rPr>
                <w:rFonts w:ascii="Times New Roman" w:hAnsi="Times New Roman" w:cs="Times New Roman"/>
                <w:lang w:eastAsia="zh-CN" w:bidi="hi-IN"/>
              </w:rPr>
            </w:pPr>
            <w:r w:rsidRPr="00FA06BE">
              <w:rPr>
                <w:rFonts w:ascii="Times New Roman" w:hAnsi="Times New Roman" w:cs="Times New Roman"/>
                <w:lang w:eastAsia="zh-CN" w:bidi="hi-IN"/>
              </w:rPr>
              <w:t>Docente, maestro tutor, alumno.</w:t>
            </w:r>
          </w:p>
        </w:tc>
        <w:tc>
          <w:tcPr>
            <w:tcW w:w="1388" w:type="dxa"/>
            <w:shd w:val="clear" w:color="auto" w:fill="auto"/>
          </w:tcPr>
          <w:p w:rsidR="00164B5D" w:rsidRPr="00FA06BE" w:rsidRDefault="00164B5D" w:rsidP="004E79CC">
            <w:pPr>
              <w:tabs>
                <w:tab w:val="left" w:pos="4257"/>
              </w:tabs>
              <w:spacing w:after="0" w:line="240" w:lineRule="auto"/>
              <w:rPr>
                <w:rFonts w:ascii="Times New Roman" w:hAnsi="Times New Roman" w:cs="Times New Roman"/>
                <w:lang w:eastAsia="zh-CN" w:bidi="hi-IN"/>
              </w:rPr>
            </w:pPr>
            <w:r w:rsidRPr="00FA06BE">
              <w:rPr>
                <w:rFonts w:ascii="Times New Roman" w:hAnsi="Times New Roman" w:cs="Times New Roman"/>
                <w:lang w:eastAsia="zh-CN" w:bidi="hi-IN"/>
              </w:rPr>
              <w:t>Lista de calificaciones y de asistencia.</w:t>
            </w:r>
          </w:p>
        </w:tc>
      </w:tr>
      <w:tr w:rsidR="00164B5D" w:rsidRPr="00FA06BE" w:rsidTr="00CD7E17">
        <w:trPr>
          <w:trHeight w:val="2131"/>
        </w:trPr>
        <w:tc>
          <w:tcPr>
            <w:tcW w:w="1129" w:type="dxa"/>
            <w:vMerge/>
            <w:shd w:val="clear" w:color="auto" w:fill="auto"/>
          </w:tcPr>
          <w:p w:rsidR="00164B5D" w:rsidRPr="00FA06BE" w:rsidRDefault="00164B5D" w:rsidP="004E79CC">
            <w:pPr>
              <w:tabs>
                <w:tab w:val="left" w:pos="4257"/>
              </w:tabs>
              <w:rPr>
                <w:rFonts w:ascii="Times New Roman" w:hAnsi="Times New Roman" w:cs="Times New Roman"/>
              </w:rPr>
            </w:pPr>
          </w:p>
        </w:tc>
        <w:tc>
          <w:tcPr>
            <w:tcW w:w="1560" w:type="dxa"/>
            <w:vMerge/>
            <w:shd w:val="clear" w:color="auto" w:fill="auto"/>
          </w:tcPr>
          <w:p w:rsidR="00164B5D" w:rsidRPr="00FA06BE" w:rsidRDefault="00164B5D" w:rsidP="004E79CC">
            <w:pPr>
              <w:tabs>
                <w:tab w:val="left" w:pos="4257"/>
              </w:tabs>
              <w:rPr>
                <w:rFonts w:ascii="Times New Roman" w:hAnsi="Times New Roman" w:cs="Times New Roman"/>
                <w:i/>
              </w:rPr>
            </w:pPr>
          </w:p>
        </w:tc>
        <w:tc>
          <w:tcPr>
            <w:tcW w:w="4394" w:type="dxa"/>
            <w:vMerge/>
            <w:shd w:val="clear" w:color="auto" w:fill="auto"/>
          </w:tcPr>
          <w:p w:rsidR="00164B5D" w:rsidRPr="00FA06BE" w:rsidRDefault="00164B5D" w:rsidP="004E79CC">
            <w:pPr>
              <w:pStyle w:val="Standard"/>
              <w:jc w:val="both"/>
              <w:rPr>
                <w:rFonts w:ascii="Times New Roman" w:hAnsi="Times New Roman" w:cs="Times New Roman"/>
                <w:sz w:val="22"/>
                <w:szCs w:val="22"/>
              </w:rPr>
            </w:pPr>
          </w:p>
        </w:tc>
        <w:tc>
          <w:tcPr>
            <w:tcW w:w="1105" w:type="dxa"/>
            <w:shd w:val="clear" w:color="auto" w:fill="auto"/>
          </w:tcPr>
          <w:p w:rsidR="00164B5D" w:rsidRPr="00FA06BE" w:rsidRDefault="00164B5D" w:rsidP="004E79CC">
            <w:pPr>
              <w:tabs>
                <w:tab w:val="left" w:pos="4257"/>
              </w:tabs>
              <w:spacing w:after="0" w:line="240" w:lineRule="auto"/>
              <w:rPr>
                <w:rFonts w:ascii="Times New Roman" w:hAnsi="Times New Roman" w:cs="Times New Roman"/>
                <w:lang w:eastAsia="zh-CN" w:bidi="hi-IN"/>
              </w:rPr>
            </w:pPr>
            <w:r w:rsidRPr="00FA06BE">
              <w:rPr>
                <w:rFonts w:ascii="Times New Roman" w:hAnsi="Times New Roman" w:cs="Times New Roman"/>
                <w:lang w:eastAsia="zh-CN" w:bidi="hi-IN"/>
              </w:rPr>
              <w:t>Docente, maestro tutor y alumno.</w:t>
            </w:r>
          </w:p>
          <w:p w:rsidR="00164B5D" w:rsidRPr="00FA06BE" w:rsidRDefault="00164B5D" w:rsidP="004E79CC">
            <w:pPr>
              <w:tabs>
                <w:tab w:val="left" w:pos="4257"/>
              </w:tabs>
              <w:spacing w:after="0" w:line="240" w:lineRule="auto"/>
              <w:rPr>
                <w:rFonts w:ascii="Times New Roman" w:hAnsi="Times New Roman" w:cs="Times New Roman"/>
                <w:lang w:eastAsia="zh-CN" w:bidi="hi-IN"/>
              </w:rPr>
            </w:pPr>
            <w:r w:rsidRPr="00FA06BE">
              <w:rPr>
                <w:rFonts w:ascii="Times New Roman" w:hAnsi="Times New Roman" w:cs="Times New Roman"/>
                <w:lang w:eastAsia="zh-CN" w:bidi="hi-IN"/>
              </w:rPr>
              <w:t>Docente, alumno, alumno de servicio social, alumno BEIFI.</w:t>
            </w:r>
          </w:p>
        </w:tc>
        <w:tc>
          <w:tcPr>
            <w:tcW w:w="1388" w:type="dxa"/>
            <w:shd w:val="clear" w:color="auto" w:fill="auto"/>
          </w:tcPr>
          <w:p w:rsidR="00164B5D" w:rsidRPr="00FA06BE" w:rsidRDefault="00164B5D" w:rsidP="004E79CC">
            <w:pPr>
              <w:tabs>
                <w:tab w:val="left" w:pos="4257"/>
              </w:tabs>
              <w:spacing w:after="0" w:line="240" w:lineRule="auto"/>
              <w:rPr>
                <w:rFonts w:ascii="Times New Roman" w:hAnsi="Times New Roman" w:cs="Times New Roman"/>
                <w:lang w:eastAsia="zh-CN" w:bidi="hi-IN"/>
              </w:rPr>
            </w:pPr>
            <w:r w:rsidRPr="00FA06BE">
              <w:rPr>
                <w:rFonts w:ascii="Times New Roman" w:hAnsi="Times New Roman" w:cs="Times New Roman"/>
                <w:lang w:eastAsia="zh-CN" w:bidi="hi-IN"/>
              </w:rPr>
              <w:t>Aula.</w:t>
            </w:r>
          </w:p>
          <w:p w:rsidR="00164B5D" w:rsidRPr="00FA06BE" w:rsidRDefault="00164B5D" w:rsidP="004E79CC">
            <w:pPr>
              <w:tabs>
                <w:tab w:val="left" w:pos="4257"/>
              </w:tabs>
              <w:spacing w:after="0" w:line="240" w:lineRule="auto"/>
              <w:rPr>
                <w:rFonts w:ascii="Times New Roman" w:hAnsi="Times New Roman" w:cs="Times New Roman"/>
                <w:lang w:eastAsia="zh-CN" w:bidi="hi-IN"/>
              </w:rPr>
            </w:pPr>
            <w:r w:rsidRPr="00FA06BE">
              <w:rPr>
                <w:rFonts w:ascii="Times New Roman" w:hAnsi="Times New Roman" w:cs="Times New Roman"/>
                <w:lang w:eastAsia="zh-CN" w:bidi="hi-IN"/>
              </w:rPr>
              <w:t>Libro de texto.</w:t>
            </w:r>
          </w:p>
          <w:p w:rsidR="00164B5D" w:rsidRPr="00FA06BE" w:rsidRDefault="00164B5D" w:rsidP="004E79CC">
            <w:pPr>
              <w:tabs>
                <w:tab w:val="left" w:pos="4257"/>
              </w:tabs>
              <w:spacing w:after="0" w:line="240" w:lineRule="auto"/>
              <w:rPr>
                <w:rFonts w:ascii="Times New Roman" w:hAnsi="Times New Roman" w:cs="Times New Roman"/>
                <w:lang w:eastAsia="zh-CN" w:bidi="hi-IN"/>
              </w:rPr>
            </w:pPr>
            <w:r w:rsidRPr="00FA06BE">
              <w:rPr>
                <w:rFonts w:ascii="Times New Roman" w:hAnsi="Times New Roman" w:cs="Times New Roman"/>
                <w:lang w:eastAsia="zh-CN" w:bidi="hi-IN"/>
              </w:rPr>
              <w:t>Actividades.</w:t>
            </w:r>
          </w:p>
          <w:p w:rsidR="00164B5D" w:rsidRPr="00FA06BE" w:rsidRDefault="00164B5D" w:rsidP="004E79CC">
            <w:pPr>
              <w:tabs>
                <w:tab w:val="left" w:pos="4257"/>
              </w:tabs>
              <w:spacing w:after="0" w:line="240" w:lineRule="auto"/>
              <w:rPr>
                <w:rFonts w:ascii="Times New Roman" w:hAnsi="Times New Roman" w:cs="Times New Roman"/>
                <w:lang w:eastAsia="zh-CN" w:bidi="hi-IN"/>
              </w:rPr>
            </w:pPr>
            <w:r w:rsidRPr="00FA06BE">
              <w:rPr>
                <w:rFonts w:ascii="Times New Roman" w:hAnsi="Times New Roman" w:cs="Times New Roman"/>
                <w:lang w:eastAsia="zh-CN" w:bidi="hi-IN"/>
              </w:rPr>
              <w:t>Programa de estudios.</w:t>
            </w:r>
          </w:p>
          <w:p w:rsidR="00164B5D" w:rsidRPr="00FA06BE" w:rsidRDefault="00164B5D" w:rsidP="004E79CC">
            <w:pPr>
              <w:tabs>
                <w:tab w:val="left" w:pos="4257"/>
              </w:tabs>
              <w:spacing w:after="0" w:line="240" w:lineRule="auto"/>
              <w:rPr>
                <w:rFonts w:ascii="Times New Roman" w:hAnsi="Times New Roman" w:cs="Times New Roman"/>
                <w:lang w:eastAsia="zh-CN" w:bidi="hi-IN"/>
              </w:rPr>
            </w:pPr>
            <w:r w:rsidRPr="00FA06BE">
              <w:rPr>
                <w:rFonts w:ascii="Times New Roman" w:hAnsi="Times New Roman" w:cs="Times New Roman"/>
                <w:lang w:eastAsia="zh-CN" w:bidi="hi-IN"/>
              </w:rPr>
              <w:t>Computadora.</w:t>
            </w:r>
          </w:p>
          <w:p w:rsidR="00164B5D" w:rsidRPr="00FA06BE" w:rsidRDefault="00164B5D" w:rsidP="004E79CC">
            <w:pPr>
              <w:tabs>
                <w:tab w:val="left" w:pos="4257"/>
              </w:tabs>
              <w:spacing w:after="0" w:line="240" w:lineRule="auto"/>
              <w:rPr>
                <w:rFonts w:ascii="Times New Roman" w:hAnsi="Times New Roman" w:cs="Times New Roman"/>
                <w:lang w:eastAsia="zh-CN" w:bidi="hi-IN"/>
              </w:rPr>
            </w:pPr>
            <w:r w:rsidRPr="00FA06BE">
              <w:rPr>
                <w:rFonts w:ascii="Times New Roman" w:hAnsi="Times New Roman" w:cs="Times New Roman"/>
                <w:lang w:eastAsia="zh-CN" w:bidi="hi-IN"/>
              </w:rPr>
              <w:t>Lenguajes de programación.</w:t>
            </w:r>
          </w:p>
        </w:tc>
      </w:tr>
      <w:tr w:rsidR="00164B5D" w:rsidRPr="00FA06BE" w:rsidTr="00CD7E17">
        <w:trPr>
          <w:trHeight w:val="231"/>
        </w:trPr>
        <w:tc>
          <w:tcPr>
            <w:tcW w:w="1129" w:type="dxa"/>
            <w:vMerge/>
            <w:shd w:val="clear" w:color="auto" w:fill="auto"/>
          </w:tcPr>
          <w:p w:rsidR="00164B5D" w:rsidRPr="00FA06BE" w:rsidRDefault="00164B5D" w:rsidP="004E79CC">
            <w:pPr>
              <w:tabs>
                <w:tab w:val="left" w:pos="4257"/>
              </w:tabs>
              <w:rPr>
                <w:rFonts w:ascii="Times New Roman" w:hAnsi="Times New Roman" w:cs="Times New Roman"/>
              </w:rPr>
            </w:pPr>
          </w:p>
        </w:tc>
        <w:tc>
          <w:tcPr>
            <w:tcW w:w="1560" w:type="dxa"/>
            <w:vMerge/>
            <w:shd w:val="clear" w:color="auto" w:fill="auto"/>
          </w:tcPr>
          <w:p w:rsidR="00164B5D" w:rsidRPr="00FA06BE" w:rsidRDefault="00164B5D" w:rsidP="004E79CC">
            <w:pPr>
              <w:tabs>
                <w:tab w:val="left" w:pos="4257"/>
              </w:tabs>
              <w:rPr>
                <w:rFonts w:ascii="Times New Roman" w:hAnsi="Times New Roman" w:cs="Times New Roman"/>
                <w:i/>
              </w:rPr>
            </w:pPr>
          </w:p>
        </w:tc>
        <w:tc>
          <w:tcPr>
            <w:tcW w:w="4394" w:type="dxa"/>
            <w:shd w:val="clear" w:color="auto" w:fill="auto"/>
          </w:tcPr>
          <w:p w:rsidR="00164B5D" w:rsidRPr="00FA06BE" w:rsidRDefault="00164B5D" w:rsidP="00164B5D">
            <w:pPr>
              <w:pStyle w:val="Standard"/>
              <w:numPr>
                <w:ilvl w:val="0"/>
                <w:numId w:val="11"/>
              </w:numPr>
              <w:jc w:val="both"/>
              <w:rPr>
                <w:rFonts w:ascii="Times New Roman" w:hAnsi="Times New Roman" w:cs="Times New Roman"/>
                <w:sz w:val="22"/>
                <w:szCs w:val="22"/>
              </w:rPr>
            </w:pPr>
            <w:r w:rsidRPr="00FA06BE">
              <w:rPr>
                <w:rFonts w:ascii="Times New Roman" w:hAnsi="Times New Roman" w:cs="Times New Roman"/>
                <w:sz w:val="22"/>
                <w:szCs w:val="22"/>
              </w:rPr>
              <w:t>Acompañar al estudiante en su trabajo académico.</w:t>
            </w:r>
          </w:p>
          <w:p w:rsidR="00164B5D" w:rsidRPr="00FA06BE" w:rsidRDefault="00164B5D" w:rsidP="004E79CC">
            <w:pPr>
              <w:tabs>
                <w:tab w:val="left" w:pos="4257"/>
              </w:tabs>
              <w:spacing w:after="0" w:line="240" w:lineRule="auto"/>
              <w:rPr>
                <w:rFonts w:ascii="Times New Roman" w:hAnsi="Times New Roman" w:cs="Times New Roman"/>
                <w:lang w:eastAsia="zh-CN" w:bidi="hi-IN"/>
              </w:rPr>
            </w:pPr>
          </w:p>
        </w:tc>
        <w:tc>
          <w:tcPr>
            <w:tcW w:w="1105" w:type="dxa"/>
            <w:shd w:val="clear" w:color="auto" w:fill="auto"/>
          </w:tcPr>
          <w:p w:rsidR="00164B5D" w:rsidRPr="00FA06BE" w:rsidRDefault="00164B5D" w:rsidP="004E79CC">
            <w:pPr>
              <w:tabs>
                <w:tab w:val="left" w:pos="4257"/>
              </w:tabs>
              <w:spacing w:after="0" w:line="240" w:lineRule="auto"/>
              <w:rPr>
                <w:rFonts w:ascii="Times New Roman" w:hAnsi="Times New Roman" w:cs="Times New Roman"/>
                <w:lang w:eastAsia="zh-CN" w:bidi="hi-IN"/>
              </w:rPr>
            </w:pPr>
            <w:r w:rsidRPr="00FA06BE">
              <w:rPr>
                <w:rFonts w:ascii="Times New Roman" w:hAnsi="Times New Roman" w:cs="Times New Roman"/>
                <w:lang w:eastAsia="zh-CN" w:bidi="hi-IN"/>
              </w:rPr>
              <w:t>Maestro tutor, docente, alumno.</w:t>
            </w:r>
          </w:p>
        </w:tc>
        <w:tc>
          <w:tcPr>
            <w:tcW w:w="1388" w:type="dxa"/>
            <w:shd w:val="clear" w:color="auto" w:fill="auto"/>
          </w:tcPr>
          <w:p w:rsidR="00164B5D" w:rsidRPr="00FA06BE" w:rsidRDefault="00164B5D" w:rsidP="004E79CC">
            <w:pPr>
              <w:tabs>
                <w:tab w:val="left" w:pos="4257"/>
              </w:tabs>
              <w:rPr>
                <w:rFonts w:ascii="Times New Roman" w:hAnsi="Times New Roman" w:cs="Times New Roman"/>
                <w:lang w:eastAsia="zh-CN" w:bidi="hi-IN"/>
              </w:rPr>
            </w:pPr>
          </w:p>
        </w:tc>
      </w:tr>
    </w:tbl>
    <w:p w:rsidR="00AE66F4" w:rsidRPr="00382766" w:rsidRDefault="00D46D58" w:rsidP="00382766">
      <w:pPr>
        <w:spacing w:after="0" w:line="276" w:lineRule="auto"/>
        <w:jc w:val="center"/>
        <w:rPr>
          <w:rFonts w:ascii="Times New Roman" w:hAnsi="Times New Roman" w:cs="Times New Roman"/>
          <w:sz w:val="24"/>
          <w:szCs w:val="24"/>
        </w:rPr>
      </w:pPr>
      <w:r>
        <w:rPr>
          <w:rFonts w:ascii="Times New Roman" w:hAnsi="Times New Roman" w:cs="Times New Roman"/>
          <w:sz w:val="24"/>
          <w:szCs w:val="24"/>
        </w:rPr>
        <w:t xml:space="preserve">Fuente: </w:t>
      </w:r>
      <w:r w:rsidR="001C6B1E">
        <w:rPr>
          <w:rFonts w:ascii="Times New Roman" w:hAnsi="Times New Roman" w:cs="Times New Roman"/>
          <w:sz w:val="24"/>
          <w:szCs w:val="24"/>
        </w:rPr>
        <w:t>Creación</w:t>
      </w:r>
      <w:r>
        <w:rPr>
          <w:rFonts w:ascii="Times New Roman" w:hAnsi="Times New Roman" w:cs="Times New Roman"/>
          <w:sz w:val="24"/>
          <w:szCs w:val="24"/>
        </w:rPr>
        <w:t xml:space="preserve"> propia</w:t>
      </w:r>
    </w:p>
    <w:p w:rsidR="0002034E" w:rsidRDefault="0002034E" w:rsidP="008F16E1">
      <w:pPr>
        <w:pStyle w:val="Default"/>
        <w:spacing w:line="360" w:lineRule="auto"/>
        <w:jc w:val="both"/>
      </w:pPr>
    </w:p>
    <w:p w:rsidR="00B01230" w:rsidRDefault="00B01230" w:rsidP="008F16E1">
      <w:pPr>
        <w:pStyle w:val="Default"/>
        <w:spacing w:line="360" w:lineRule="auto"/>
        <w:jc w:val="both"/>
      </w:pPr>
    </w:p>
    <w:p w:rsidR="00FA06BE" w:rsidRPr="008F16E1" w:rsidRDefault="00FA06BE" w:rsidP="008F16E1">
      <w:pPr>
        <w:pStyle w:val="Default"/>
        <w:spacing w:line="360" w:lineRule="auto"/>
        <w:jc w:val="both"/>
        <w:rPr>
          <w:i/>
          <w:sz w:val="22"/>
          <w:szCs w:val="22"/>
        </w:rPr>
      </w:pPr>
      <w:r w:rsidRPr="008F16E1">
        <w:lastRenderedPageBreak/>
        <w:t xml:space="preserve">Para la ejecución de </w:t>
      </w:r>
      <w:r w:rsidR="00967D7E">
        <w:t>algunas de las estrategias</w:t>
      </w:r>
      <w:r w:rsidRPr="008F16E1">
        <w:t xml:space="preserve"> propuestas en el plan </w:t>
      </w:r>
      <w:r w:rsidR="0002034E">
        <w:t xml:space="preserve">de acción tutorial </w:t>
      </w:r>
      <w:r w:rsidRPr="008F16E1">
        <w:t xml:space="preserve">presentado en la tabla 2, a </w:t>
      </w:r>
      <w:proofErr w:type="gramStart"/>
      <w:r w:rsidRPr="008F16E1">
        <w:t>continuación</w:t>
      </w:r>
      <w:proofErr w:type="gramEnd"/>
      <w:r w:rsidRPr="008F16E1">
        <w:t xml:space="preserve"> se describen las </w:t>
      </w:r>
      <w:r w:rsidR="00967D7E">
        <w:t>acciones</w:t>
      </w:r>
      <w:r w:rsidRPr="008F16E1">
        <w:t xml:space="preserve"> que se emplearon para llevarlas a cabo, para lo cual se tomó una muestra de </w:t>
      </w:r>
      <w:r w:rsidR="004719C7">
        <w:t>60</w:t>
      </w:r>
      <w:r w:rsidR="00216B29">
        <w:t xml:space="preserve"> </w:t>
      </w:r>
      <w:r w:rsidRPr="008F16E1">
        <w:t>alumnos</w:t>
      </w:r>
      <w:r w:rsidR="004719C7">
        <w:t>, de los cuales 30</w:t>
      </w:r>
      <w:r w:rsidR="00762FBC">
        <w:t xml:space="preserve"> alumnos</w:t>
      </w:r>
      <w:r w:rsidR="00216B29">
        <w:t xml:space="preserve"> se encontraban cursando la unidad de aprendizaje </w:t>
      </w:r>
      <w:r w:rsidR="00967D7E">
        <w:t xml:space="preserve">(UA) </w:t>
      </w:r>
      <w:r w:rsidR="00762FBC">
        <w:t>de Cálculo Aplicado</w:t>
      </w:r>
      <w:r w:rsidR="004719C7">
        <w:t xml:space="preserve"> y 30 </w:t>
      </w:r>
      <w:r w:rsidR="00B11EDA">
        <w:t>la UA de Probabilidad y Estadística, correspondiente a segundo y tercer semestres, respe</w:t>
      </w:r>
      <w:r w:rsidR="001C6B1E">
        <w:t>c</w:t>
      </w:r>
      <w:r w:rsidR="00B11EDA">
        <w:t>tivamente.</w:t>
      </w:r>
      <w:r w:rsidR="00762FBC">
        <w:t xml:space="preserve">  </w:t>
      </w:r>
      <w:r w:rsidRPr="008F16E1">
        <w:rPr>
          <w:i/>
          <w:sz w:val="22"/>
          <w:szCs w:val="22"/>
        </w:rPr>
        <w:t xml:space="preserve"> </w:t>
      </w:r>
    </w:p>
    <w:p w:rsidR="00FA06BE" w:rsidRPr="008D237F" w:rsidRDefault="00FA06BE" w:rsidP="008F16E1">
      <w:pPr>
        <w:pStyle w:val="Standard"/>
        <w:spacing w:line="360" w:lineRule="auto"/>
        <w:jc w:val="both"/>
        <w:rPr>
          <w:rFonts w:ascii="Times New Roman" w:hAnsi="Times New Roman" w:cs="Times New Roman"/>
          <w:lang w:val="es-MX"/>
        </w:rPr>
      </w:pPr>
    </w:p>
    <w:p w:rsidR="00FA06BE" w:rsidRPr="008F16E1" w:rsidRDefault="00FA06BE" w:rsidP="008F16E1">
      <w:pPr>
        <w:pStyle w:val="Standard"/>
        <w:spacing w:line="360" w:lineRule="auto"/>
        <w:jc w:val="both"/>
        <w:rPr>
          <w:rFonts w:ascii="Times New Roman" w:hAnsi="Times New Roman" w:cs="Times New Roman"/>
        </w:rPr>
      </w:pPr>
      <w:r w:rsidRPr="008F16E1">
        <w:rPr>
          <w:rFonts w:ascii="Times New Roman" w:hAnsi="Times New Roman" w:cs="Times New Roman"/>
        </w:rPr>
        <w:t>A contin</w:t>
      </w:r>
      <w:r w:rsidR="00D46D58">
        <w:rPr>
          <w:rFonts w:ascii="Times New Roman" w:hAnsi="Times New Roman" w:cs="Times New Roman"/>
        </w:rPr>
        <w:t>uación se narra la forma en que</w:t>
      </w:r>
      <w:r w:rsidRPr="008F16E1">
        <w:rPr>
          <w:rFonts w:ascii="Times New Roman" w:hAnsi="Times New Roman" w:cs="Times New Roman"/>
        </w:rPr>
        <w:t xml:space="preserve"> fueron trabajadas</w:t>
      </w:r>
      <w:r w:rsidR="00743BA4">
        <w:rPr>
          <w:rFonts w:ascii="Times New Roman" w:hAnsi="Times New Roman" w:cs="Times New Roman"/>
        </w:rPr>
        <w:t xml:space="preserve"> algunas de las</w:t>
      </w:r>
      <w:r w:rsidRPr="008F16E1">
        <w:rPr>
          <w:rFonts w:ascii="Times New Roman" w:hAnsi="Times New Roman" w:cs="Times New Roman"/>
        </w:rPr>
        <w:t xml:space="preserve"> </w:t>
      </w:r>
      <w:r w:rsidR="00743BA4">
        <w:rPr>
          <w:rFonts w:ascii="Times New Roman" w:hAnsi="Times New Roman" w:cs="Times New Roman"/>
        </w:rPr>
        <w:t>estrategias</w:t>
      </w:r>
      <w:r w:rsidRPr="008F16E1">
        <w:rPr>
          <w:rFonts w:ascii="Times New Roman" w:hAnsi="Times New Roman" w:cs="Times New Roman"/>
        </w:rPr>
        <w:t xml:space="preserve"> con </w:t>
      </w:r>
      <w:r w:rsidR="004719C7">
        <w:rPr>
          <w:rFonts w:ascii="Times New Roman" w:hAnsi="Times New Roman" w:cs="Times New Roman"/>
        </w:rPr>
        <w:t>la muestra de los 60</w:t>
      </w:r>
      <w:r w:rsidR="00743BA4">
        <w:rPr>
          <w:rFonts w:ascii="Times New Roman" w:hAnsi="Times New Roman" w:cs="Times New Roman"/>
        </w:rPr>
        <w:t xml:space="preserve"> alumnos, los cuales estaban divididos en </w:t>
      </w:r>
      <w:r w:rsidR="00955953">
        <w:rPr>
          <w:rFonts w:ascii="Times New Roman" w:hAnsi="Times New Roman" w:cs="Times New Roman"/>
        </w:rPr>
        <w:t>2</w:t>
      </w:r>
      <w:r w:rsidR="00743BA4">
        <w:rPr>
          <w:rFonts w:ascii="Times New Roman" w:hAnsi="Times New Roman" w:cs="Times New Roman"/>
        </w:rPr>
        <w:t xml:space="preserve"> grupos</w:t>
      </w:r>
      <w:r w:rsidR="00AB208A">
        <w:rPr>
          <w:rFonts w:ascii="Times New Roman" w:hAnsi="Times New Roman" w:cs="Times New Roman"/>
        </w:rPr>
        <w:t xml:space="preserve">, </w:t>
      </w:r>
      <w:r w:rsidR="00955953">
        <w:rPr>
          <w:rFonts w:ascii="Times New Roman" w:hAnsi="Times New Roman" w:cs="Times New Roman"/>
        </w:rPr>
        <w:t>1</w:t>
      </w:r>
      <w:r w:rsidR="00AB208A">
        <w:rPr>
          <w:rFonts w:ascii="Times New Roman" w:hAnsi="Times New Roman" w:cs="Times New Roman"/>
        </w:rPr>
        <w:t xml:space="preserve"> grupo de Cálculo Aplicado y uno de Probabilidad y Estadística</w:t>
      </w:r>
      <w:r w:rsidRPr="008F16E1">
        <w:rPr>
          <w:rFonts w:ascii="Times New Roman" w:hAnsi="Times New Roman" w:cs="Times New Roman"/>
        </w:rPr>
        <w:t>:</w:t>
      </w:r>
    </w:p>
    <w:p w:rsidR="00F06993" w:rsidRDefault="00F06993" w:rsidP="008F16E1">
      <w:pPr>
        <w:pStyle w:val="Standard"/>
        <w:spacing w:line="360" w:lineRule="auto"/>
        <w:jc w:val="both"/>
        <w:rPr>
          <w:rFonts w:ascii="Times New Roman" w:hAnsi="Times New Roman" w:cs="Times New Roman"/>
        </w:rPr>
      </w:pPr>
    </w:p>
    <w:p w:rsidR="00FA06BE" w:rsidRPr="008F16E1" w:rsidRDefault="00FA06BE" w:rsidP="008F16E1">
      <w:pPr>
        <w:pStyle w:val="Standard"/>
        <w:spacing w:line="360" w:lineRule="auto"/>
        <w:jc w:val="both"/>
        <w:rPr>
          <w:rFonts w:ascii="Times New Roman" w:hAnsi="Times New Roman" w:cs="Times New Roman"/>
        </w:rPr>
      </w:pPr>
      <w:r w:rsidRPr="008F16E1">
        <w:rPr>
          <w:rFonts w:ascii="Times New Roman" w:hAnsi="Times New Roman" w:cs="Times New Roman"/>
        </w:rPr>
        <w:t>Una vez que se aplicaron los instrumentos que permitieron determinar el diagnóstico de</w:t>
      </w:r>
      <w:r w:rsidR="0002034E">
        <w:rPr>
          <w:rFonts w:ascii="Times New Roman" w:hAnsi="Times New Roman" w:cs="Times New Roman"/>
        </w:rPr>
        <w:t xml:space="preserve"> </w:t>
      </w:r>
      <w:r w:rsidRPr="008F16E1">
        <w:rPr>
          <w:rFonts w:ascii="Times New Roman" w:hAnsi="Times New Roman" w:cs="Times New Roman"/>
        </w:rPr>
        <w:t>l</w:t>
      </w:r>
      <w:r w:rsidR="0002034E">
        <w:rPr>
          <w:rFonts w:ascii="Times New Roman" w:hAnsi="Times New Roman" w:cs="Times New Roman"/>
        </w:rPr>
        <w:t>os</w:t>
      </w:r>
      <w:r w:rsidRPr="008F16E1">
        <w:rPr>
          <w:rFonts w:ascii="Times New Roman" w:hAnsi="Times New Roman" w:cs="Times New Roman"/>
        </w:rPr>
        <w:t xml:space="preserve"> grupo, en donde se encontró que varios estudiantes han reprobado entre 1 y 2 materias, que carecen de hábitos de estudio y de que copian de los solucionarios de los libros de texto, los procedimientos de los problemas y ejercicios que se les dejan de tarea. Se pusieron en práctica </w:t>
      </w:r>
      <w:r w:rsidR="00CD7E17">
        <w:rPr>
          <w:rFonts w:ascii="Times New Roman" w:hAnsi="Times New Roman" w:cs="Times New Roman"/>
        </w:rPr>
        <w:t xml:space="preserve">las </w:t>
      </w:r>
      <w:r w:rsidR="00967D7E">
        <w:rPr>
          <w:rFonts w:ascii="Times New Roman" w:hAnsi="Times New Roman" w:cs="Times New Roman"/>
        </w:rPr>
        <w:t>estrategias</w:t>
      </w:r>
      <w:r w:rsidR="00CD7E17">
        <w:rPr>
          <w:rFonts w:ascii="Times New Roman" w:hAnsi="Times New Roman" w:cs="Times New Roman"/>
        </w:rPr>
        <w:t xml:space="preserve"> mencionadas en la tabla 2.</w:t>
      </w:r>
    </w:p>
    <w:p w:rsidR="00F06993" w:rsidRDefault="00F06993" w:rsidP="008F16E1">
      <w:pPr>
        <w:pStyle w:val="Standard"/>
        <w:spacing w:line="360" w:lineRule="auto"/>
        <w:jc w:val="both"/>
        <w:rPr>
          <w:rFonts w:ascii="Times New Roman" w:hAnsi="Times New Roman" w:cs="Times New Roman"/>
        </w:rPr>
      </w:pPr>
    </w:p>
    <w:p w:rsidR="00AB208A" w:rsidRPr="001F6B5C" w:rsidRDefault="00AB208A" w:rsidP="001F6B5C">
      <w:pPr>
        <w:spacing w:after="0" w:line="360" w:lineRule="auto"/>
        <w:rPr>
          <w:rFonts w:ascii="Times New Roman" w:eastAsia="Calibri" w:hAnsi="Times New Roman" w:cs="Times New Roman"/>
          <w:b/>
          <w:color w:val="000000"/>
          <w:sz w:val="24"/>
          <w:szCs w:val="24"/>
          <w:lang w:val="es-ES_tradnl"/>
        </w:rPr>
      </w:pPr>
      <w:r w:rsidRPr="001F6B5C">
        <w:rPr>
          <w:rFonts w:ascii="Times New Roman" w:eastAsia="Calibri" w:hAnsi="Times New Roman" w:cs="Times New Roman"/>
          <w:b/>
          <w:color w:val="000000"/>
          <w:sz w:val="24"/>
          <w:szCs w:val="24"/>
          <w:lang w:val="es-ES_tradnl"/>
        </w:rPr>
        <w:t>Estrategia de tomar asesorías</w:t>
      </w:r>
    </w:p>
    <w:p w:rsidR="00FA06BE" w:rsidRDefault="00FA06BE" w:rsidP="008F16E1">
      <w:pPr>
        <w:pStyle w:val="Standard"/>
        <w:spacing w:line="360" w:lineRule="auto"/>
        <w:jc w:val="both"/>
        <w:rPr>
          <w:rFonts w:ascii="Times New Roman" w:hAnsi="Times New Roman" w:cs="Times New Roman"/>
        </w:rPr>
      </w:pPr>
      <w:r w:rsidRPr="008F16E1">
        <w:rPr>
          <w:rFonts w:ascii="Times New Roman" w:hAnsi="Times New Roman" w:cs="Times New Roman"/>
        </w:rPr>
        <w:t xml:space="preserve">Se les informó a los estudiantes que para hacer la tarea debían resolver los problemas porque tendrían que pasar </w:t>
      </w:r>
      <w:r w:rsidR="002F7236">
        <w:rPr>
          <w:rFonts w:ascii="Times New Roman" w:hAnsi="Times New Roman" w:cs="Times New Roman"/>
        </w:rPr>
        <w:t>a la pizarra no sólo a resolver los ejercicios sino también e</w:t>
      </w:r>
      <w:r w:rsidRPr="008F16E1">
        <w:rPr>
          <w:rFonts w:ascii="Times New Roman" w:hAnsi="Times New Roman" w:cs="Times New Roman"/>
        </w:rPr>
        <w:t>xplicar los procedimientos empleados. Se les dijo que podían tomar asesorías para reafirmar sus conocimientos y que en estas asesorías se resolverían las diferentes dudas que tuvieran.</w:t>
      </w:r>
    </w:p>
    <w:p w:rsidR="00095EE6" w:rsidRDefault="00095EE6" w:rsidP="008F16E1">
      <w:pPr>
        <w:pStyle w:val="Standard"/>
        <w:spacing w:line="360" w:lineRule="auto"/>
        <w:jc w:val="both"/>
        <w:rPr>
          <w:rFonts w:ascii="Times New Roman" w:hAnsi="Times New Roman" w:cs="Times New Roman"/>
        </w:rPr>
      </w:pPr>
    </w:p>
    <w:p w:rsidR="00382766" w:rsidRPr="008F16E1" w:rsidRDefault="00382766" w:rsidP="008F16E1">
      <w:pPr>
        <w:pStyle w:val="Standard"/>
        <w:spacing w:line="360" w:lineRule="auto"/>
        <w:jc w:val="both"/>
        <w:rPr>
          <w:rFonts w:ascii="Times New Roman" w:hAnsi="Times New Roman" w:cs="Times New Roman"/>
        </w:rPr>
      </w:pPr>
      <w:r>
        <w:rPr>
          <w:rFonts w:ascii="Times New Roman" w:hAnsi="Times New Roman" w:cs="Times New Roman"/>
        </w:rPr>
        <w:t>De esta forma en las sesiones en las cuales se habían dejado ejercicios o problemas a resolver, los estudiantes pasaban a la pizarra y resolvían los problemas explicando al grupo la forma de resolverse. De esta forma las clases fueron más dinámicas y más estudiantes acudían a asesorías fuera del horario de clase.</w:t>
      </w:r>
    </w:p>
    <w:p w:rsidR="00F06993" w:rsidRDefault="00F06993" w:rsidP="008F16E1">
      <w:pPr>
        <w:pStyle w:val="Standard"/>
        <w:spacing w:line="360" w:lineRule="auto"/>
        <w:jc w:val="both"/>
        <w:rPr>
          <w:rFonts w:ascii="Times New Roman" w:hAnsi="Times New Roman" w:cs="Times New Roman"/>
        </w:rPr>
      </w:pPr>
    </w:p>
    <w:p w:rsidR="00FA06BE" w:rsidRPr="008F16E1" w:rsidRDefault="00FA06BE" w:rsidP="008F16E1">
      <w:pPr>
        <w:pStyle w:val="Standard"/>
        <w:spacing w:line="360" w:lineRule="auto"/>
        <w:jc w:val="both"/>
        <w:rPr>
          <w:rFonts w:ascii="Times New Roman" w:hAnsi="Times New Roman" w:cs="Times New Roman"/>
        </w:rPr>
      </w:pPr>
      <w:r w:rsidRPr="008F16E1">
        <w:rPr>
          <w:rFonts w:ascii="Times New Roman" w:hAnsi="Times New Roman" w:cs="Times New Roman"/>
        </w:rPr>
        <w:t>Por otro lado, cuando se iniciaba un tema se les solicitaba a los estudiantes leer al respecto para que recordaran los conceptos trabajados en primer semestre (con la UA de Cálculo) y en varias ocasiones se construían mapas mentales con la información que ellos tenían.</w:t>
      </w:r>
    </w:p>
    <w:p w:rsidR="00F06993" w:rsidRDefault="00F06993" w:rsidP="008F16E1">
      <w:pPr>
        <w:pStyle w:val="Standard"/>
        <w:spacing w:line="360" w:lineRule="auto"/>
        <w:jc w:val="both"/>
        <w:rPr>
          <w:rFonts w:ascii="Times New Roman" w:hAnsi="Times New Roman" w:cs="Times New Roman"/>
        </w:rPr>
      </w:pPr>
    </w:p>
    <w:p w:rsidR="00FA06BE" w:rsidRPr="008F16E1" w:rsidRDefault="00FA06BE" w:rsidP="008F16E1">
      <w:pPr>
        <w:pStyle w:val="Standard"/>
        <w:spacing w:line="360" w:lineRule="auto"/>
        <w:jc w:val="both"/>
        <w:rPr>
          <w:rFonts w:ascii="Times New Roman" w:hAnsi="Times New Roman" w:cs="Times New Roman"/>
        </w:rPr>
      </w:pPr>
      <w:r w:rsidRPr="008F16E1">
        <w:rPr>
          <w:rFonts w:ascii="Times New Roman" w:hAnsi="Times New Roman" w:cs="Times New Roman"/>
        </w:rPr>
        <w:t>Más de la mitad del grupo asistió a asesorías durante el semestre 2017/2.</w:t>
      </w:r>
    </w:p>
    <w:p w:rsidR="00CD7E17" w:rsidRDefault="00CD7E17" w:rsidP="008F16E1">
      <w:pPr>
        <w:pStyle w:val="Standard"/>
        <w:spacing w:line="360" w:lineRule="auto"/>
        <w:jc w:val="both"/>
        <w:rPr>
          <w:rFonts w:ascii="Times New Roman" w:hAnsi="Times New Roman" w:cs="Times New Roman"/>
        </w:rPr>
      </w:pPr>
    </w:p>
    <w:p w:rsidR="00FA06BE" w:rsidRPr="008F16E1" w:rsidRDefault="00FA06BE" w:rsidP="008F16E1">
      <w:pPr>
        <w:pStyle w:val="Standard"/>
        <w:spacing w:line="360" w:lineRule="auto"/>
        <w:jc w:val="both"/>
        <w:rPr>
          <w:rFonts w:ascii="Times New Roman" w:hAnsi="Times New Roman" w:cs="Times New Roman"/>
        </w:rPr>
      </w:pPr>
      <w:r w:rsidRPr="008F16E1">
        <w:rPr>
          <w:rFonts w:ascii="Times New Roman" w:hAnsi="Times New Roman" w:cs="Times New Roman"/>
        </w:rPr>
        <w:t>Todos los alumnos de</w:t>
      </w:r>
      <w:r w:rsidR="0002034E">
        <w:rPr>
          <w:rFonts w:ascii="Times New Roman" w:hAnsi="Times New Roman" w:cs="Times New Roman"/>
        </w:rPr>
        <w:t xml:space="preserve"> </w:t>
      </w:r>
      <w:r w:rsidRPr="008F16E1">
        <w:rPr>
          <w:rFonts w:ascii="Times New Roman" w:hAnsi="Times New Roman" w:cs="Times New Roman"/>
        </w:rPr>
        <w:t>l</w:t>
      </w:r>
      <w:r w:rsidR="0002034E">
        <w:rPr>
          <w:rFonts w:ascii="Times New Roman" w:hAnsi="Times New Roman" w:cs="Times New Roman"/>
        </w:rPr>
        <w:t>os</w:t>
      </w:r>
      <w:r w:rsidRPr="008F16E1">
        <w:rPr>
          <w:rFonts w:ascii="Times New Roman" w:hAnsi="Times New Roman" w:cs="Times New Roman"/>
        </w:rPr>
        <w:t xml:space="preserve"> grupo</w:t>
      </w:r>
      <w:r w:rsidR="0002034E">
        <w:rPr>
          <w:rFonts w:ascii="Times New Roman" w:hAnsi="Times New Roman" w:cs="Times New Roman"/>
        </w:rPr>
        <w:t>s</w:t>
      </w:r>
      <w:r w:rsidRPr="008F16E1">
        <w:rPr>
          <w:rFonts w:ascii="Times New Roman" w:hAnsi="Times New Roman" w:cs="Times New Roman"/>
        </w:rPr>
        <w:t xml:space="preserve"> pasaron a resolver varios problemas de los dejados de tarea y explicaban la forma en cómo los habían resuelto.</w:t>
      </w:r>
    </w:p>
    <w:p w:rsidR="00F06993" w:rsidRDefault="00F06993" w:rsidP="008F16E1">
      <w:pPr>
        <w:pStyle w:val="Standard"/>
        <w:spacing w:line="360" w:lineRule="auto"/>
        <w:jc w:val="both"/>
        <w:rPr>
          <w:rFonts w:ascii="Times New Roman" w:hAnsi="Times New Roman" w:cs="Times New Roman"/>
        </w:rPr>
      </w:pPr>
    </w:p>
    <w:p w:rsidR="00FA06BE" w:rsidRPr="00995743" w:rsidRDefault="00995743" w:rsidP="008F16E1">
      <w:pPr>
        <w:pStyle w:val="Standard"/>
        <w:spacing w:line="360" w:lineRule="auto"/>
        <w:jc w:val="both"/>
        <w:rPr>
          <w:rFonts w:ascii="Times New Roman" w:hAnsi="Times New Roman" w:cs="Times New Roman"/>
          <w:b/>
        </w:rPr>
      </w:pPr>
      <w:r w:rsidRPr="00995743">
        <w:rPr>
          <w:rFonts w:ascii="Times New Roman" w:hAnsi="Times New Roman" w:cs="Times New Roman"/>
          <w:b/>
        </w:rPr>
        <w:t>Estrategia: a</w:t>
      </w:r>
      <w:r w:rsidR="00FA06BE" w:rsidRPr="00995743">
        <w:rPr>
          <w:rFonts w:ascii="Times New Roman" w:hAnsi="Times New Roman" w:cs="Times New Roman"/>
          <w:b/>
        </w:rPr>
        <w:t>n</w:t>
      </w:r>
      <w:r w:rsidRPr="00995743">
        <w:rPr>
          <w:rFonts w:ascii="Times New Roman" w:hAnsi="Times New Roman" w:cs="Times New Roman"/>
          <w:b/>
        </w:rPr>
        <w:t xml:space="preserve">imar algunos problemas mediante </w:t>
      </w:r>
      <w:r w:rsidR="00FA06BE" w:rsidRPr="00995743">
        <w:rPr>
          <w:rFonts w:ascii="Times New Roman" w:hAnsi="Times New Roman" w:cs="Times New Roman"/>
          <w:b/>
        </w:rPr>
        <w:t>programación.</w:t>
      </w:r>
    </w:p>
    <w:p w:rsidR="00FA06BE" w:rsidRDefault="00FA06BE" w:rsidP="008F16E1">
      <w:pPr>
        <w:pStyle w:val="Standard"/>
        <w:spacing w:line="360" w:lineRule="auto"/>
        <w:jc w:val="both"/>
        <w:rPr>
          <w:rFonts w:ascii="Times New Roman" w:hAnsi="Times New Roman" w:cs="Times New Roman"/>
        </w:rPr>
      </w:pPr>
      <w:r w:rsidRPr="008F16E1">
        <w:rPr>
          <w:rFonts w:ascii="Times New Roman" w:hAnsi="Times New Roman" w:cs="Times New Roman"/>
        </w:rPr>
        <w:t>También se les pidió reunirse en equipos de 4 integrantes para desarrollar un trabajo de investigación a lo largo del semestre. Se les solicitó leer algunos artículos sobre las dificultades de aprendizaje que tienen los estudiantes al abordar diferentes temas de Cálculo</w:t>
      </w:r>
      <w:r w:rsidR="0002034E">
        <w:rPr>
          <w:rFonts w:ascii="Times New Roman" w:hAnsi="Times New Roman" w:cs="Times New Roman"/>
        </w:rPr>
        <w:t xml:space="preserve"> y de Probabilidad y Estadística</w:t>
      </w:r>
      <w:r w:rsidRPr="008F16E1">
        <w:rPr>
          <w:rFonts w:ascii="Times New Roman" w:hAnsi="Times New Roman" w:cs="Times New Roman"/>
        </w:rPr>
        <w:t>, otras lecturas fueron encaminadas a revisar aspectos de la utilidad de ciertos conocimientos matemáticos y</w:t>
      </w:r>
      <w:r w:rsidR="00382766">
        <w:rPr>
          <w:rFonts w:ascii="Times New Roman" w:hAnsi="Times New Roman" w:cs="Times New Roman"/>
        </w:rPr>
        <w:t xml:space="preserve"> sobre la modelación matemática</w:t>
      </w:r>
      <w:r w:rsidRPr="008F16E1">
        <w:rPr>
          <w:rFonts w:ascii="Times New Roman" w:hAnsi="Times New Roman" w:cs="Times New Roman"/>
        </w:rPr>
        <w:t>.</w:t>
      </w:r>
    </w:p>
    <w:p w:rsidR="00095EE6" w:rsidRDefault="00095EE6" w:rsidP="008F16E1">
      <w:pPr>
        <w:pStyle w:val="Standard"/>
        <w:spacing w:line="360" w:lineRule="auto"/>
        <w:jc w:val="both"/>
        <w:rPr>
          <w:rFonts w:ascii="Times New Roman" w:hAnsi="Times New Roman" w:cs="Times New Roman"/>
        </w:rPr>
      </w:pPr>
    </w:p>
    <w:p w:rsidR="00DE2F9A" w:rsidRDefault="00DE2F9A" w:rsidP="008F16E1">
      <w:pPr>
        <w:pStyle w:val="Standard"/>
        <w:spacing w:line="360" w:lineRule="auto"/>
        <w:jc w:val="both"/>
        <w:rPr>
          <w:rFonts w:ascii="Times New Roman" w:hAnsi="Times New Roman" w:cs="Times New Roman"/>
        </w:rPr>
      </w:pPr>
      <w:r>
        <w:rPr>
          <w:rFonts w:ascii="Times New Roman" w:hAnsi="Times New Roman" w:cs="Times New Roman"/>
        </w:rPr>
        <w:t>A continuación se muestran algunas de las animaciones e interactivos que desarrollaron los estudiantes.</w:t>
      </w:r>
    </w:p>
    <w:p w:rsidR="00CD7E17" w:rsidRDefault="00CD7E17" w:rsidP="008F16E1">
      <w:pPr>
        <w:pStyle w:val="Standard"/>
        <w:spacing w:line="360" w:lineRule="auto"/>
        <w:jc w:val="both"/>
        <w:rPr>
          <w:rFonts w:ascii="Times New Roman" w:hAnsi="Times New Roman" w:cs="Times New Roman"/>
        </w:rPr>
      </w:pPr>
    </w:p>
    <w:p w:rsidR="00DE2F9A" w:rsidRDefault="00DE2F9A" w:rsidP="008F16E1">
      <w:pPr>
        <w:pStyle w:val="Standard"/>
        <w:spacing w:line="360" w:lineRule="auto"/>
        <w:jc w:val="both"/>
        <w:rPr>
          <w:rFonts w:ascii="Times New Roman" w:hAnsi="Times New Roman" w:cs="Times New Roman"/>
        </w:rPr>
      </w:pPr>
      <w:r>
        <w:rPr>
          <w:rFonts w:ascii="Times New Roman" w:hAnsi="Times New Roman" w:cs="Times New Roman"/>
        </w:rPr>
        <w:t>En la figura 1 se presenta</w:t>
      </w:r>
      <w:r w:rsidR="00CD7E17">
        <w:rPr>
          <w:rFonts w:ascii="Times New Roman" w:hAnsi="Times New Roman" w:cs="Times New Roman"/>
        </w:rPr>
        <w:t xml:space="preserve"> la interfaz del</w:t>
      </w:r>
      <w:r>
        <w:rPr>
          <w:rFonts w:ascii="Times New Roman" w:hAnsi="Times New Roman" w:cs="Times New Roman"/>
        </w:rPr>
        <w:t xml:space="preserve"> interactivo de un problema </w:t>
      </w:r>
      <w:r w:rsidR="00BD16D1">
        <w:rPr>
          <w:rFonts w:ascii="Times New Roman" w:hAnsi="Times New Roman" w:cs="Times New Roman"/>
        </w:rPr>
        <w:t xml:space="preserve">del tema de optimización </w:t>
      </w:r>
      <w:r>
        <w:rPr>
          <w:rFonts w:ascii="Times New Roman" w:hAnsi="Times New Roman" w:cs="Times New Roman"/>
        </w:rPr>
        <w:t xml:space="preserve">que se resolvió en clase. El problema solicitaba determinar las dimensiones de una caja que tuviera el mayor volumen la cual se construyó con un rectángulo de cartón de </w:t>
      </w:r>
      <w:r w:rsidR="00CD7E17">
        <w:rPr>
          <w:rFonts w:ascii="Times New Roman" w:hAnsi="Times New Roman" w:cs="Times New Roman"/>
        </w:rPr>
        <w:t xml:space="preserve">28 cm de largo </w:t>
      </w:r>
      <w:r w:rsidR="008214A3">
        <w:rPr>
          <w:rFonts w:ascii="Times New Roman" w:hAnsi="Times New Roman" w:cs="Times New Roman"/>
        </w:rPr>
        <w:t xml:space="preserve">y </w:t>
      </w:r>
      <w:r w:rsidR="00CD7E17">
        <w:rPr>
          <w:rFonts w:ascii="Times New Roman" w:hAnsi="Times New Roman" w:cs="Times New Roman"/>
        </w:rPr>
        <w:t>21 cm de</w:t>
      </w:r>
      <w:r>
        <w:rPr>
          <w:rFonts w:ascii="Times New Roman" w:hAnsi="Times New Roman" w:cs="Times New Roman"/>
        </w:rPr>
        <w:t xml:space="preserve"> ancho</w:t>
      </w:r>
      <w:r w:rsidR="00CD7E17">
        <w:rPr>
          <w:rFonts w:ascii="Times New Roman" w:hAnsi="Times New Roman" w:cs="Times New Roman"/>
        </w:rPr>
        <w:t>.</w:t>
      </w:r>
    </w:p>
    <w:p w:rsidR="00995743" w:rsidRDefault="00995743" w:rsidP="008F16E1">
      <w:pPr>
        <w:pStyle w:val="Standard"/>
        <w:spacing w:line="360" w:lineRule="auto"/>
        <w:jc w:val="both"/>
        <w:rPr>
          <w:rFonts w:ascii="Times New Roman" w:hAnsi="Times New Roman" w:cs="Times New Roman"/>
        </w:rPr>
      </w:pPr>
    </w:p>
    <w:p w:rsidR="00F06993" w:rsidRDefault="00DE2F9A" w:rsidP="008F16E1">
      <w:pPr>
        <w:pStyle w:val="Standard"/>
        <w:spacing w:line="360" w:lineRule="auto"/>
        <w:jc w:val="both"/>
        <w:rPr>
          <w:rFonts w:ascii="Times New Roman" w:hAnsi="Times New Roman" w:cs="Times New Roman"/>
        </w:rPr>
      </w:pPr>
      <w:r>
        <w:rPr>
          <w:rFonts w:ascii="Times New Roman" w:hAnsi="Times New Roman" w:cs="Times New Roman"/>
        </w:rPr>
        <w:t>El equipo empleó diferentes registros para repres</w:t>
      </w:r>
      <w:r w:rsidR="00C1333D">
        <w:rPr>
          <w:rFonts w:ascii="Times New Roman" w:hAnsi="Times New Roman" w:cs="Times New Roman"/>
        </w:rPr>
        <w:t>entar</w:t>
      </w:r>
      <w:r>
        <w:rPr>
          <w:rFonts w:ascii="Times New Roman" w:hAnsi="Times New Roman" w:cs="Times New Roman"/>
        </w:rPr>
        <w:t xml:space="preserve"> la información. A través del registro tabular </w:t>
      </w:r>
      <w:r w:rsidR="00C1333D">
        <w:rPr>
          <w:rFonts w:ascii="Times New Roman" w:hAnsi="Times New Roman" w:cs="Times New Roman"/>
        </w:rPr>
        <w:t>construyó una tabla, identificando las dimensiones de la caja (de largo, ancho y altura) reconociendo que la variable independiente es la altura y le fue dando valores para obtener los distintos volúmenes. Paralelamente del registro tabular, se mostraba la figura de la caja, según los distintos valores de las dimensiones, así como el registro gráfico, a través del cual se construía la expresión gráfica de la función.</w:t>
      </w:r>
      <w:r w:rsidR="00CD7E17">
        <w:rPr>
          <w:rFonts w:ascii="Times New Roman" w:hAnsi="Times New Roman" w:cs="Times New Roman"/>
        </w:rPr>
        <w:t xml:space="preserve"> </w:t>
      </w:r>
    </w:p>
    <w:p w:rsidR="00995743" w:rsidRDefault="00995743" w:rsidP="008F16E1">
      <w:pPr>
        <w:pStyle w:val="Standard"/>
        <w:spacing w:line="360" w:lineRule="auto"/>
        <w:jc w:val="both"/>
        <w:rPr>
          <w:rFonts w:ascii="Times New Roman" w:hAnsi="Times New Roman" w:cs="Times New Roman"/>
        </w:rPr>
      </w:pPr>
    </w:p>
    <w:p w:rsidR="00B01230" w:rsidRDefault="00B01230" w:rsidP="008F16E1">
      <w:pPr>
        <w:pStyle w:val="Standard"/>
        <w:spacing w:line="360" w:lineRule="auto"/>
        <w:jc w:val="both"/>
        <w:rPr>
          <w:rFonts w:ascii="Times New Roman" w:hAnsi="Times New Roman" w:cs="Times New Roman"/>
        </w:rPr>
      </w:pPr>
    </w:p>
    <w:p w:rsidR="00B01230" w:rsidRDefault="00B01230" w:rsidP="008F16E1">
      <w:pPr>
        <w:pStyle w:val="Standard"/>
        <w:spacing w:line="360" w:lineRule="auto"/>
        <w:jc w:val="both"/>
        <w:rPr>
          <w:rFonts w:ascii="Times New Roman" w:hAnsi="Times New Roman" w:cs="Times New Roman"/>
        </w:rPr>
      </w:pPr>
    </w:p>
    <w:p w:rsidR="00BD16D1" w:rsidRDefault="00BD16D1" w:rsidP="008F16E1">
      <w:pPr>
        <w:pStyle w:val="Standard"/>
        <w:spacing w:line="360" w:lineRule="auto"/>
        <w:jc w:val="both"/>
        <w:rPr>
          <w:rFonts w:ascii="Times New Roman" w:hAnsi="Times New Roman" w:cs="Times New Roman"/>
        </w:rPr>
      </w:pPr>
      <w:r>
        <w:rPr>
          <w:rFonts w:ascii="Times New Roman" w:hAnsi="Times New Roman" w:cs="Times New Roman"/>
        </w:rPr>
        <w:lastRenderedPageBreak/>
        <w:t>Los estudiantes del equipo programaron el interactivo y explicaron la lógica seguida en la programación, así como reconocieron la necesidad que se tiene de comprender tanto el planteamiento como el proceso de solución de los problemas.</w:t>
      </w:r>
    </w:p>
    <w:p w:rsidR="00BD16D1" w:rsidRDefault="00BD16D1" w:rsidP="008F16E1">
      <w:pPr>
        <w:pStyle w:val="Standard"/>
        <w:spacing w:line="360" w:lineRule="auto"/>
        <w:jc w:val="both"/>
        <w:rPr>
          <w:rFonts w:ascii="Times New Roman" w:hAnsi="Times New Roman" w:cs="Times New Roman"/>
        </w:rPr>
      </w:pPr>
    </w:p>
    <w:p w:rsidR="001E12BF" w:rsidRDefault="0012617A" w:rsidP="0012617A">
      <w:pPr>
        <w:pStyle w:val="Standard"/>
        <w:spacing w:line="360" w:lineRule="auto"/>
        <w:jc w:val="center"/>
        <w:rPr>
          <w:rFonts w:ascii="Times New Roman" w:hAnsi="Times New Roman" w:cs="Times New Roman"/>
        </w:rPr>
      </w:pPr>
      <w:r w:rsidRPr="00CD7E17">
        <w:rPr>
          <w:rFonts w:ascii="Times New Roman" w:hAnsi="Times New Roman" w:cs="Times New Roman"/>
          <w:b/>
        </w:rPr>
        <w:t>Figura 1.</w:t>
      </w:r>
      <w:r>
        <w:rPr>
          <w:rFonts w:ascii="Times New Roman" w:hAnsi="Times New Roman" w:cs="Times New Roman"/>
        </w:rPr>
        <w:t xml:space="preserve"> Interfaz del interactivo del problema sobre la obtención del máximo volumen de una caja.</w:t>
      </w:r>
    </w:p>
    <w:p w:rsidR="00DE2F9A" w:rsidRDefault="008D4BC6" w:rsidP="008F16E1">
      <w:pPr>
        <w:pStyle w:val="Standard"/>
        <w:spacing w:line="360" w:lineRule="auto"/>
        <w:jc w:val="both"/>
        <w:rPr>
          <w:rFonts w:ascii="Times New Roman" w:hAnsi="Times New Roman" w:cs="Times New Roman"/>
        </w:rPr>
      </w:pPr>
      <w:r>
        <w:rPr>
          <w:noProof/>
          <w:lang w:eastAsia="es-MX"/>
        </w:rPr>
        <w:drawing>
          <wp:inline distT="0" distB="0" distL="0" distR="0" wp14:anchorId="3AD189B0" wp14:editId="139BEF7F">
            <wp:extent cx="5610225" cy="3476625"/>
            <wp:effectExtent l="0" t="0" r="9525"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10225" cy="3476625"/>
                    </a:xfrm>
                    <a:prstGeom prst="rect">
                      <a:avLst/>
                    </a:prstGeom>
                    <a:noFill/>
                    <a:ln>
                      <a:noFill/>
                    </a:ln>
                  </pic:spPr>
                </pic:pic>
              </a:graphicData>
            </a:graphic>
          </wp:inline>
        </w:drawing>
      </w:r>
    </w:p>
    <w:p w:rsidR="00104639" w:rsidRDefault="00104639" w:rsidP="008F16E1">
      <w:pPr>
        <w:pStyle w:val="Standard"/>
        <w:spacing w:line="360" w:lineRule="auto"/>
        <w:jc w:val="both"/>
        <w:rPr>
          <w:rFonts w:ascii="Times New Roman" w:hAnsi="Times New Roman" w:cs="Times New Roman"/>
        </w:rPr>
      </w:pPr>
    </w:p>
    <w:p w:rsidR="007275A4" w:rsidRDefault="007275A4" w:rsidP="00CD7E17">
      <w:pPr>
        <w:pStyle w:val="Standard"/>
        <w:spacing w:line="360" w:lineRule="auto"/>
        <w:jc w:val="center"/>
        <w:rPr>
          <w:rFonts w:ascii="Times New Roman" w:hAnsi="Times New Roman" w:cs="Times New Roman"/>
        </w:rPr>
      </w:pPr>
      <w:r>
        <w:rPr>
          <w:rFonts w:ascii="Times New Roman" w:hAnsi="Times New Roman" w:cs="Times New Roman"/>
        </w:rPr>
        <w:t>Fuente: Creación propia</w:t>
      </w:r>
    </w:p>
    <w:p w:rsidR="00CD7E17" w:rsidRDefault="00CD7E17" w:rsidP="008F16E1">
      <w:pPr>
        <w:pStyle w:val="Standard"/>
        <w:spacing w:line="360" w:lineRule="auto"/>
        <w:jc w:val="both"/>
        <w:rPr>
          <w:rFonts w:ascii="Times New Roman" w:hAnsi="Times New Roman" w:cs="Times New Roman"/>
        </w:rPr>
      </w:pPr>
    </w:p>
    <w:p w:rsidR="000A4D05" w:rsidRDefault="00BD16D1" w:rsidP="008F16E1">
      <w:pPr>
        <w:pStyle w:val="Standard"/>
        <w:spacing w:line="360" w:lineRule="auto"/>
        <w:jc w:val="both"/>
        <w:rPr>
          <w:rFonts w:ascii="Times New Roman" w:hAnsi="Times New Roman" w:cs="Times New Roman"/>
        </w:rPr>
      </w:pPr>
      <w:r>
        <w:rPr>
          <w:rFonts w:ascii="Times New Roman" w:hAnsi="Times New Roman" w:cs="Times New Roman"/>
        </w:rPr>
        <w:t>Otro equipo elaboró un programa que calcula los puntos máximos, mínimos, así como los intervalos donde la función es creciente o decreciente. De igual forma explicaron paso a paso la lógica del programa, manifestando la importancia que tiene analizar el contenido de los problemas para comprender su finalidad y la forma en cómo se deben resolver. En la figura 2 se muestra la interfaz de este programa.</w:t>
      </w:r>
    </w:p>
    <w:p w:rsidR="000A4D05" w:rsidRPr="000A4D05" w:rsidRDefault="000A4D05" w:rsidP="000A4D05">
      <w:pPr>
        <w:rPr>
          <w:lang w:val="es-ES" w:eastAsia="zh-CN" w:bidi="hi-IN"/>
        </w:rPr>
      </w:pPr>
    </w:p>
    <w:p w:rsidR="000A4D05" w:rsidRPr="000A4D05" w:rsidRDefault="000A4D05" w:rsidP="000A4D05">
      <w:pPr>
        <w:rPr>
          <w:lang w:val="es-ES" w:eastAsia="zh-CN" w:bidi="hi-IN"/>
        </w:rPr>
      </w:pPr>
    </w:p>
    <w:p w:rsidR="00BD16D1" w:rsidRPr="000A4D05" w:rsidRDefault="00804097" w:rsidP="000A4D05">
      <w:pPr>
        <w:jc w:val="center"/>
        <w:rPr>
          <w:lang w:val="es-ES" w:eastAsia="zh-CN" w:bidi="hi-IN"/>
        </w:rPr>
      </w:pPr>
      <w:r w:rsidRPr="00095EE6">
        <w:rPr>
          <w:rFonts w:ascii="Times New Roman" w:hAnsi="Times New Roman" w:cs="Times New Roman"/>
          <w:b/>
        </w:rPr>
        <w:lastRenderedPageBreak/>
        <w:t>Figura 2.</w:t>
      </w:r>
      <w:r>
        <w:rPr>
          <w:rFonts w:ascii="Times New Roman" w:hAnsi="Times New Roman" w:cs="Times New Roman"/>
        </w:rPr>
        <w:t xml:space="preserve"> Interfaz del programa que calcula puntos críticos e intervalos de crecimiento.</w:t>
      </w:r>
    </w:p>
    <w:p w:rsidR="00BD16D1" w:rsidRDefault="00BD16D1" w:rsidP="008F16E1">
      <w:pPr>
        <w:pStyle w:val="Standard"/>
        <w:spacing w:line="360" w:lineRule="auto"/>
        <w:jc w:val="both"/>
        <w:rPr>
          <w:rFonts w:ascii="Times New Roman" w:hAnsi="Times New Roman" w:cs="Times New Roman"/>
        </w:rPr>
      </w:pPr>
      <w:r>
        <w:rPr>
          <w:noProof/>
          <w:lang w:val="es-MX" w:eastAsia="es-MX" w:bidi="ar-SA"/>
        </w:rPr>
        <w:drawing>
          <wp:inline distT="0" distB="0" distL="0" distR="0" wp14:anchorId="201D5EF6" wp14:editId="5D8ECC49">
            <wp:extent cx="5589917" cy="2259728"/>
            <wp:effectExtent l="0" t="0" r="0" b="762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890" t="11049" r="3467" b="21618"/>
                    <a:stretch/>
                  </pic:blipFill>
                  <pic:spPr bwMode="auto">
                    <a:xfrm>
                      <a:off x="0" y="0"/>
                      <a:ext cx="5591898" cy="2260529"/>
                    </a:xfrm>
                    <a:prstGeom prst="rect">
                      <a:avLst/>
                    </a:prstGeom>
                    <a:ln>
                      <a:noFill/>
                    </a:ln>
                    <a:extLst>
                      <a:ext uri="{53640926-AAD7-44D8-BBD7-CCE9431645EC}">
                        <a14:shadowObscured xmlns:a14="http://schemas.microsoft.com/office/drawing/2010/main"/>
                      </a:ext>
                    </a:extLst>
                  </pic:spPr>
                </pic:pic>
              </a:graphicData>
            </a:graphic>
          </wp:inline>
        </w:drawing>
      </w:r>
    </w:p>
    <w:p w:rsidR="007275A4" w:rsidRDefault="007275A4" w:rsidP="00095EE6">
      <w:pPr>
        <w:pStyle w:val="Standard"/>
        <w:spacing w:line="360" w:lineRule="auto"/>
        <w:jc w:val="center"/>
        <w:rPr>
          <w:rFonts w:ascii="Times New Roman" w:hAnsi="Times New Roman" w:cs="Times New Roman"/>
        </w:rPr>
      </w:pPr>
      <w:r>
        <w:rPr>
          <w:rFonts w:ascii="Times New Roman" w:hAnsi="Times New Roman" w:cs="Times New Roman"/>
        </w:rPr>
        <w:t>Fuente: Creación propia</w:t>
      </w:r>
    </w:p>
    <w:p w:rsidR="00BD16D1" w:rsidRDefault="00BD16D1" w:rsidP="008F16E1">
      <w:pPr>
        <w:pStyle w:val="Standard"/>
        <w:spacing w:line="360" w:lineRule="auto"/>
        <w:jc w:val="both"/>
        <w:rPr>
          <w:rFonts w:ascii="Times New Roman" w:hAnsi="Times New Roman" w:cs="Times New Roman"/>
        </w:rPr>
      </w:pPr>
    </w:p>
    <w:p w:rsidR="00995743" w:rsidRPr="00995743" w:rsidRDefault="00995743" w:rsidP="008F16E1">
      <w:pPr>
        <w:pStyle w:val="Standard"/>
        <w:spacing w:line="360" w:lineRule="auto"/>
        <w:jc w:val="both"/>
        <w:rPr>
          <w:rFonts w:ascii="Times New Roman" w:hAnsi="Times New Roman" w:cs="Times New Roman"/>
          <w:b/>
        </w:rPr>
      </w:pPr>
      <w:r w:rsidRPr="00995743">
        <w:rPr>
          <w:rFonts w:ascii="Times New Roman" w:hAnsi="Times New Roman" w:cs="Times New Roman"/>
          <w:b/>
        </w:rPr>
        <w:t>Estrategia: Propuesta didáctica</w:t>
      </w:r>
    </w:p>
    <w:p w:rsidR="00BD16D1" w:rsidRDefault="00095EE6" w:rsidP="008F16E1">
      <w:pPr>
        <w:pStyle w:val="Standard"/>
        <w:spacing w:line="360" w:lineRule="auto"/>
        <w:jc w:val="both"/>
        <w:rPr>
          <w:rFonts w:ascii="Times New Roman" w:hAnsi="Times New Roman" w:cs="Times New Roman"/>
        </w:rPr>
      </w:pPr>
      <w:r>
        <w:rPr>
          <w:rFonts w:ascii="Times New Roman" w:hAnsi="Times New Roman" w:cs="Times New Roman"/>
        </w:rPr>
        <w:t xml:space="preserve">Otra de las estrategias </w:t>
      </w:r>
      <w:r w:rsidR="00AB208A">
        <w:rPr>
          <w:rFonts w:ascii="Times New Roman" w:hAnsi="Times New Roman" w:cs="Times New Roman"/>
        </w:rPr>
        <w:t>que se llevó</w:t>
      </w:r>
      <w:r>
        <w:rPr>
          <w:rFonts w:ascii="Times New Roman" w:hAnsi="Times New Roman" w:cs="Times New Roman"/>
        </w:rPr>
        <w:t xml:space="preserve"> a cabo para interesar a los estudiantes en la resolución de  ejercicios y problemas de las diferentes asignaturas de matemáticas  fue el solicitar que en equipo plantearan una situación en la que detectaran </w:t>
      </w:r>
      <w:r w:rsidR="00B63AD1">
        <w:rPr>
          <w:rFonts w:ascii="Times New Roman" w:hAnsi="Times New Roman" w:cs="Times New Roman"/>
        </w:rPr>
        <w:t xml:space="preserve">la falta de comprensión de </w:t>
      </w:r>
      <w:r>
        <w:rPr>
          <w:rFonts w:ascii="Times New Roman" w:hAnsi="Times New Roman" w:cs="Times New Roman"/>
        </w:rPr>
        <w:t>conceptos trabajado</w:t>
      </w:r>
      <w:r w:rsidR="00995743">
        <w:rPr>
          <w:rFonts w:ascii="Times New Roman" w:hAnsi="Times New Roman" w:cs="Times New Roman"/>
        </w:rPr>
        <w:t>s</w:t>
      </w:r>
      <w:r>
        <w:rPr>
          <w:rFonts w:ascii="Times New Roman" w:hAnsi="Times New Roman" w:cs="Times New Roman"/>
        </w:rPr>
        <w:t xml:space="preserve"> en matemáticas, como el de la derivada, límite</w:t>
      </w:r>
      <w:r w:rsidR="00B63AD1">
        <w:rPr>
          <w:rFonts w:ascii="Times New Roman" w:hAnsi="Times New Roman" w:cs="Times New Roman"/>
        </w:rPr>
        <w:t xml:space="preserve"> o</w:t>
      </w:r>
      <w:r>
        <w:rPr>
          <w:rFonts w:ascii="Times New Roman" w:hAnsi="Times New Roman" w:cs="Times New Roman"/>
        </w:rPr>
        <w:t xml:space="preserve"> integral de una función, por menc</w:t>
      </w:r>
      <w:r w:rsidR="00B63AD1">
        <w:rPr>
          <w:rFonts w:ascii="Times New Roman" w:hAnsi="Times New Roman" w:cs="Times New Roman"/>
        </w:rPr>
        <w:t>ionar algunos, y que revisaran literatura especializada de matemática educativa, ya fuera artículos o tesis en donde se han abordado estas situaciones y las propuestas didácticas formuladas.</w:t>
      </w:r>
      <w:r w:rsidR="00995743">
        <w:rPr>
          <w:rFonts w:ascii="Times New Roman" w:hAnsi="Times New Roman" w:cs="Times New Roman"/>
        </w:rPr>
        <w:t xml:space="preserve"> </w:t>
      </w:r>
      <w:r w:rsidR="00B63AD1">
        <w:rPr>
          <w:rFonts w:ascii="Times New Roman" w:hAnsi="Times New Roman" w:cs="Times New Roman"/>
        </w:rPr>
        <w:t xml:space="preserve">Se les pidió </w:t>
      </w:r>
      <w:r w:rsidR="000131E1">
        <w:rPr>
          <w:rFonts w:ascii="Times New Roman" w:hAnsi="Times New Roman" w:cs="Times New Roman"/>
        </w:rPr>
        <w:t>que documentaran por escrito</w:t>
      </w:r>
      <w:r w:rsidR="00B63AD1">
        <w:rPr>
          <w:rFonts w:ascii="Times New Roman" w:hAnsi="Times New Roman" w:cs="Times New Roman"/>
        </w:rPr>
        <w:t xml:space="preserve"> las dificultades que han tenido </w:t>
      </w:r>
      <w:r w:rsidR="000131E1">
        <w:rPr>
          <w:rFonts w:ascii="Times New Roman" w:hAnsi="Times New Roman" w:cs="Times New Roman"/>
        </w:rPr>
        <w:t>en el aprendizaje de</w:t>
      </w:r>
      <w:r w:rsidR="00B63AD1">
        <w:rPr>
          <w:rFonts w:ascii="Times New Roman" w:hAnsi="Times New Roman" w:cs="Times New Roman"/>
        </w:rPr>
        <w:t xml:space="preserve"> esos conceptos y que elaboraran una propuesta didáctica empleando tecnología ya que ellos están muy acostumbrados al uso de ella principalmente porque</w:t>
      </w:r>
      <w:r w:rsidR="000131E1">
        <w:rPr>
          <w:rFonts w:ascii="Times New Roman" w:hAnsi="Times New Roman" w:cs="Times New Roman"/>
        </w:rPr>
        <w:t xml:space="preserve"> se encuentran</w:t>
      </w:r>
      <w:r w:rsidR="00B63AD1">
        <w:rPr>
          <w:rFonts w:ascii="Times New Roman" w:hAnsi="Times New Roman" w:cs="Times New Roman"/>
        </w:rPr>
        <w:t xml:space="preserve"> en la carrera de I</w:t>
      </w:r>
      <w:r w:rsidR="000131E1">
        <w:rPr>
          <w:rFonts w:ascii="Times New Roman" w:hAnsi="Times New Roman" w:cs="Times New Roman"/>
        </w:rPr>
        <w:t>ngeniería en Sistemas C</w:t>
      </w:r>
      <w:r w:rsidR="00B63AD1">
        <w:rPr>
          <w:rFonts w:ascii="Times New Roman" w:hAnsi="Times New Roman" w:cs="Times New Roman"/>
        </w:rPr>
        <w:t>omputacionales y tienen un gran gusto por la programación y diseño de software.</w:t>
      </w:r>
    </w:p>
    <w:p w:rsidR="00F06993" w:rsidRDefault="00F06993" w:rsidP="008F16E1">
      <w:pPr>
        <w:pStyle w:val="Standard"/>
        <w:spacing w:line="360" w:lineRule="auto"/>
        <w:jc w:val="both"/>
        <w:rPr>
          <w:rFonts w:ascii="Times New Roman" w:hAnsi="Times New Roman" w:cs="Times New Roman"/>
        </w:rPr>
      </w:pPr>
    </w:p>
    <w:p w:rsidR="00FA06BE" w:rsidRPr="008F16E1" w:rsidRDefault="00FA06BE" w:rsidP="008F16E1">
      <w:pPr>
        <w:pStyle w:val="Standard"/>
        <w:spacing w:line="360" w:lineRule="auto"/>
        <w:jc w:val="both"/>
        <w:rPr>
          <w:rFonts w:ascii="Times New Roman" w:hAnsi="Times New Roman" w:cs="Times New Roman"/>
        </w:rPr>
      </w:pPr>
      <w:r w:rsidRPr="008F16E1">
        <w:rPr>
          <w:rFonts w:ascii="Times New Roman" w:hAnsi="Times New Roman" w:cs="Times New Roman"/>
        </w:rPr>
        <w:t>Se les informó sobre la organización del trabajo de investigación, el cual debería llevar una introducción, antecedentes, delimitación del problema, objetivos, metodología, resultados, análisis y conclusiones.</w:t>
      </w:r>
    </w:p>
    <w:p w:rsidR="00F06993" w:rsidRDefault="00F06993" w:rsidP="008F16E1">
      <w:pPr>
        <w:pStyle w:val="Standard"/>
        <w:spacing w:line="360" w:lineRule="auto"/>
        <w:jc w:val="both"/>
        <w:rPr>
          <w:rFonts w:ascii="Times New Roman" w:hAnsi="Times New Roman" w:cs="Times New Roman"/>
        </w:rPr>
      </w:pPr>
    </w:p>
    <w:p w:rsidR="00804097" w:rsidRDefault="00804097" w:rsidP="008F16E1">
      <w:pPr>
        <w:pStyle w:val="Standard"/>
        <w:spacing w:line="360" w:lineRule="auto"/>
        <w:jc w:val="both"/>
        <w:rPr>
          <w:rFonts w:ascii="Times New Roman" w:hAnsi="Times New Roman" w:cs="Times New Roman"/>
        </w:rPr>
      </w:pPr>
    </w:p>
    <w:p w:rsidR="00804097" w:rsidRDefault="00804097" w:rsidP="008F16E1">
      <w:pPr>
        <w:pStyle w:val="Standard"/>
        <w:spacing w:line="360" w:lineRule="auto"/>
        <w:jc w:val="both"/>
        <w:rPr>
          <w:rFonts w:ascii="Times New Roman" w:hAnsi="Times New Roman" w:cs="Times New Roman"/>
        </w:rPr>
      </w:pPr>
    </w:p>
    <w:p w:rsidR="00FA06BE" w:rsidRPr="008F16E1" w:rsidRDefault="00CD7E17" w:rsidP="008F16E1">
      <w:pPr>
        <w:pStyle w:val="Standard"/>
        <w:spacing w:line="360" w:lineRule="auto"/>
        <w:jc w:val="both"/>
        <w:rPr>
          <w:rFonts w:ascii="Times New Roman" w:hAnsi="Times New Roman" w:cs="Times New Roman"/>
        </w:rPr>
      </w:pPr>
      <w:r>
        <w:rPr>
          <w:rFonts w:ascii="Times New Roman" w:hAnsi="Times New Roman" w:cs="Times New Roman"/>
        </w:rPr>
        <w:lastRenderedPageBreak/>
        <w:t>También se les</w:t>
      </w:r>
      <w:r w:rsidR="00FA06BE" w:rsidRPr="008F16E1">
        <w:rPr>
          <w:rFonts w:ascii="Times New Roman" w:hAnsi="Times New Roman" w:cs="Times New Roman"/>
        </w:rPr>
        <w:t xml:space="preserve"> dijo que no podían copiar fragmentos de </w:t>
      </w:r>
      <w:r w:rsidR="000131E1">
        <w:rPr>
          <w:rFonts w:ascii="Times New Roman" w:hAnsi="Times New Roman" w:cs="Times New Roman"/>
        </w:rPr>
        <w:t>los artículos porque se usaría un</w:t>
      </w:r>
      <w:r w:rsidR="00FA06BE" w:rsidRPr="008F16E1">
        <w:rPr>
          <w:rFonts w:ascii="Times New Roman" w:hAnsi="Times New Roman" w:cs="Times New Roman"/>
        </w:rPr>
        <w:t xml:space="preserve"> </w:t>
      </w:r>
      <w:r w:rsidRPr="008F16E1">
        <w:rPr>
          <w:rFonts w:ascii="Times New Roman" w:hAnsi="Times New Roman" w:cs="Times New Roman"/>
        </w:rPr>
        <w:t>software</w:t>
      </w:r>
      <w:r w:rsidR="00FA06BE" w:rsidRPr="008F16E1">
        <w:rPr>
          <w:rFonts w:ascii="Times New Roman" w:hAnsi="Times New Roman" w:cs="Times New Roman"/>
        </w:rPr>
        <w:t xml:space="preserve"> </w:t>
      </w:r>
      <w:r w:rsidR="000131E1">
        <w:rPr>
          <w:rFonts w:ascii="Times New Roman" w:hAnsi="Times New Roman" w:cs="Times New Roman"/>
        </w:rPr>
        <w:t>anti plagio</w:t>
      </w:r>
      <w:r w:rsidR="00FA06BE" w:rsidRPr="008F16E1">
        <w:rPr>
          <w:rFonts w:ascii="Times New Roman" w:hAnsi="Times New Roman" w:cs="Times New Roman"/>
        </w:rPr>
        <w:t xml:space="preserve">, </w:t>
      </w:r>
      <w:r w:rsidR="000131E1">
        <w:rPr>
          <w:rFonts w:ascii="Times New Roman" w:hAnsi="Times New Roman" w:cs="Times New Roman"/>
        </w:rPr>
        <w:t xml:space="preserve">por lo que </w:t>
      </w:r>
      <w:r w:rsidR="00FA06BE" w:rsidRPr="008F16E1">
        <w:rPr>
          <w:rFonts w:ascii="Times New Roman" w:hAnsi="Times New Roman" w:cs="Times New Roman"/>
        </w:rPr>
        <w:t>debían leer y redactar lo que habían comprendido.  Además se requería comprender lo que leían para redactar la información de su trabajo de investigación.</w:t>
      </w:r>
    </w:p>
    <w:p w:rsidR="00F06993" w:rsidRDefault="00F06993" w:rsidP="008F16E1">
      <w:pPr>
        <w:pStyle w:val="Standard"/>
        <w:spacing w:line="360" w:lineRule="auto"/>
        <w:jc w:val="both"/>
        <w:rPr>
          <w:rFonts w:ascii="Times New Roman" w:hAnsi="Times New Roman" w:cs="Times New Roman"/>
        </w:rPr>
      </w:pPr>
    </w:p>
    <w:p w:rsidR="00FA06BE" w:rsidRPr="008F16E1" w:rsidRDefault="00FA06BE" w:rsidP="008F16E1">
      <w:pPr>
        <w:pStyle w:val="Standard"/>
        <w:spacing w:line="360" w:lineRule="auto"/>
        <w:jc w:val="both"/>
        <w:rPr>
          <w:rFonts w:ascii="Times New Roman" w:hAnsi="Times New Roman" w:cs="Times New Roman"/>
        </w:rPr>
      </w:pPr>
      <w:r w:rsidRPr="008F16E1">
        <w:rPr>
          <w:rFonts w:ascii="Times New Roman" w:hAnsi="Times New Roman" w:cs="Times New Roman"/>
        </w:rPr>
        <w:t>Usaron como estrategia, el subrayar enunciados en los artículos y formular mapas conceptuales.</w:t>
      </w:r>
    </w:p>
    <w:p w:rsidR="00FA06BE" w:rsidRPr="008F16E1" w:rsidRDefault="00FA06BE" w:rsidP="008F16E1">
      <w:pPr>
        <w:pStyle w:val="Standard"/>
        <w:spacing w:line="360" w:lineRule="auto"/>
        <w:jc w:val="both"/>
        <w:rPr>
          <w:rFonts w:ascii="Times New Roman" w:hAnsi="Times New Roman" w:cs="Times New Roman"/>
        </w:rPr>
      </w:pPr>
      <w:r w:rsidRPr="008F16E1">
        <w:rPr>
          <w:rFonts w:ascii="Times New Roman" w:hAnsi="Times New Roman" w:cs="Times New Roman"/>
        </w:rPr>
        <w:t>Se revisaban avances periódicamente</w:t>
      </w:r>
      <w:r w:rsidR="00CD7E17">
        <w:rPr>
          <w:rFonts w:ascii="Times New Roman" w:hAnsi="Times New Roman" w:cs="Times New Roman"/>
        </w:rPr>
        <w:t xml:space="preserve"> y se pedía a los equipos pasar al frente y explicar los artículos que habían leído los cuales les servirían de marco teórico para su trabajo.</w:t>
      </w:r>
    </w:p>
    <w:p w:rsidR="00F06993" w:rsidRDefault="00F06993" w:rsidP="008F16E1">
      <w:pPr>
        <w:pStyle w:val="Standard"/>
        <w:spacing w:line="360" w:lineRule="auto"/>
        <w:jc w:val="both"/>
        <w:rPr>
          <w:rFonts w:ascii="Times New Roman" w:hAnsi="Times New Roman" w:cs="Times New Roman"/>
        </w:rPr>
      </w:pPr>
    </w:p>
    <w:p w:rsidR="00FA06BE" w:rsidRPr="008F16E1" w:rsidRDefault="00FA06BE" w:rsidP="008F16E1">
      <w:pPr>
        <w:pStyle w:val="Standard"/>
        <w:spacing w:line="360" w:lineRule="auto"/>
        <w:jc w:val="both"/>
        <w:rPr>
          <w:rFonts w:ascii="Times New Roman" w:hAnsi="Times New Roman" w:cs="Times New Roman"/>
        </w:rPr>
      </w:pPr>
      <w:r w:rsidRPr="008F16E1">
        <w:rPr>
          <w:rFonts w:ascii="Times New Roman" w:hAnsi="Times New Roman" w:cs="Times New Roman"/>
        </w:rPr>
        <w:t xml:space="preserve">Finalmente cada equipo presentó su trabajado de investigación mediante una exposición frente al grupo. </w:t>
      </w:r>
    </w:p>
    <w:p w:rsidR="00FA06BE" w:rsidRPr="005E5E7E" w:rsidRDefault="00995743" w:rsidP="005E5E7E">
      <w:pPr>
        <w:spacing w:after="0" w:line="360" w:lineRule="auto"/>
        <w:jc w:val="both"/>
        <w:rPr>
          <w:rFonts w:ascii="Times New Roman" w:hAnsi="Times New Roman" w:cs="Times New Roman"/>
          <w:sz w:val="24"/>
          <w:szCs w:val="24"/>
        </w:rPr>
      </w:pPr>
      <w:r w:rsidRPr="005E5E7E">
        <w:rPr>
          <w:rFonts w:ascii="Times New Roman" w:hAnsi="Times New Roman" w:cs="Times New Roman"/>
          <w:sz w:val="24"/>
          <w:szCs w:val="24"/>
          <w:lang w:val="es-ES"/>
        </w:rPr>
        <w:t>Es importante señalar que uno de los trabajos desarrollados por dos estudi</w:t>
      </w:r>
      <w:r w:rsidR="009E0B8A">
        <w:rPr>
          <w:rFonts w:ascii="Times New Roman" w:hAnsi="Times New Roman" w:cs="Times New Roman"/>
          <w:sz w:val="24"/>
          <w:szCs w:val="24"/>
          <w:lang w:val="es-ES"/>
        </w:rPr>
        <w:t>a</w:t>
      </w:r>
      <w:r w:rsidRPr="005E5E7E">
        <w:rPr>
          <w:rFonts w:ascii="Times New Roman" w:hAnsi="Times New Roman" w:cs="Times New Roman"/>
          <w:sz w:val="24"/>
          <w:szCs w:val="24"/>
          <w:lang w:val="es-ES"/>
        </w:rPr>
        <w:t xml:space="preserve">ntes </w:t>
      </w:r>
      <w:r w:rsidR="009E0B8A">
        <w:rPr>
          <w:rFonts w:ascii="Times New Roman" w:hAnsi="Times New Roman" w:cs="Times New Roman"/>
          <w:sz w:val="24"/>
          <w:szCs w:val="24"/>
          <w:lang w:val="es-ES"/>
        </w:rPr>
        <w:t xml:space="preserve">del grupo de Probabilidad y estadística, </w:t>
      </w:r>
      <w:r w:rsidRPr="005E5E7E">
        <w:rPr>
          <w:rFonts w:ascii="Times New Roman" w:hAnsi="Times New Roman" w:cs="Times New Roman"/>
          <w:sz w:val="24"/>
          <w:szCs w:val="24"/>
          <w:lang w:val="es-ES"/>
        </w:rPr>
        <w:t>fue articulado como un artículo</w:t>
      </w:r>
      <w:r w:rsidR="005E5E7E" w:rsidRPr="005E5E7E">
        <w:rPr>
          <w:rFonts w:ascii="Times New Roman" w:hAnsi="Times New Roman" w:cs="Times New Roman"/>
          <w:sz w:val="24"/>
          <w:szCs w:val="24"/>
          <w:lang w:val="es-ES"/>
        </w:rPr>
        <w:t>,</w:t>
      </w:r>
      <w:r w:rsidRPr="005E5E7E">
        <w:rPr>
          <w:rFonts w:ascii="Times New Roman" w:hAnsi="Times New Roman" w:cs="Times New Roman"/>
          <w:sz w:val="24"/>
          <w:szCs w:val="24"/>
          <w:lang w:val="es-ES"/>
        </w:rPr>
        <w:t xml:space="preserve"> el</w:t>
      </w:r>
      <w:r w:rsidR="005E5E7E" w:rsidRPr="005E5E7E">
        <w:rPr>
          <w:rFonts w:ascii="Times New Roman" w:hAnsi="Times New Roman" w:cs="Times New Roman"/>
          <w:sz w:val="24"/>
          <w:szCs w:val="24"/>
          <w:lang w:val="es-ES"/>
        </w:rPr>
        <w:t xml:space="preserve"> cual fue expuesto en el </w:t>
      </w:r>
      <w:r w:rsidR="005E5E7E" w:rsidRPr="005E5E7E">
        <w:rPr>
          <w:rFonts w:ascii="Times New Roman" w:hAnsi="Times New Roman" w:cs="Times New Roman"/>
          <w:sz w:val="24"/>
          <w:szCs w:val="24"/>
        </w:rPr>
        <w:t xml:space="preserve">XVIII </w:t>
      </w:r>
      <w:proofErr w:type="spellStart"/>
      <w:r w:rsidR="005E5E7E" w:rsidRPr="005E5E7E">
        <w:rPr>
          <w:rFonts w:ascii="Times New Roman" w:hAnsi="Times New Roman" w:cs="Times New Roman"/>
          <w:sz w:val="24"/>
          <w:szCs w:val="24"/>
        </w:rPr>
        <w:t>Simposium</w:t>
      </w:r>
      <w:proofErr w:type="spellEnd"/>
      <w:r w:rsidR="005E5E7E" w:rsidRPr="005E5E7E">
        <w:rPr>
          <w:rFonts w:ascii="Times New Roman" w:hAnsi="Times New Roman" w:cs="Times New Roman"/>
          <w:sz w:val="24"/>
          <w:szCs w:val="24"/>
        </w:rPr>
        <w:t xml:space="preserve"> Internacional: “Aportaciones de la universidades a la docencia, la investigación, la </w:t>
      </w:r>
      <w:r w:rsidR="00F02F05">
        <w:rPr>
          <w:rFonts w:ascii="Times New Roman" w:hAnsi="Times New Roman" w:cs="Times New Roman"/>
          <w:sz w:val="24"/>
          <w:szCs w:val="24"/>
        </w:rPr>
        <w:t xml:space="preserve">tecnología y el desarrollo”, </w:t>
      </w:r>
      <w:r w:rsidR="005E5E7E" w:rsidRPr="005E5E7E">
        <w:rPr>
          <w:rFonts w:ascii="Times New Roman" w:hAnsi="Times New Roman" w:cs="Times New Roman"/>
          <w:sz w:val="24"/>
          <w:szCs w:val="24"/>
        </w:rPr>
        <w:t>llevado a cabo los días, 13, 14 y 15 de noviembre de 2017, en el edificio de la Escuela Superior de Química (ESIQIE-IPN).</w:t>
      </w:r>
    </w:p>
    <w:p w:rsidR="005E5E7E" w:rsidRPr="005E5E7E" w:rsidRDefault="005E5E7E" w:rsidP="005E5E7E">
      <w:pPr>
        <w:spacing w:after="0" w:line="360" w:lineRule="auto"/>
        <w:jc w:val="both"/>
        <w:rPr>
          <w:rFonts w:ascii="Times New Roman" w:hAnsi="Times New Roman" w:cs="Times New Roman"/>
          <w:sz w:val="24"/>
          <w:szCs w:val="24"/>
          <w:lang w:val="es-ES"/>
        </w:rPr>
      </w:pPr>
      <w:r w:rsidRPr="005E5E7E">
        <w:rPr>
          <w:rFonts w:ascii="Times New Roman" w:hAnsi="Times New Roman" w:cs="Times New Roman"/>
          <w:sz w:val="24"/>
          <w:szCs w:val="24"/>
        </w:rPr>
        <w:t xml:space="preserve">El título de artículo es: </w:t>
      </w:r>
      <w:r>
        <w:rPr>
          <w:rFonts w:ascii="Times New Roman" w:hAnsi="Times New Roman" w:cs="Times New Roman"/>
          <w:sz w:val="24"/>
          <w:szCs w:val="24"/>
        </w:rPr>
        <w:t>“</w:t>
      </w:r>
      <w:r w:rsidRPr="005E5E7E">
        <w:rPr>
          <w:rFonts w:ascii="Times New Roman" w:hAnsi="Times New Roman" w:cs="Times New Roman"/>
          <w:sz w:val="24"/>
          <w:szCs w:val="24"/>
        </w:rPr>
        <w:t xml:space="preserve">Implementación de una herramienta de software como auxiliar en </w:t>
      </w:r>
      <w:r>
        <w:rPr>
          <w:rFonts w:ascii="Times New Roman" w:hAnsi="Times New Roman" w:cs="Times New Roman"/>
          <w:sz w:val="24"/>
          <w:szCs w:val="24"/>
        </w:rPr>
        <w:t xml:space="preserve">el aprendizaje de diagramas de </w:t>
      </w:r>
      <w:proofErr w:type="spellStart"/>
      <w:r>
        <w:rPr>
          <w:rFonts w:ascii="Times New Roman" w:hAnsi="Times New Roman" w:cs="Times New Roman"/>
          <w:sz w:val="24"/>
          <w:szCs w:val="24"/>
        </w:rPr>
        <w:t>V</w:t>
      </w:r>
      <w:r w:rsidRPr="005E5E7E">
        <w:rPr>
          <w:rFonts w:ascii="Times New Roman" w:hAnsi="Times New Roman" w:cs="Times New Roman"/>
          <w:sz w:val="24"/>
          <w:szCs w:val="24"/>
        </w:rPr>
        <w:t>enn</w:t>
      </w:r>
      <w:proofErr w:type="spellEnd"/>
      <w:r>
        <w:rPr>
          <w:rFonts w:ascii="Times New Roman" w:hAnsi="Times New Roman" w:cs="Times New Roman"/>
          <w:sz w:val="24"/>
          <w:szCs w:val="24"/>
        </w:rPr>
        <w:t>”.</w:t>
      </w:r>
    </w:p>
    <w:p w:rsidR="009E0B8A" w:rsidRDefault="009E0B8A" w:rsidP="00FA06BE">
      <w:pPr>
        <w:pStyle w:val="Ttulo3"/>
        <w:rPr>
          <w:rFonts w:ascii="Times New Roman" w:hAnsi="Times New Roman" w:cs="Times New Roman"/>
          <w:b/>
          <w:color w:val="auto"/>
          <w:lang w:val="es-ES_tradnl"/>
        </w:rPr>
      </w:pPr>
    </w:p>
    <w:p w:rsidR="00FA06BE" w:rsidRPr="008F16E1" w:rsidRDefault="008F16E1" w:rsidP="00FA06BE">
      <w:pPr>
        <w:pStyle w:val="Ttulo3"/>
        <w:rPr>
          <w:rFonts w:ascii="Times New Roman" w:hAnsi="Times New Roman" w:cs="Times New Roman"/>
          <w:b/>
          <w:color w:val="auto"/>
          <w:lang w:val="es-ES_tradnl"/>
        </w:rPr>
      </w:pPr>
      <w:r w:rsidRPr="008F16E1">
        <w:rPr>
          <w:rFonts w:ascii="Times New Roman" w:hAnsi="Times New Roman" w:cs="Times New Roman"/>
          <w:b/>
          <w:color w:val="auto"/>
          <w:lang w:val="es-ES_tradnl"/>
        </w:rPr>
        <w:t>Recursos</w:t>
      </w:r>
    </w:p>
    <w:p w:rsidR="00FA06BE" w:rsidRDefault="00FA06BE" w:rsidP="00FA06BE">
      <w:pPr>
        <w:spacing w:after="0" w:line="276" w:lineRule="auto"/>
        <w:rPr>
          <w:b/>
          <w:lang w:val="es-ES_tradnl"/>
        </w:rPr>
      </w:pPr>
    </w:p>
    <w:p w:rsidR="00FA06BE" w:rsidRPr="008F16E1" w:rsidRDefault="00FA06BE" w:rsidP="00FA06BE">
      <w:pPr>
        <w:pStyle w:val="Standard"/>
        <w:jc w:val="both"/>
        <w:rPr>
          <w:rFonts w:ascii="Times New Roman" w:hAnsi="Times New Roman" w:cs="Times New Roman"/>
        </w:rPr>
      </w:pPr>
      <w:r w:rsidRPr="008F16E1">
        <w:rPr>
          <w:rFonts w:ascii="Times New Roman" w:hAnsi="Times New Roman" w:cs="Times New Roman"/>
        </w:rPr>
        <w:t xml:space="preserve">Para llevar a cabo las </w:t>
      </w:r>
      <w:r w:rsidR="009E0B8A">
        <w:rPr>
          <w:rFonts w:ascii="Times New Roman" w:hAnsi="Times New Roman" w:cs="Times New Roman"/>
        </w:rPr>
        <w:t>estrategias</w:t>
      </w:r>
      <w:r w:rsidRPr="008F16E1">
        <w:rPr>
          <w:rFonts w:ascii="Times New Roman" w:hAnsi="Times New Roman" w:cs="Times New Roman"/>
        </w:rPr>
        <w:t xml:space="preserve"> propuestas, los recursos que son requeridos se enlistan </w:t>
      </w:r>
      <w:r w:rsidR="000A4D05">
        <w:rPr>
          <w:rFonts w:ascii="Times New Roman" w:hAnsi="Times New Roman" w:cs="Times New Roman"/>
        </w:rPr>
        <w:t>en la tabla 3</w:t>
      </w:r>
      <w:r w:rsidR="008214A3">
        <w:rPr>
          <w:rFonts w:ascii="Times New Roman" w:hAnsi="Times New Roman" w:cs="Times New Roman"/>
        </w:rPr>
        <w:t>.</w:t>
      </w:r>
    </w:p>
    <w:p w:rsidR="00FA06BE" w:rsidRDefault="00FA06BE" w:rsidP="00FA06BE">
      <w:pPr>
        <w:pStyle w:val="Standard"/>
        <w:jc w:val="both"/>
        <w:rPr>
          <w:rFonts w:ascii="Times New Roman" w:hAnsi="Times New Roman" w:cs="Times New Roman"/>
        </w:rPr>
      </w:pPr>
    </w:p>
    <w:p w:rsidR="00B762A6" w:rsidRDefault="00B762A6" w:rsidP="00FA06BE">
      <w:pPr>
        <w:pStyle w:val="Standard"/>
        <w:jc w:val="both"/>
        <w:rPr>
          <w:rFonts w:ascii="Times New Roman" w:hAnsi="Times New Roman" w:cs="Times New Roman"/>
        </w:rPr>
      </w:pPr>
    </w:p>
    <w:p w:rsidR="00B762A6" w:rsidRDefault="00B762A6" w:rsidP="00FA06BE">
      <w:pPr>
        <w:pStyle w:val="Standard"/>
        <w:jc w:val="both"/>
        <w:rPr>
          <w:rFonts w:ascii="Times New Roman" w:hAnsi="Times New Roman" w:cs="Times New Roman"/>
        </w:rPr>
      </w:pPr>
    </w:p>
    <w:p w:rsidR="00B762A6" w:rsidRDefault="00B762A6" w:rsidP="00FA06BE">
      <w:pPr>
        <w:pStyle w:val="Standard"/>
        <w:jc w:val="both"/>
        <w:rPr>
          <w:rFonts w:ascii="Times New Roman" w:hAnsi="Times New Roman" w:cs="Times New Roman"/>
        </w:rPr>
      </w:pPr>
    </w:p>
    <w:p w:rsidR="00B762A6" w:rsidRDefault="00B762A6" w:rsidP="00FA06BE">
      <w:pPr>
        <w:pStyle w:val="Standard"/>
        <w:jc w:val="both"/>
        <w:rPr>
          <w:rFonts w:ascii="Times New Roman" w:hAnsi="Times New Roman" w:cs="Times New Roman"/>
        </w:rPr>
      </w:pPr>
    </w:p>
    <w:p w:rsidR="00B762A6" w:rsidRDefault="00B762A6" w:rsidP="00FA06BE">
      <w:pPr>
        <w:pStyle w:val="Standard"/>
        <w:jc w:val="both"/>
        <w:rPr>
          <w:rFonts w:ascii="Times New Roman" w:hAnsi="Times New Roman" w:cs="Times New Roman"/>
        </w:rPr>
      </w:pPr>
    </w:p>
    <w:p w:rsidR="00B762A6" w:rsidRDefault="00B762A6" w:rsidP="00FA06BE">
      <w:pPr>
        <w:pStyle w:val="Standard"/>
        <w:jc w:val="both"/>
        <w:rPr>
          <w:rFonts w:ascii="Times New Roman" w:hAnsi="Times New Roman" w:cs="Times New Roman"/>
        </w:rPr>
      </w:pPr>
    </w:p>
    <w:p w:rsidR="00B762A6" w:rsidRDefault="00B762A6" w:rsidP="00FA06BE">
      <w:pPr>
        <w:pStyle w:val="Standard"/>
        <w:jc w:val="both"/>
        <w:rPr>
          <w:rFonts w:ascii="Times New Roman" w:hAnsi="Times New Roman" w:cs="Times New Roman"/>
        </w:rPr>
      </w:pPr>
    </w:p>
    <w:p w:rsidR="00B762A6" w:rsidRDefault="00B762A6" w:rsidP="00FA06BE">
      <w:pPr>
        <w:pStyle w:val="Standard"/>
        <w:jc w:val="both"/>
        <w:rPr>
          <w:rFonts w:ascii="Times New Roman" w:hAnsi="Times New Roman" w:cs="Times New Roman"/>
        </w:rPr>
      </w:pPr>
    </w:p>
    <w:p w:rsidR="00B762A6" w:rsidRDefault="00B762A6" w:rsidP="00FA06BE">
      <w:pPr>
        <w:pStyle w:val="Standard"/>
        <w:jc w:val="both"/>
        <w:rPr>
          <w:rFonts w:ascii="Times New Roman" w:hAnsi="Times New Roman" w:cs="Times New Roman"/>
        </w:rPr>
      </w:pPr>
    </w:p>
    <w:p w:rsidR="00B762A6" w:rsidRDefault="00B762A6" w:rsidP="00FA06BE">
      <w:pPr>
        <w:pStyle w:val="Standard"/>
        <w:jc w:val="both"/>
        <w:rPr>
          <w:rFonts w:ascii="Times New Roman" w:hAnsi="Times New Roman" w:cs="Times New Roman"/>
        </w:rPr>
      </w:pPr>
    </w:p>
    <w:p w:rsidR="00B762A6" w:rsidRDefault="00B762A6" w:rsidP="00FA06BE">
      <w:pPr>
        <w:pStyle w:val="Standard"/>
        <w:jc w:val="both"/>
        <w:rPr>
          <w:rFonts w:ascii="Times New Roman" w:hAnsi="Times New Roman" w:cs="Times New Roman"/>
        </w:rPr>
      </w:pPr>
    </w:p>
    <w:p w:rsidR="00B762A6" w:rsidRPr="008F16E1" w:rsidRDefault="00B762A6" w:rsidP="00FA06BE">
      <w:pPr>
        <w:pStyle w:val="Standard"/>
        <w:jc w:val="both"/>
        <w:rPr>
          <w:rFonts w:ascii="Times New Roman" w:hAnsi="Times New Roman" w:cs="Times New Roman"/>
        </w:rPr>
      </w:pPr>
    </w:p>
    <w:p w:rsidR="00FA06BE" w:rsidRPr="008F16E1" w:rsidRDefault="000A4D05" w:rsidP="008214A3">
      <w:pPr>
        <w:pStyle w:val="Standard"/>
        <w:jc w:val="center"/>
        <w:rPr>
          <w:rFonts w:ascii="Times New Roman" w:hAnsi="Times New Roman" w:cs="Times New Roman"/>
        </w:rPr>
      </w:pPr>
      <w:r>
        <w:rPr>
          <w:rFonts w:ascii="Times New Roman" w:hAnsi="Times New Roman" w:cs="Times New Roman"/>
          <w:b/>
        </w:rPr>
        <w:lastRenderedPageBreak/>
        <w:t>Tabla 3</w:t>
      </w:r>
      <w:r w:rsidR="008214A3" w:rsidRPr="008214A3">
        <w:rPr>
          <w:rFonts w:ascii="Times New Roman" w:hAnsi="Times New Roman" w:cs="Times New Roman"/>
          <w:b/>
        </w:rPr>
        <w:t>.</w:t>
      </w:r>
      <w:r w:rsidR="008214A3">
        <w:rPr>
          <w:rFonts w:ascii="Times New Roman" w:hAnsi="Times New Roman" w:cs="Times New Roman"/>
        </w:rPr>
        <w:t xml:space="preserve"> Recursos humanos y materiales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90"/>
        <w:gridCol w:w="5186"/>
      </w:tblGrid>
      <w:tr w:rsidR="00FA06BE" w:rsidRPr="008F16E1" w:rsidTr="009E0B8A">
        <w:tc>
          <w:tcPr>
            <w:tcW w:w="4390" w:type="dxa"/>
            <w:shd w:val="clear" w:color="auto" w:fill="auto"/>
          </w:tcPr>
          <w:p w:rsidR="00FA06BE" w:rsidRPr="008F16E1" w:rsidRDefault="00FA06BE" w:rsidP="004E79CC">
            <w:pPr>
              <w:pStyle w:val="Standard"/>
              <w:jc w:val="center"/>
              <w:rPr>
                <w:rFonts w:ascii="Times New Roman" w:hAnsi="Times New Roman" w:cs="Times New Roman"/>
                <w:b/>
              </w:rPr>
            </w:pPr>
            <w:r w:rsidRPr="008F16E1">
              <w:rPr>
                <w:rFonts w:ascii="Times New Roman" w:hAnsi="Times New Roman" w:cs="Times New Roman"/>
                <w:b/>
              </w:rPr>
              <w:t>Recursos humanos</w:t>
            </w:r>
          </w:p>
        </w:tc>
        <w:tc>
          <w:tcPr>
            <w:tcW w:w="5186" w:type="dxa"/>
            <w:shd w:val="clear" w:color="auto" w:fill="auto"/>
          </w:tcPr>
          <w:p w:rsidR="00FA06BE" w:rsidRPr="008F16E1" w:rsidRDefault="00FA06BE" w:rsidP="004E79CC">
            <w:pPr>
              <w:pStyle w:val="Standard"/>
              <w:jc w:val="center"/>
              <w:rPr>
                <w:rFonts w:ascii="Times New Roman" w:hAnsi="Times New Roman" w:cs="Times New Roman"/>
                <w:b/>
              </w:rPr>
            </w:pPr>
            <w:r w:rsidRPr="008F16E1">
              <w:rPr>
                <w:rFonts w:ascii="Times New Roman" w:hAnsi="Times New Roman" w:cs="Times New Roman"/>
                <w:b/>
              </w:rPr>
              <w:t>Recursos materiales</w:t>
            </w:r>
          </w:p>
          <w:p w:rsidR="00FA06BE" w:rsidRPr="008F16E1" w:rsidRDefault="00FA06BE" w:rsidP="004E79CC">
            <w:pPr>
              <w:pStyle w:val="Standard"/>
              <w:jc w:val="both"/>
              <w:rPr>
                <w:rFonts w:ascii="Times New Roman" w:hAnsi="Times New Roman" w:cs="Times New Roman"/>
              </w:rPr>
            </w:pPr>
          </w:p>
        </w:tc>
      </w:tr>
      <w:tr w:rsidR="00FA06BE" w:rsidRPr="008F16E1" w:rsidTr="009E0B8A">
        <w:tc>
          <w:tcPr>
            <w:tcW w:w="4390" w:type="dxa"/>
            <w:shd w:val="clear" w:color="auto" w:fill="auto"/>
          </w:tcPr>
          <w:p w:rsidR="00FA06BE" w:rsidRPr="008F16E1" w:rsidRDefault="00FA06BE" w:rsidP="004E79CC">
            <w:pPr>
              <w:pStyle w:val="Standard"/>
              <w:jc w:val="both"/>
              <w:rPr>
                <w:rFonts w:ascii="Times New Roman" w:hAnsi="Times New Roman" w:cs="Times New Roman"/>
              </w:rPr>
            </w:pPr>
            <w:r w:rsidRPr="008F16E1">
              <w:rPr>
                <w:rFonts w:ascii="Times New Roman" w:hAnsi="Times New Roman" w:cs="Times New Roman"/>
              </w:rPr>
              <w:t>Subdirector Académico.</w:t>
            </w:r>
          </w:p>
          <w:p w:rsidR="00FA06BE" w:rsidRPr="008F16E1" w:rsidRDefault="00FA06BE" w:rsidP="004E79CC">
            <w:pPr>
              <w:pStyle w:val="Standard"/>
              <w:jc w:val="both"/>
              <w:rPr>
                <w:rFonts w:ascii="Times New Roman" w:hAnsi="Times New Roman" w:cs="Times New Roman"/>
              </w:rPr>
            </w:pPr>
            <w:r w:rsidRPr="008F16E1">
              <w:rPr>
                <w:rFonts w:ascii="Times New Roman" w:hAnsi="Times New Roman" w:cs="Times New Roman"/>
              </w:rPr>
              <w:t>Jefa del departamento de Ciencias Básicas.</w:t>
            </w:r>
          </w:p>
          <w:p w:rsidR="00FA06BE" w:rsidRPr="008F16E1" w:rsidRDefault="00FA06BE" w:rsidP="004E79CC">
            <w:pPr>
              <w:pStyle w:val="Standard"/>
              <w:jc w:val="both"/>
              <w:rPr>
                <w:rFonts w:ascii="Times New Roman" w:hAnsi="Times New Roman" w:cs="Times New Roman"/>
              </w:rPr>
            </w:pPr>
            <w:r w:rsidRPr="008F16E1">
              <w:rPr>
                <w:rFonts w:ascii="Times New Roman" w:hAnsi="Times New Roman" w:cs="Times New Roman"/>
              </w:rPr>
              <w:t>Docentes que impartes materias de matemáticas.</w:t>
            </w:r>
          </w:p>
          <w:p w:rsidR="00FA06BE" w:rsidRPr="008F16E1" w:rsidRDefault="00FA06BE" w:rsidP="004E79CC">
            <w:pPr>
              <w:pStyle w:val="Standard"/>
              <w:jc w:val="both"/>
              <w:rPr>
                <w:rFonts w:ascii="Times New Roman" w:hAnsi="Times New Roman" w:cs="Times New Roman"/>
              </w:rPr>
            </w:pPr>
            <w:r w:rsidRPr="008F16E1">
              <w:rPr>
                <w:rFonts w:ascii="Times New Roman" w:hAnsi="Times New Roman" w:cs="Times New Roman"/>
              </w:rPr>
              <w:t>Estudiantes.</w:t>
            </w:r>
          </w:p>
          <w:p w:rsidR="00FA06BE" w:rsidRPr="008F16E1" w:rsidRDefault="00FA06BE" w:rsidP="004E79CC">
            <w:pPr>
              <w:pStyle w:val="Standard"/>
              <w:jc w:val="both"/>
              <w:rPr>
                <w:rFonts w:ascii="Times New Roman" w:hAnsi="Times New Roman" w:cs="Times New Roman"/>
              </w:rPr>
            </w:pPr>
            <w:r w:rsidRPr="008F16E1">
              <w:rPr>
                <w:rFonts w:ascii="Times New Roman" w:hAnsi="Times New Roman" w:cs="Times New Roman"/>
              </w:rPr>
              <w:t>Estudiantes de servicio social.</w:t>
            </w:r>
          </w:p>
          <w:p w:rsidR="00FA06BE" w:rsidRPr="008F16E1" w:rsidRDefault="00FA06BE" w:rsidP="004E79CC">
            <w:pPr>
              <w:pStyle w:val="Standard"/>
              <w:jc w:val="both"/>
              <w:rPr>
                <w:rFonts w:ascii="Times New Roman" w:hAnsi="Times New Roman" w:cs="Times New Roman"/>
              </w:rPr>
            </w:pPr>
          </w:p>
          <w:p w:rsidR="00FA06BE" w:rsidRPr="008F16E1" w:rsidRDefault="00FA06BE" w:rsidP="004E79CC">
            <w:pPr>
              <w:pStyle w:val="Standard"/>
              <w:jc w:val="both"/>
              <w:rPr>
                <w:rFonts w:ascii="Times New Roman" w:hAnsi="Times New Roman" w:cs="Times New Roman"/>
              </w:rPr>
            </w:pPr>
          </w:p>
        </w:tc>
        <w:tc>
          <w:tcPr>
            <w:tcW w:w="5186" w:type="dxa"/>
            <w:shd w:val="clear" w:color="auto" w:fill="auto"/>
          </w:tcPr>
          <w:p w:rsidR="00FA06BE" w:rsidRPr="008F16E1" w:rsidRDefault="00FA06BE" w:rsidP="004E79CC">
            <w:pPr>
              <w:pStyle w:val="Standard"/>
              <w:jc w:val="both"/>
              <w:rPr>
                <w:rFonts w:ascii="Times New Roman" w:hAnsi="Times New Roman" w:cs="Times New Roman"/>
              </w:rPr>
            </w:pPr>
            <w:r w:rsidRPr="008F16E1">
              <w:rPr>
                <w:rFonts w:ascii="Times New Roman" w:hAnsi="Times New Roman" w:cs="Times New Roman"/>
              </w:rPr>
              <w:t>Programa de Estudios de materias correspondientes a Formación Básica en el Nivel Medio Superior.</w:t>
            </w:r>
          </w:p>
          <w:p w:rsidR="00FA06BE" w:rsidRPr="008F16E1" w:rsidRDefault="00FA06BE" w:rsidP="004E79CC">
            <w:pPr>
              <w:pStyle w:val="Standard"/>
              <w:jc w:val="both"/>
              <w:rPr>
                <w:rFonts w:ascii="Times New Roman" w:hAnsi="Times New Roman" w:cs="Times New Roman"/>
              </w:rPr>
            </w:pPr>
            <w:r w:rsidRPr="008F16E1">
              <w:rPr>
                <w:rFonts w:ascii="Times New Roman" w:hAnsi="Times New Roman" w:cs="Times New Roman"/>
              </w:rPr>
              <w:t>Programa de Estudios de materias correspondientes a Formación Básica en el Nivel Superior.</w:t>
            </w:r>
          </w:p>
          <w:p w:rsidR="00FA06BE" w:rsidRPr="008F16E1" w:rsidRDefault="00FA06BE" w:rsidP="004E79CC">
            <w:pPr>
              <w:pStyle w:val="Standard"/>
              <w:jc w:val="both"/>
              <w:rPr>
                <w:rFonts w:ascii="Times New Roman" w:hAnsi="Times New Roman" w:cs="Times New Roman"/>
              </w:rPr>
            </w:pPr>
            <w:r w:rsidRPr="008F16E1">
              <w:rPr>
                <w:rFonts w:ascii="Times New Roman" w:hAnsi="Times New Roman" w:cs="Times New Roman"/>
              </w:rPr>
              <w:t>Libros de texto.</w:t>
            </w:r>
          </w:p>
          <w:p w:rsidR="00FA06BE" w:rsidRPr="008F16E1" w:rsidRDefault="00FA06BE" w:rsidP="004E79CC">
            <w:pPr>
              <w:pStyle w:val="Standard"/>
              <w:jc w:val="both"/>
              <w:rPr>
                <w:rFonts w:ascii="Times New Roman" w:hAnsi="Times New Roman" w:cs="Times New Roman"/>
              </w:rPr>
            </w:pPr>
            <w:r w:rsidRPr="008F16E1">
              <w:rPr>
                <w:rFonts w:ascii="Times New Roman" w:hAnsi="Times New Roman" w:cs="Times New Roman"/>
              </w:rPr>
              <w:t>Computadoras.</w:t>
            </w:r>
          </w:p>
          <w:p w:rsidR="00FA06BE" w:rsidRPr="008F16E1" w:rsidRDefault="00FA06BE" w:rsidP="004E79CC">
            <w:pPr>
              <w:pStyle w:val="Standard"/>
              <w:jc w:val="both"/>
              <w:rPr>
                <w:rFonts w:ascii="Times New Roman" w:hAnsi="Times New Roman" w:cs="Times New Roman"/>
              </w:rPr>
            </w:pPr>
            <w:r w:rsidRPr="008F16E1">
              <w:rPr>
                <w:rFonts w:ascii="Times New Roman" w:hAnsi="Times New Roman" w:cs="Times New Roman"/>
              </w:rPr>
              <w:t>Los programas en los que se hará el Sistema Computacional.</w:t>
            </w:r>
          </w:p>
          <w:p w:rsidR="00FA06BE" w:rsidRPr="008F16E1" w:rsidRDefault="00FA06BE" w:rsidP="004E79CC">
            <w:pPr>
              <w:pStyle w:val="Standard"/>
              <w:jc w:val="both"/>
              <w:rPr>
                <w:rFonts w:ascii="Times New Roman" w:hAnsi="Times New Roman" w:cs="Times New Roman"/>
              </w:rPr>
            </w:pPr>
            <w:r w:rsidRPr="008F16E1">
              <w:rPr>
                <w:rFonts w:ascii="Times New Roman" w:hAnsi="Times New Roman" w:cs="Times New Roman"/>
              </w:rPr>
              <w:t>Revistas científicas</w:t>
            </w:r>
          </w:p>
        </w:tc>
      </w:tr>
    </w:tbl>
    <w:p w:rsidR="00FA06BE" w:rsidRPr="008214A3" w:rsidRDefault="008214A3" w:rsidP="008214A3">
      <w:pPr>
        <w:pStyle w:val="Standard"/>
        <w:jc w:val="center"/>
        <w:rPr>
          <w:rFonts w:ascii="Times New Roman" w:hAnsi="Times New Roman" w:cs="Times New Roman"/>
        </w:rPr>
      </w:pPr>
      <w:r w:rsidRPr="008214A3">
        <w:rPr>
          <w:rFonts w:ascii="Times New Roman" w:hAnsi="Times New Roman" w:cs="Times New Roman"/>
        </w:rPr>
        <w:t xml:space="preserve">Fuente: </w:t>
      </w:r>
      <w:r w:rsidR="001C6B1E">
        <w:rPr>
          <w:rFonts w:ascii="Times New Roman" w:hAnsi="Times New Roman" w:cs="Times New Roman"/>
        </w:rPr>
        <w:t>Creación</w:t>
      </w:r>
      <w:r w:rsidRPr="008214A3">
        <w:rPr>
          <w:rFonts w:ascii="Times New Roman" w:hAnsi="Times New Roman" w:cs="Times New Roman"/>
        </w:rPr>
        <w:t xml:space="preserve"> propia</w:t>
      </w:r>
    </w:p>
    <w:p w:rsidR="008214A3" w:rsidRDefault="008214A3" w:rsidP="00FA06BE">
      <w:pPr>
        <w:spacing w:after="0" w:line="276" w:lineRule="auto"/>
        <w:rPr>
          <w:rFonts w:cs="Times New Roman"/>
          <w:b/>
          <w:sz w:val="24"/>
          <w:szCs w:val="24"/>
          <w:lang w:val="es-ES_tradnl"/>
        </w:rPr>
      </w:pPr>
    </w:p>
    <w:p w:rsidR="00251A0F" w:rsidRDefault="00251A0F" w:rsidP="00FA06BE">
      <w:pPr>
        <w:spacing w:after="0" w:line="276" w:lineRule="auto"/>
        <w:rPr>
          <w:rFonts w:cs="Times New Roman"/>
          <w:b/>
          <w:sz w:val="24"/>
          <w:szCs w:val="24"/>
          <w:lang w:val="es-ES_tradnl"/>
        </w:rPr>
      </w:pPr>
    </w:p>
    <w:p w:rsidR="00251A0F" w:rsidRDefault="00251A0F" w:rsidP="00FA06BE">
      <w:pPr>
        <w:spacing w:after="0" w:line="276" w:lineRule="auto"/>
        <w:rPr>
          <w:rFonts w:cs="Times New Roman"/>
          <w:b/>
          <w:sz w:val="24"/>
          <w:szCs w:val="24"/>
          <w:lang w:val="es-ES_tradnl"/>
        </w:rPr>
      </w:pPr>
    </w:p>
    <w:p w:rsidR="00FA06BE" w:rsidRPr="001F6B5C" w:rsidRDefault="00FA06BE" w:rsidP="001F6B5C">
      <w:pPr>
        <w:spacing w:after="0" w:line="360" w:lineRule="auto"/>
        <w:rPr>
          <w:rFonts w:ascii="Times New Roman" w:eastAsia="Calibri" w:hAnsi="Times New Roman" w:cs="Times New Roman"/>
          <w:b/>
          <w:color w:val="000000"/>
          <w:sz w:val="24"/>
          <w:szCs w:val="24"/>
          <w:lang w:val="es-ES_tradnl"/>
        </w:rPr>
      </w:pPr>
      <w:r w:rsidRPr="001F6B5C">
        <w:rPr>
          <w:rFonts w:ascii="Times New Roman" w:eastAsia="Calibri" w:hAnsi="Times New Roman" w:cs="Times New Roman"/>
          <w:b/>
          <w:color w:val="000000"/>
          <w:sz w:val="24"/>
          <w:szCs w:val="24"/>
          <w:lang w:val="es-ES_tradnl"/>
        </w:rPr>
        <w:t>Evaluación</w:t>
      </w:r>
    </w:p>
    <w:p w:rsidR="00FA06BE" w:rsidRDefault="00FA06BE" w:rsidP="00FA06BE">
      <w:pPr>
        <w:spacing w:after="0" w:line="276" w:lineRule="auto"/>
        <w:rPr>
          <w:rFonts w:ascii="Calibri Light" w:hAnsi="Calibri Light"/>
          <w:lang w:val="es-ES_tradnl"/>
        </w:rPr>
      </w:pPr>
    </w:p>
    <w:p w:rsidR="00FA06BE" w:rsidRPr="008F16E1" w:rsidRDefault="00FA06BE" w:rsidP="008F16E1">
      <w:pPr>
        <w:spacing w:after="0" w:line="360" w:lineRule="auto"/>
        <w:rPr>
          <w:rFonts w:ascii="Times New Roman" w:hAnsi="Times New Roman" w:cs="Times New Roman"/>
          <w:sz w:val="24"/>
          <w:szCs w:val="24"/>
          <w:lang w:val="es-ES_tradnl"/>
        </w:rPr>
      </w:pPr>
      <w:r w:rsidRPr="008F16E1">
        <w:rPr>
          <w:rFonts w:ascii="Times New Roman" w:hAnsi="Times New Roman" w:cs="Times New Roman"/>
          <w:sz w:val="24"/>
          <w:szCs w:val="24"/>
          <w:lang w:val="es-ES_tradnl"/>
        </w:rPr>
        <w:t>El trabajo se llevó a cabo durante el semestre 2017/2 y al final del semestre se obtuvo mucha mejoría en los alumnos.</w:t>
      </w:r>
    </w:p>
    <w:p w:rsidR="00FA06BE" w:rsidRDefault="00FA06BE" w:rsidP="00AB6E27">
      <w:pPr>
        <w:spacing w:after="0" w:line="360" w:lineRule="auto"/>
        <w:jc w:val="both"/>
        <w:rPr>
          <w:rFonts w:ascii="Times New Roman" w:hAnsi="Times New Roman" w:cs="Times New Roman"/>
          <w:sz w:val="24"/>
          <w:szCs w:val="24"/>
          <w:lang w:val="es-ES_tradnl"/>
        </w:rPr>
      </w:pPr>
      <w:r w:rsidRPr="008F16E1">
        <w:rPr>
          <w:rFonts w:ascii="Times New Roman" w:hAnsi="Times New Roman" w:cs="Times New Roman"/>
          <w:sz w:val="24"/>
          <w:szCs w:val="24"/>
          <w:lang w:val="es-ES_tradnl"/>
        </w:rPr>
        <w:t>De l</w:t>
      </w:r>
      <w:r w:rsidR="00F770C8">
        <w:rPr>
          <w:rFonts w:ascii="Times New Roman" w:hAnsi="Times New Roman" w:cs="Times New Roman"/>
          <w:sz w:val="24"/>
          <w:szCs w:val="24"/>
          <w:lang w:val="es-ES_tradnl"/>
        </w:rPr>
        <w:t xml:space="preserve">os </w:t>
      </w:r>
      <w:r w:rsidR="004719C7">
        <w:rPr>
          <w:rFonts w:ascii="Times New Roman" w:hAnsi="Times New Roman" w:cs="Times New Roman"/>
          <w:sz w:val="24"/>
          <w:szCs w:val="24"/>
          <w:lang w:val="es-ES_tradnl"/>
        </w:rPr>
        <w:t>60 estudiantes sólo 1 alumno no aprobó</w:t>
      </w:r>
      <w:r w:rsidRPr="008F16E1">
        <w:rPr>
          <w:rFonts w:ascii="Times New Roman" w:hAnsi="Times New Roman" w:cs="Times New Roman"/>
          <w:sz w:val="24"/>
          <w:szCs w:val="24"/>
          <w:lang w:val="es-ES_tradnl"/>
        </w:rPr>
        <w:t xml:space="preserve"> la materia</w:t>
      </w:r>
      <w:r w:rsidR="009E0B8A">
        <w:rPr>
          <w:rFonts w:ascii="Times New Roman" w:hAnsi="Times New Roman" w:cs="Times New Roman"/>
          <w:sz w:val="24"/>
          <w:szCs w:val="24"/>
          <w:lang w:val="es-ES_tradnl"/>
        </w:rPr>
        <w:t xml:space="preserve"> de Cálculo Aplicado</w:t>
      </w:r>
      <w:r w:rsidRPr="008F16E1">
        <w:rPr>
          <w:rFonts w:ascii="Times New Roman" w:hAnsi="Times New Roman" w:cs="Times New Roman"/>
          <w:sz w:val="24"/>
          <w:szCs w:val="24"/>
          <w:lang w:val="es-ES_tradnl"/>
        </w:rPr>
        <w:t>, es decir  9</w:t>
      </w:r>
      <w:r w:rsidR="004719C7">
        <w:rPr>
          <w:rFonts w:ascii="Times New Roman" w:hAnsi="Times New Roman" w:cs="Times New Roman"/>
          <w:sz w:val="24"/>
          <w:szCs w:val="24"/>
          <w:lang w:val="es-ES_tradnl"/>
        </w:rPr>
        <w:t>6.6</w:t>
      </w:r>
      <w:r w:rsidRPr="008F16E1">
        <w:rPr>
          <w:rFonts w:ascii="Times New Roman" w:hAnsi="Times New Roman" w:cs="Times New Roman"/>
          <w:sz w:val="24"/>
          <w:szCs w:val="24"/>
          <w:lang w:val="es-ES_tradnl"/>
        </w:rPr>
        <w:t>% aprobó la UA</w:t>
      </w:r>
      <w:r w:rsidR="009E0B8A">
        <w:rPr>
          <w:rFonts w:ascii="Times New Roman" w:hAnsi="Times New Roman" w:cs="Times New Roman"/>
          <w:sz w:val="24"/>
          <w:szCs w:val="24"/>
          <w:lang w:val="es-ES_tradnl"/>
        </w:rPr>
        <w:t xml:space="preserve"> de Cálculo Aplicado y </w:t>
      </w:r>
      <w:r w:rsidR="004719C7">
        <w:rPr>
          <w:rFonts w:ascii="Times New Roman" w:hAnsi="Times New Roman" w:cs="Times New Roman"/>
          <w:sz w:val="24"/>
          <w:szCs w:val="24"/>
          <w:lang w:val="es-ES_tradnl"/>
        </w:rPr>
        <w:t xml:space="preserve">93.3% </w:t>
      </w:r>
      <w:r w:rsidR="009E0B8A">
        <w:rPr>
          <w:rFonts w:ascii="Times New Roman" w:hAnsi="Times New Roman" w:cs="Times New Roman"/>
          <w:sz w:val="24"/>
          <w:szCs w:val="24"/>
          <w:lang w:val="es-ES_tradnl"/>
        </w:rPr>
        <w:t xml:space="preserve">de los estudiantes de </w:t>
      </w:r>
      <w:r w:rsidR="00AB6E27">
        <w:rPr>
          <w:rFonts w:ascii="Times New Roman" w:hAnsi="Times New Roman" w:cs="Times New Roman"/>
          <w:sz w:val="24"/>
          <w:szCs w:val="24"/>
          <w:lang w:val="es-ES_tradnl"/>
        </w:rPr>
        <w:t>Probabilidad</w:t>
      </w:r>
      <w:r w:rsidR="009E0B8A">
        <w:rPr>
          <w:rFonts w:ascii="Times New Roman" w:hAnsi="Times New Roman" w:cs="Times New Roman"/>
          <w:sz w:val="24"/>
          <w:szCs w:val="24"/>
          <w:lang w:val="es-ES_tradnl"/>
        </w:rPr>
        <w:t xml:space="preserve"> y </w:t>
      </w:r>
      <w:r w:rsidR="00AB6E27">
        <w:rPr>
          <w:rFonts w:ascii="Times New Roman" w:hAnsi="Times New Roman" w:cs="Times New Roman"/>
          <w:sz w:val="24"/>
          <w:szCs w:val="24"/>
          <w:lang w:val="es-ES_tradnl"/>
        </w:rPr>
        <w:t>E</w:t>
      </w:r>
      <w:r w:rsidR="009E0B8A">
        <w:rPr>
          <w:rFonts w:ascii="Times New Roman" w:hAnsi="Times New Roman" w:cs="Times New Roman"/>
          <w:sz w:val="24"/>
          <w:szCs w:val="24"/>
          <w:lang w:val="es-ES_tradnl"/>
        </w:rPr>
        <w:t>stadística aprobó la materia. E</w:t>
      </w:r>
      <w:r w:rsidRPr="008F16E1">
        <w:rPr>
          <w:rFonts w:ascii="Times New Roman" w:hAnsi="Times New Roman" w:cs="Times New Roman"/>
          <w:sz w:val="24"/>
          <w:szCs w:val="24"/>
          <w:lang w:val="es-ES_tradnl"/>
        </w:rPr>
        <w:t>l pr</w:t>
      </w:r>
      <w:r w:rsidR="00A6696A">
        <w:rPr>
          <w:rFonts w:ascii="Times New Roman" w:hAnsi="Times New Roman" w:cs="Times New Roman"/>
          <w:sz w:val="24"/>
          <w:szCs w:val="24"/>
          <w:lang w:val="es-ES_tradnl"/>
        </w:rPr>
        <w:t>omedio que se obtuvo fue de 7.76</w:t>
      </w:r>
      <w:r w:rsidR="009E0B8A">
        <w:rPr>
          <w:rFonts w:ascii="Times New Roman" w:hAnsi="Times New Roman" w:cs="Times New Roman"/>
          <w:sz w:val="24"/>
          <w:szCs w:val="24"/>
          <w:lang w:val="es-ES_tradnl"/>
        </w:rPr>
        <w:t xml:space="preserve"> en Cálculo Aplicado</w:t>
      </w:r>
      <w:r w:rsidR="006E350F">
        <w:rPr>
          <w:rFonts w:ascii="Times New Roman" w:hAnsi="Times New Roman" w:cs="Times New Roman"/>
          <w:sz w:val="24"/>
          <w:szCs w:val="24"/>
          <w:lang w:val="es-ES_tradnl"/>
        </w:rPr>
        <w:t xml:space="preserve"> y de </w:t>
      </w:r>
      <w:r w:rsidR="00A6696A">
        <w:rPr>
          <w:rFonts w:ascii="Times New Roman" w:hAnsi="Times New Roman" w:cs="Times New Roman"/>
          <w:sz w:val="24"/>
          <w:szCs w:val="24"/>
          <w:lang w:val="es-ES_tradnl"/>
        </w:rPr>
        <w:t>8.4</w:t>
      </w:r>
      <w:r w:rsidR="006E350F">
        <w:rPr>
          <w:rFonts w:ascii="Times New Roman" w:hAnsi="Times New Roman" w:cs="Times New Roman"/>
          <w:sz w:val="24"/>
          <w:szCs w:val="24"/>
          <w:lang w:val="es-ES_tradnl"/>
        </w:rPr>
        <w:t xml:space="preserve"> en Probabilidad y Estadística</w:t>
      </w:r>
      <w:r w:rsidRPr="008F16E1">
        <w:rPr>
          <w:rFonts w:ascii="Times New Roman" w:hAnsi="Times New Roman" w:cs="Times New Roman"/>
          <w:sz w:val="24"/>
          <w:szCs w:val="24"/>
          <w:lang w:val="es-ES_tradnl"/>
        </w:rPr>
        <w:t>.</w:t>
      </w:r>
    </w:p>
    <w:p w:rsidR="004719C7" w:rsidRDefault="004719C7" w:rsidP="00AB6E27">
      <w:pPr>
        <w:spacing w:after="0" w:line="360" w:lineRule="auto"/>
        <w:jc w:val="both"/>
        <w:rPr>
          <w:rFonts w:ascii="Times New Roman" w:hAnsi="Times New Roman" w:cs="Times New Roman"/>
          <w:sz w:val="24"/>
          <w:szCs w:val="24"/>
          <w:lang w:val="es-ES_tradnl"/>
        </w:rPr>
      </w:pPr>
      <w:r>
        <w:rPr>
          <w:rFonts w:ascii="Times New Roman" w:hAnsi="Times New Roman" w:cs="Times New Roman"/>
          <w:sz w:val="24"/>
          <w:szCs w:val="24"/>
          <w:lang w:val="es-ES_tradnl"/>
        </w:rPr>
        <w:t>Ver figuras 3 y 4 en donde sólo se presenta la parte final de las acta</w:t>
      </w:r>
      <w:r w:rsidR="009D2881">
        <w:rPr>
          <w:rFonts w:ascii="Times New Roman" w:hAnsi="Times New Roman" w:cs="Times New Roman"/>
          <w:sz w:val="24"/>
          <w:szCs w:val="24"/>
          <w:lang w:val="es-ES_tradnl"/>
        </w:rPr>
        <w:t>s de calificaciones, mismas que contienen el número de alumnos inscritos en cada grupo, la cantidad de aprobados y reprobados, así como la fecha de conclusión del semestre.</w:t>
      </w:r>
    </w:p>
    <w:p w:rsidR="007E6405" w:rsidRDefault="007E6405" w:rsidP="00AB6E27">
      <w:pPr>
        <w:spacing w:after="0" w:line="360" w:lineRule="auto"/>
        <w:jc w:val="both"/>
        <w:rPr>
          <w:rFonts w:ascii="Times New Roman" w:hAnsi="Times New Roman" w:cs="Times New Roman"/>
          <w:sz w:val="24"/>
          <w:szCs w:val="24"/>
          <w:lang w:val="es-ES_tradnl"/>
        </w:rPr>
      </w:pPr>
    </w:p>
    <w:p w:rsidR="009D2881" w:rsidRPr="00E64E17" w:rsidRDefault="007E6405" w:rsidP="007E6405">
      <w:pPr>
        <w:spacing w:after="0" w:line="360" w:lineRule="auto"/>
        <w:jc w:val="center"/>
        <w:rPr>
          <w:rFonts w:ascii="Calibri Light" w:hAnsi="Calibri Light"/>
          <w:lang w:val="es-ES_tradnl"/>
        </w:rPr>
      </w:pPr>
      <w:r w:rsidRPr="00182D60">
        <w:rPr>
          <w:rFonts w:ascii="Times New Roman" w:hAnsi="Times New Roman" w:cs="Times New Roman"/>
          <w:b/>
          <w:sz w:val="24"/>
          <w:szCs w:val="24"/>
          <w:lang w:val="es-ES_tradnl"/>
        </w:rPr>
        <w:t>Figura 3.</w:t>
      </w:r>
      <w:r w:rsidRPr="009D2881">
        <w:rPr>
          <w:rFonts w:ascii="Times New Roman" w:hAnsi="Times New Roman" w:cs="Times New Roman"/>
          <w:sz w:val="24"/>
          <w:szCs w:val="24"/>
          <w:lang w:val="es-ES_tradnl"/>
        </w:rPr>
        <w:t xml:space="preserve"> Parte final del acta de calificaciones del grupo de </w:t>
      </w:r>
      <w:r>
        <w:rPr>
          <w:rFonts w:ascii="Times New Roman" w:hAnsi="Times New Roman" w:cs="Times New Roman"/>
          <w:sz w:val="24"/>
          <w:szCs w:val="24"/>
          <w:lang w:val="es-ES_tradnl"/>
        </w:rPr>
        <w:t>Probabilidad y Estadística</w:t>
      </w:r>
      <w:r>
        <w:rPr>
          <w:lang w:val="es-ES_tradnl"/>
        </w:rPr>
        <w:t>.</w:t>
      </w:r>
    </w:p>
    <w:p w:rsidR="008F16E1" w:rsidRDefault="009D2881" w:rsidP="00FA06BE">
      <w:pPr>
        <w:pStyle w:val="Ttulo3"/>
        <w:rPr>
          <w:rFonts w:ascii="Calibri Light" w:eastAsiaTheme="minorHAnsi" w:hAnsi="Calibri Light" w:cstheme="minorBidi"/>
          <w:color w:val="auto"/>
          <w:sz w:val="22"/>
          <w:szCs w:val="22"/>
          <w:lang w:val="es-ES_tradnl"/>
        </w:rPr>
      </w:pPr>
      <w:bookmarkStart w:id="1" w:name="_Toc492844530"/>
      <w:r w:rsidRPr="009D2881">
        <w:rPr>
          <w:rFonts w:ascii="Calibri Light" w:eastAsiaTheme="minorHAnsi" w:hAnsi="Calibri Light" w:cstheme="minorBidi"/>
          <w:noProof/>
          <w:color w:val="auto"/>
          <w:sz w:val="22"/>
          <w:szCs w:val="22"/>
          <w:lang w:eastAsia="es-MX"/>
        </w:rPr>
        <w:drawing>
          <wp:inline distT="0" distB="0" distL="0" distR="0">
            <wp:extent cx="5971012" cy="517585"/>
            <wp:effectExtent l="0" t="0" r="0" b="0"/>
            <wp:docPr id="96" name="Imagen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9" cstate="print">
                      <a:lum bright="-20000" contrast="-20000"/>
                      <a:extLst>
                        <a:ext uri="{28A0092B-C50C-407E-A947-70E740481C1C}">
                          <a14:useLocalDpi xmlns:a14="http://schemas.microsoft.com/office/drawing/2010/main" val="0"/>
                        </a:ext>
                      </a:extLst>
                    </a:blip>
                    <a:srcRect/>
                    <a:stretch>
                      <a:fillRect/>
                    </a:stretch>
                  </pic:blipFill>
                  <pic:spPr bwMode="auto">
                    <a:xfrm>
                      <a:off x="0" y="0"/>
                      <a:ext cx="5971012" cy="517585"/>
                    </a:xfrm>
                    <a:prstGeom prst="rect">
                      <a:avLst/>
                    </a:prstGeom>
                    <a:noFill/>
                    <a:ln>
                      <a:noFill/>
                    </a:ln>
                    <a:effectLst>
                      <a:glow>
                        <a:schemeClr val="accent1">
                          <a:alpha val="40000"/>
                        </a:schemeClr>
                      </a:glow>
                    </a:effectLst>
                  </pic:spPr>
                </pic:pic>
              </a:graphicData>
            </a:graphic>
          </wp:inline>
        </w:drawing>
      </w:r>
    </w:p>
    <w:p w:rsidR="009D2881" w:rsidRDefault="009D2881" w:rsidP="009D2881">
      <w:pPr>
        <w:jc w:val="center"/>
        <w:rPr>
          <w:rFonts w:ascii="Times New Roman" w:hAnsi="Times New Roman" w:cs="Times New Roman"/>
          <w:sz w:val="24"/>
          <w:szCs w:val="24"/>
          <w:lang w:val="es-ES_tradnl"/>
        </w:rPr>
      </w:pPr>
      <w:r>
        <w:rPr>
          <w:rFonts w:ascii="Times New Roman" w:hAnsi="Times New Roman" w:cs="Times New Roman"/>
          <w:sz w:val="24"/>
          <w:szCs w:val="24"/>
          <w:lang w:val="es-ES_tradnl"/>
        </w:rPr>
        <w:t>Fuente: Acta de Calificaciones oficial (IPN)</w:t>
      </w:r>
    </w:p>
    <w:p w:rsidR="007E6405" w:rsidRDefault="007E6405" w:rsidP="009D2881">
      <w:pPr>
        <w:jc w:val="center"/>
        <w:rPr>
          <w:lang w:val="es-ES_tradnl"/>
        </w:rPr>
      </w:pPr>
    </w:p>
    <w:p w:rsidR="007E6405" w:rsidRDefault="007E6405" w:rsidP="009D2881">
      <w:pPr>
        <w:jc w:val="center"/>
        <w:rPr>
          <w:lang w:val="es-ES_tradnl"/>
        </w:rPr>
      </w:pPr>
    </w:p>
    <w:p w:rsidR="007E6405" w:rsidRDefault="007E6405" w:rsidP="009D2881">
      <w:pPr>
        <w:jc w:val="center"/>
        <w:rPr>
          <w:lang w:val="es-ES_tradnl"/>
        </w:rPr>
      </w:pPr>
    </w:p>
    <w:p w:rsidR="009D2881" w:rsidRDefault="007E6405" w:rsidP="009D2881">
      <w:pPr>
        <w:jc w:val="center"/>
        <w:rPr>
          <w:lang w:val="es-ES_tradnl"/>
        </w:rPr>
      </w:pPr>
      <w:r w:rsidRPr="00182D60">
        <w:rPr>
          <w:rFonts w:ascii="Times New Roman" w:hAnsi="Times New Roman" w:cs="Times New Roman"/>
          <w:b/>
          <w:sz w:val="24"/>
          <w:szCs w:val="24"/>
          <w:lang w:val="es-ES_tradnl"/>
        </w:rPr>
        <w:lastRenderedPageBreak/>
        <w:t>Figura 4</w:t>
      </w:r>
      <w:r w:rsidRPr="009D2881">
        <w:rPr>
          <w:rFonts w:ascii="Times New Roman" w:hAnsi="Times New Roman" w:cs="Times New Roman"/>
          <w:sz w:val="24"/>
          <w:szCs w:val="24"/>
          <w:lang w:val="es-ES_tradnl"/>
        </w:rPr>
        <w:t xml:space="preserve">. Parte final del acta de calificaciones del grupo de </w:t>
      </w:r>
      <w:r>
        <w:rPr>
          <w:rFonts w:ascii="Times New Roman" w:hAnsi="Times New Roman" w:cs="Times New Roman"/>
          <w:sz w:val="24"/>
          <w:szCs w:val="24"/>
          <w:lang w:val="es-ES_tradnl"/>
        </w:rPr>
        <w:t>Cálculo Aplicado.</w:t>
      </w:r>
    </w:p>
    <w:p w:rsidR="009D2881" w:rsidRDefault="009D2881" w:rsidP="009D2881">
      <w:pPr>
        <w:jc w:val="center"/>
        <w:rPr>
          <w:lang w:val="es-ES_tradnl"/>
        </w:rPr>
      </w:pPr>
      <w:r w:rsidRPr="009D2881">
        <w:rPr>
          <w:noProof/>
          <w:lang w:eastAsia="es-MX"/>
        </w:rPr>
        <w:drawing>
          <wp:inline distT="0" distB="0" distL="0" distR="0">
            <wp:extent cx="5971540" cy="418794"/>
            <wp:effectExtent l="0" t="0" r="0" b="635"/>
            <wp:docPr id="98" name="Imagen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0" cstate="print">
                      <a:lum bright="-20000"/>
                      <a:extLst>
                        <a:ext uri="{28A0092B-C50C-407E-A947-70E740481C1C}">
                          <a14:useLocalDpi xmlns:a14="http://schemas.microsoft.com/office/drawing/2010/main" val="0"/>
                        </a:ext>
                      </a:extLst>
                    </a:blip>
                    <a:srcRect/>
                    <a:stretch>
                      <a:fillRect/>
                    </a:stretch>
                  </pic:blipFill>
                  <pic:spPr bwMode="auto">
                    <a:xfrm>
                      <a:off x="0" y="0"/>
                      <a:ext cx="5971540" cy="418794"/>
                    </a:xfrm>
                    <a:prstGeom prst="rect">
                      <a:avLst/>
                    </a:prstGeom>
                    <a:noFill/>
                    <a:ln>
                      <a:noFill/>
                    </a:ln>
                  </pic:spPr>
                </pic:pic>
              </a:graphicData>
            </a:graphic>
          </wp:inline>
        </w:drawing>
      </w:r>
    </w:p>
    <w:p w:rsidR="009D2881" w:rsidRDefault="009D2881" w:rsidP="009D2881">
      <w:pPr>
        <w:jc w:val="center"/>
        <w:rPr>
          <w:lang w:val="es-ES_tradnl"/>
        </w:rPr>
      </w:pPr>
      <w:r>
        <w:rPr>
          <w:rFonts w:ascii="Times New Roman" w:hAnsi="Times New Roman" w:cs="Times New Roman"/>
          <w:sz w:val="24"/>
          <w:szCs w:val="24"/>
          <w:lang w:val="es-ES_tradnl"/>
        </w:rPr>
        <w:t>Fuente: Acta de Calificaciones oficial (IPN)</w:t>
      </w:r>
    </w:p>
    <w:p w:rsidR="009D2881" w:rsidRPr="009D2881" w:rsidRDefault="009D2881" w:rsidP="009D2881">
      <w:pPr>
        <w:jc w:val="center"/>
        <w:rPr>
          <w:lang w:val="es-ES_tradnl"/>
        </w:rPr>
      </w:pPr>
    </w:p>
    <w:p w:rsidR="009D2881" w:rsidRPr="009D2881" w:rsidRDefault="009D2881" w:rsidP="009D2881">
      <w:pPr>
        <w:pStyle w:val="Ttulo3"/>
        <w:spacing w:line="360" w:lineRule="auto"/>
        <w:jc w:val="both"/>
        <w:rPr>
          <w:rFonts w:asciiTheme="minorHAnsi" w:eastAsiaTheme="minorHAnsi" w:hAnsiTheme="minorHAnsi" w:cstheme="minorBidi"/>
          <w:b/>
          <w:color w:val="auto"/>
          <w:lang w:val="es-ES_tradnl"/>
        </w:rPr>
      </w:pPr>
      <w:r w:rsidRPr="009D2881">
        <w:rPr>
          <w:rFonts w:ascii="Times New Roman" w:hAnsi="Times New Roman" w:cs="Times New Roman"/>
          <w:color w:val="auto"/>
          <w:lang w:val="es-ES_tradnl"/>
        </w:rPr>
        <w:t>Una evaluación más cualitativa puede decir que los estudiantes lograron encontrarle gusto a las materias, así como a la resolución de problemas, viéndolos como retos que son alcanzables de solucionar</w:t>
      </w:r>
    </w:p>
    <w:p w:rsidR="009D2881" w:rsidRPr="009D2881" w:rsidRDefault="009D2881" w:rsidP="009D2881">
      <w:pPr>
        <w:rPr>
          <w:lang w:val="es-ES_tradnl"/>
        </w:rPr>
      </w:pPr>
    </w:p>
    <w:p w:rsidR="00FA06BE" w:rsidRPr="001F6B5C" w:rsidRDefault="00FA06BE" w:rsidP="001F6B5C">
      <w:pPr>
        <w:spacing w:after="0" w:line="360" w:lineRule="auto"/>
        <w:rPr>
          <w:rFonts w:ascii="Times New Roman" w:eastAsia="Calibri" w:hAnsi="Times New Roman" w:cs="Times New Roman"/>
          <w:b/>
          <w:color w:val="000000"/>
          <w:sz w:val="24"/>
          <w:szCs w:val="24"/>
          <w:lang w:val="es-ES_tradnl"/>
        </w:rPr>
      </w:pPr>
      <w:r w:rsidRPr="001F6B5C">
        <w:rPr>
          <w:rFonts w:ascii="Times New Roman" w:eastAsia="Calibri" w:hAnsi="Times New Roman" w:cs="Times New Roman"/>
          <w:b/>
          <w:color w:val="000000"/>
          <w:sz w:val="24"/>
          <w:szCs w:val="24"/>
          <w:lang w:val="es-ES_tradnl"/>
        </w:rPr>
        <w:t>I</w:t>
      </w:r>
      <w:r w:rsidR="008F16E1" w:rsidRPr="001F6B5C">
        <w:rPr>
          <w:rFonts w:ascii="Times New Roman" w:eastAsia="Calibri" w:hAnsi="Times New Roman" w:cs="Times New Roman"/>
          <w:b/>
          <w:color w:val="000000"/>
          <w:sz w:val="24"/>
          <w:szCs w:val="24"/>
          <w:lang w:val="es-ES_tradnl"/>
        </w:rPr>
        <w:t>n</w:t>
      </w:r>
      <w:r w:rsidRPr="001F6B5C">
        <w:rPr>
          <w:rFonts w:ascii="Times New Roman" w:eastAsia="Calibri" w:hAnsi="Times New Roman" w:cs="Times New Roman"/>
          <w:b/>
          <w:color w:val="000000"/>
          <w:sz w:val="24"/>
          <w:szCs w:val="24"/>
          <w:lang w:val="es-ES_tradnl"/>
        </w:rPr>
        <w:t>dicadores para el seguimiento y evaluación del programa</w:t>
      </w:r>
      <w:bookmarkEnd w:id="1"/>
      <w:r w:rsidRPr="001F6B5C">
        <w:rPr>
          <w:rFonts w:ascii="Times New Roman" w:eastAsia="Calibri" w:hAnsi="Times New Roman" w:cs="Times New Roman"/>
          <w:b/>
          <w:color w:val="000000"/>
          <w:sz w:val="24"/>
          <w:szCs w:val="24"/>
          <w:lang w:val="es-ES_tradnl"/>
        </w:rPr>
        <w:tab/>
      </w:r>
    </w:p>
    <w:p w:rsidR="00FA06BE" w:rsidRDefault="00FA06BE" w:rsidP="00FA06BE">
      <w:pPr>
        <w:spacing w:after="0" w:line="276" w:lineRule="auto"/>
        <w:rPr>
          <w:b/>
          <w:lang w:val="es-ES_tradnl"/>
        </w:rPr>
      </w:pPr>
    </w:p>
    <w:p w:rsidR="00FA06BE" w:rsidRPr="008F16E1" w:rsidRDefault="00FA06BE" w:rsidP="008F16E1">
      <w:pPr>
        <w:spacing w:after="0" w:line="360" w:lineRule="auto"/>
        <w:rPr>
          <w:rFonts w:ascii="Times New Roman" w:hAnsi="Times New Roman" w:cs="Times New Roman"/>
          <w:sz w:val="24"/>
          <w:szCs w:val="24"/>
          <w:lang w:val="es-ES_tradnl"/>
        </w:rPr>
      </w:pPr>
      <w:r w:rsidRPr="008F16E1">
        <w:rPr>
          <w:rFonts w:ascii="Times New Roman" w:hAnsi="Times New Roman" w:cs="Times New Roman"/>
          <w:sz w:val="24"/>
          <w:szCs w:val="24"/>
          <w:lang w:val="es-ES_tradnl"/>
        </w:rPr>
        <w:t>Como indicadores para la evaluación del programa de acción tutorial se presentan los siguientes:</w:t>
      </w:r>
    </w:p>
    <w:p w:rsidR="00FA06BE" w:rsidRPr="004719C7" w:rsidRDefault="00FA06BE" w:rsidP="004719C7">
      <w:pPr>
        <w:pStyle w:val="Prrafodelista"/>
        <w:numPr>
          <w:ilvl w:val="0"/>
          <w:numId w:val="14"/>
        </w:numPr>
        <w:spacing w:after="0" w:line="360" w:lineRule="auto"/>
        <w:rPr>
          <w:rFonts w:ascii="Times New Roman" w:hAnsi="Times New Roman"/>
          <w:sz w:val="24"/>
          <w:szCs w:val="24"/>
          <w:lang w:val="es-ES_tradnl"/>
        </w:rPr>
      </w:pPr>
      <w:r w:rsidRPr="004719C7">
        <w:rPr>
          <w:rFonts w:ascii="Times New Roman" w:hAnsi="Times New Roman"/>
          <w:sz w:val="24"/>
          <w:szCs w:val="24"/>
          <w:lang w:val="es-ES_tradnl"/>
        </w:rPr>
        <w:t>Explicación por parte de los alumnos de los problemas y ejercicios dejados de tarea.</w:t>
      </w:r>
    </w:p>
    <w:p w:rsidR="00FA06BE" w:rsidRPr="004719C7" w:rsidRDefault="00FA06BE" w:rsidP="004719C7">
      <w:pPr>
        <w:pStyle w:val="Prrafodelista"/>
        <w:numPr>
          <w:ilvl w:val="0"/>
          <w:numId w:val="14"/>
        </w:numPr>
        <w:spacing w:after="0" w:line="360" w:lineRule="auto"/>
        <w:rPr>
          <w:rFonts w:ascii="Times New Roman" w:hAnsi="Times New Roman"/>
          <w:sz w:val="24"/>
          <w:szCs w:val="24"/>
          <w:lang w:val="es-ES_tradnl"/>
        </w:rPr>
      </w:pPr>
      <w:r w:rsidRPr="004719C7">
        <w:rPr>
          <w:rFonts w:ascii="Times New Roman" w:hAnsi="Times New Roman"/>
          <w:sz w:val="24"/>
          <w:szCs w:val="24"/>
          <w:lang w:val="es-ES_tradnl"/>
        </w:rPr>
        <w:t>Construcción de mapas mentales y conceptuales de la teoría matemática.</w:t>
      </w:r>
    </w:p>
    <w:p w:rsidR="00FA06BE" w:rsidRPr="004719C7" w:rsidRDefault="00FA06BE" w:rsidP="004719C7">
      <w:pPr>
        <w:pStyle w:val="Prrafodelista"/>
        <w:numPr>
          <w:ilvl w:val="0"/>
          <w:numId w:val="14"/>
        </w:numPr>
        <w:spacing w:after="0" w:line="360" w:lineRule="auto"/>
        <w:rPr>
          <w:rFonts w:ascii="Times New Roman" w:hAnsi="Times New Roman"/>
          <w:sz w:val="24"/>
          <w:szCs w:val="24"/>
          <w:lang w:val="es-ES_tradnl"/>
        </w:rPr>
      </w:pPr>
      <w:r w:rsidRPr="004719C7">
        <w:rPr>
          <w:rFonts w:ascii="Times New Roman" w:hAnsi="Times New Roman"/>
          <w:sz w:val="24"/>
          <w:szCs w:val="24"/>
          <w:lang w:val="es-ES_tradnl"/>
        </w:rPr>
        <w:t>Construcción de mapas mentales y conceptuales del contenido de artículos de revistas científicas</w:t>
      </w:r>
    </w:p>
    <w:p w:rsidR="00FA06BE" w:rsidRPr="004719C7" w:rsidRDefault="00FA06BE" w:rsidP="004719C7">
      <w:pPr>
        <w:pStyle w:val="Prrafodelista"/>
        <w:numPr>
          <w:ilvl w:val="0"/>
          <w:numId w:val="14"/>
        </w:numPr>
        <w:spacing w:after="0" w:line="360" w:lineRule="auto"/>
        <w:rPr>
          <w:rFonts w:ascii="Times New Roman" w:hAnsi="Times New Roman"/>
          <w:sz w:val="24"/>
          <w:szCs w:val="24"/>
          <w:lang w:val="es-ES_tradnl"/>
        </w:rPr>
      </w:pPr>
      <w:r w:rsidRPr="004719C7">
        <w:rPr>
          <w:rFonts w:ascii="Times New Roman" w:hAnsi="Times New Roman"/>
          <w:sz w:val="24"/>
          <w:szCs w:val="24"/>
          <w:lang w:val="es-ES_tradnl"/>
        </w:rPr>
        <w:t>Redacción de los diferentes aspectos del trabajo de investigación.</w:t>
      </w:r>
    </w:p>
    <w:p w:rsidR="00FA06BE" w:rsidRPr="004719C7" w:rsidRDefault="00FA06BE" w:rsidP="004719C7">
      <w:pPr>
        <w:pStyle w:val="Prrafodelista"/>
        <w:numPr>
          <w:ilvl w:val="0"/>
          <w:numId w:val="14"/>
        </w:numPr>
        <w:spacing w:after="0" w:line="360" w:lineRule="auto"/>
        <w:rPr>
          <w:rFonts w:ascii="Times New Roman" w:hAnsi="Times New Roman"/>
          <w:sz w:val="24"/>
          <w:szCs w:val="24"/>
          <w:lang w:val="es-ES_tradnl"/>
        </w:rPr>
      </w:pPr>
      <w:r w:rsidRPr="004719C7">
        <w:rPr>
          <w:rFonts w:ascii="Times New Roman" w:hAnsi="Times New Roman"/>
          <w:sz w:val="24"/>
          <w:szCs w:val="24"/>
          <w:lang w:val="es-ES_tradnl"/>
        </w:rPr>
        <w:t>Programación para darle animación a algunos problemas matemáticos dejados de tarea o vistos en clase.</w:t>
      </w:r>
    </w:p>
    <w:p w:rsidR="00FA06BE" w:rsidRPr="004719C7" w:rsidRDefault="00FA06BE" w:rsidP="004719C7">
      <w:pPr>
        <w:pStyle w:val="Prrafodelista"/>
        <w:numPr>
          <w:ilvl w:val="0"/>
          <w:numId w:val="14"/>
        </w:numPr>
        <w:spacing w:after="0" w:line="360" w:lineRule="auto"/>
        <w:rPr>
          <w:rFonts w:ascii="Times New Roman" w:hAnsi="Times New Roman"/>
          <w:sz w:val="24"/>
          <w:szCs w:val="24"/>
          <w:lang w:val="es-ES_tradnl"/>
        </w:rPr>
      </w:pPr>
      <w:r w:rsidRPr="004719C7">
        <w:rPr>
          <w:rFonts w:ascii="Times New Roman" w:hAnsi="Times New Roman"/>
          <w:sz w:val="24"/>
          <w:szCs w:val="24"/>
          <w:lang w:val="es-ES_tradnl"/>
        </w:rPr>
        <w:t>Exposición en el grupo de los trabajos de investigación de</w:t>
      </w:r>
      <w:r w:rsidR="008214A3" w:rsidRPr="004719C7">
        <w:rPr>
          <w:rFonts w:ascii="Times New Roman" w:hAnsi="Times New Roman"/>
          <w:sz w:val="24"/>
          <w:szCs w:val="24"/>
          <w:lang w:val="es-ES_tradnl"/>
        </w:rPr>
        <w:t>sarrollados por lo</w:t>
      </w:r>
      <w:r w:rsidRPr="004719C7">
        <w:rPr>
          <w:rFonts w:ascii="Times New Roman" w:hAnsi="Times New Roman"/>
          <w:sz w:val="24"/>
          <w:szCs w:val="24"/>
          <w:lang w:val="es-ES_tradnl"/>
        </w:rPr>
        <w:t>s alumnos.</w:t>
      </w:r>
    </w:p>
    <w:p w:rsidR="00AE66F4" w:rsidRPr="00FA06BE" w:rsidRDefault="00AE66F4" w:rsidP="0078026C">
      <w:pPr>
        <w:spacing w:after="0" w:line="276" w:lineRule="auto"/>
        <w:jc w:val="both"/>
        <w:rPr>
          <w:rFonts w:cs="Times New Roman"/>
          <w:b/>
          <w:sz w:val="28"/>
          <w:szCs w:val="28"/>
          <w:lang w:val="es-ES_tradnl"/>
        </w:rPr>
      </w:pPr>
    </w:p>
    <w:p w:rsidR="00AE66F4" w:rsidRPr="00AE66F4" w:rsidRDefault="00AE66F4" w:rsidP="0078026C">
      <w:pPr>
        <w:spacing w:after="0" w:line="276" w:lineRule="auto"/>
        <w:jc w:val="both"/>
        <w:rPr>
          <w:rFonts w:cs="Times New Roman"/>
          <w:b/>
          <w:sz w:val="28"/>
          <w:szCs w:val="28"/>
        </w:rPr>
      </w:pPr>
      <w:r>
        <w:rPr>
          <w:rFonts w:cs="Times New Roman"/>
          <w:b/>
          <w:sz w:val="28"/>
          <w:szCs w:val="28"/>
        </w:rPr>
        <w:t>Conclusiones</w:t>
      </w:r>
      <w:r w:rsidR="005B2B92">
        <w:rPr>
          <w:rFonts w:cs="Times New Roman"/>
          <w:b/>
          <w:sz w:val="28"/>
          <w:szCs w:val="28"/>
        </w:rPr>
        <w:t xml:space="preserve"> y Trabajo a futuro</w:t>
      </w:r>
    </w:p>
    <w:p w:rsidR="005B2B92" w:rsidRDefault="005B2B92" w:rsidP="005B2B92">
      <w:pPr>
        <w:pStyle w:val="Standard"/>
        <w:spacing w:line="360" w:lineRule="auto"/>
        <w:jc w:val="both"/>
        <w:rPr>
          <w:rFonts w:ascii="Times New Roman" w:hAnsi="Times New Roman" w:cs="Times New Roman"/>
        </w:rPr>
      </w:pPr>
      <w:r w:rsidRPr="008F16E1">
        <w:rPr>
          <w:rFonts w:ascii="Times New Roman" w:hAnsi="Times New Roman" w:cs="Times New Roman"/>
        </w:rPr>
        <w:t>Es fundame</w:t>
      </w:r>
      <w:r>
        <w:rPr>
          <w:rFonts w:ascii="Times New Roman" w:hAnsi="Times New Roman" w:cs="Times New Roman"/>
        </w:rPr>
        <w:t>ntal que como tutores se conozcan</w:t>
      </w:r>
      <w:r w:rsidRPr="008F16E1">
        <w:rPr>
          <w:rFonts w:ascii="Times New Roman" w:hAnsi="Times New Roman" w:cs="Times New Roman"/>
        </w:rPr>
        <w:t xml:space="preserve"> los diversos servicios con los que cuenta l</w:t>
      </w:r>
      <w:r>
        <w:rPr>
          <w:rFonts w:ascii="Times New Roman" w:hAnsi="Times New Roman" w:cs="Times New Roman"/>
        </w:rPr>
        <w:t>a ESCOM para informar a los</w:t>
      </w:r>
      <w:r w:rsidRPr="008F16E1">
        <w:rPr>
          <w:rFonts w:ascii="Times New Roman" w:hAnsi="Times New Roman" w:cs="Times New Roman"/>
        </w:rPr>
        <w:t xml:space="preserve"> alumnos </w:t>
      </w:r>
      <w:r>
        <w:rPr>
          <w:rFonts w:ascii="Times New Roman" w:hAnsi="Times New Roman" w:cs="Times New Roman"/>
        </w:rPr>
        <w:t>pretendiendo que</w:t>
      </w:r>
      <w:r w:rsidRPr="008F16E1">
        <w:rPr>
          <w:rFonts w:ascii="Times New Roman" w:hAnsi="Times New Roman" w:cs="Times New Roman"/>
        </w:rPr>
        <w:t xml:space="preserve"> les ayude a tener un desarrollo integral. </w:t>
      </w:r>
    </w:p>
    <w:p w:rsidR="005B2B92" w:rsidRPr="008F16E1" w:rsidRDefault="005B2B92" w:rsidP="005B2B92">
      <w:pPr>
        <w:pStyle w:val="Standard"/>
        <w:spacing w:line="360" w:lineRule="auto"/>
        <w:jc w:val="both"/>
        <w:rPr>
          <w:rFonts w:ascii="Times New Roman" w:hAnsi="Times New Roman" w:cs="Times New Roman"/>
          <w:lang w:val="es-MX"/>
        </w:rPr>
      </w:pPr>
      <w:r w:rsidRPr="008F16E1">
        <w:rPr>
          <w:rFonts w:ascii="Times New Roman" w:hAnsi="Times New Roman" w:cs="Times New Roman"/>
          <w:lang w:val="es-MX"/>
        </w:rPr>
        <w:t>Se requiere de la participación tanto de algunos funcionarios de la escuela, como de los docentes y de los mismos estudiantes.</w:t>
      </w:r>
    </w:p>
    <w:p w:rsidR="005B2B92" w:rsidRPr="008F16E1" w:rsidRDefault="005B2B92" w:rsidP="005B2B92">
      <w:pPr>
        <w:pStyle w:val="Standard"/>
        <w:spacing w:line="360" w:lineRule="auto"/>
        <w:jc w:val="both"/>
        <w:rPr>
          <w:rFonts w:ascii="Times New Roman" w:hAnsi="Times New Roman" w:cs="Times New Roman"/>
          <w:lang w:val="es-MX"/>
        </w:rPr>
      </w:pPr>
      <w:r w:rsidRPr="008F16E1">
        <w:rPr>
          <w:rFonts w:ascii="Times New Roman" w:hAnsi="Times New Roman" w:cs="Times New Roman"/>
          <w:lang w:val="es-MX"/>
        </w:rPr>
        <w:t xml:space="preserve">En relación a los funcionarios, es necesario que el Subdirector Académico proporcione información sobre los porcentajes de alumnos que tienen más de una materia reprobada en </w:t>
      </w:r>
      <w:r>
        <w:rPr>
          <w:rFonts w:ascii="Times New Roman" w:hAnsi="Times New Roman" w:cs="Times New Roman"/>
          <w:lang w:val="es-MX"/>
        </w:rPr>
        <w:t xml:space="preserve">el área de </w:t>
      </w:r>
      <w:r w:rsidRPr="008F16E1">
        <w:rPr>
          <w:rFonts w:ascii="Times New Roman" w:hAnsi="Times New Roman" w:cs="Times New Roman"/>
          <w:lang w:val="es-MX"/>
        </w:rPr>
        <w:t>Formación Básica.</w:t>
      </w:r>
    </w:p>
    <w:p w:rsidR="005B2B92" w:rsidRDefault="005B2B92" w:rsidP="005B2B92">
      <w:pPr>
        <w:pStyle w:val="Standard"/>
        <w:spacing w:line="360" w:lineRule="auto"/>
        <w:jc w:val="both"/>
        <w:rPr>
          <w:rFonts w:ascii="Times New Roman" w:hAnsi="Times New Roman" w:cs="Times New Roman"/>
          <w:lang w:val="es-MX"/>
        </w:rPr>
      </w:pPr>
    </w:p>
    <w:p w:rsidR="005B2B92" w:rsidRPr="008F16E1" w:rsidRDefault="005B2B92" w:rsidP="005B2B92">
      <w:pPr>
        <w:pStyle w:val="Standard"/>
        <w:spacing w:line="360" w:lineRule="auto"/>
        <w:jc w:val="both"/>
        <w:rPr>
          <w:rFonts w:ascii="Times New Roman" w:hAnsi="Times New Roman" w:cs="Times New Roman"/>
          <w:lang w:val="es-MX"/>
        </w:rPr>
      </w:pPr>
      <w:r w:rsidRPr="008F16E1">
        <w:rPr>
          <w:rFonts w:ascii="Times New Roman" w:hAnsi="Times New Roman" w:cs="Times New Roman"/>
          <w:lang w:val="es-MX"/>
        </w:rPr>
        <w:lastRenderedPageBreak/>
        <w:t>Los docentes que imparten  materias de Ciencias Básicas deberían sensibilizarse de la problemática del alto índice de reprobación.</w:t>
      </w:r>
    </w:p>
    <w:p w:rsidR="005B2B92" w:rsidRDefault="005B2B92" w:rsidP="005B2B92">
      <w:pPr>
        <w:pStyle w:val="Standard"/>
        <w:spacing w:line="360" w:lineRule="auto"/>
        <w:jc w:val="both"/>
        <w:rPr>
          <w:rFonts w:ascii="Times New Roman" w:hAnsi="Times New Roman" w:cs="Times New Roman"/>
          <w:lang w:val="es-MX"/>
        </w:rPr>
      </w:pPr>
    </w:p>
    <w:p w:rsidR="005B2B92" w:rsidRPr="008F16E1" w:rsidRDefault="005B2B92" w:rsidP="005B2B92">
      <w:pPr>
        <w:pStyle w:val="Standard"/>
        <w:spacing w:line="360" w:lineRule="auto"/>
        <w:jc w:val="both"/>
        <w:rPr>
          <w:rFonts w:ascii="Times New Roman" w:hAnsi="Times New Roman" w:cs="Times New Roman"/>
          <w:lang w:val="es-MX"/>
        </w:rPr>
      </w:pPr>
      <w:r w:rsidRPr="008F16E1">
        <w:rPr>
          <w:rFonts w:ascii="Times New Roman" w:hAnsi="Times New Roman" w:cs="Times New Roman"/>
          <w:lang w:val="es-MX"/>
        </w:rPr>
        <w:t xml:space="preserve">Una vez construido el sistema que contendrá material digital para que los estudiantes repasen los temas que no han entendido y en los cuales muestran deficiencia. Se requiere que el Presidente de Academia, </w:t>
      </w:r>
      <w:r>
        <w:rPr>
          <w:rFonts w:ascii="Times New Roman" w:hAnsi="Times New Roman" w:cs="Times New Roman"/>
          <w:lang w:val="es-MX"/>
        </w:rPr>
        <w:t>el</w:t>
      </w:r>
      <w:r w:rsidRPr="008F16E1">
        <w:rPr>
          <w:rFonts w:ascii="Times New Roman" w:hAnsi="Times New Roman" w:cs="Times New Roman"/>
          <w:lang w:val="es-MX"/>
        </w:rPr>
        <w:t xml:space="preserve"> jefa del Departamento de Formación Básica y los docentes que imparten alguna Unidad de Aprendizaje de Matemáticas, conozcan dicho sistema y lo usen con sus estudiantes.</w:t>
      </w:r>
    </w:p>
    <w:p w:rsidR="005B2B92" w:rsidRDefault="005B2B92" w:rsidP="005B2B92">
      <w:pPr>
        <w:pStyle w:val="Standard"/>
        <w:jc w:val="both"/>
        <w:rPr>
          <w:lang w:val="es-MX"/>
        </w:rPr>
      </w:pPr>
    </w:p>
    <w:p w:rsidR="00991860" w:rsidRPr="00F64206" w:rsidRDefault="00991860" w:rsidP="00991860">
      <w:pPr>
        <w:spacing w:after="0" w:line="360" w:lineRule="auto"/>
        <w:jc w:val="both"/>
        <w:rPr>
          <w:rFonts w:ascii="Times New Roman" w:hAnsi="Times New Roman" w:cs="Times New Roman"/>
          <w:color w:val="3366FF"/>
          <w:sz w:val="24"/>
          <w:szCs w:val="24"/>
          <w:lang w:val="es-ES_tradnl"/>
        </w:rPr>
      </w:pPr>
      <w:r w:rsidRPr="00F64206">
        <w:rPr>
          <w:rFonts w:ascii="Times New Roman" w:hAnsi="Times New Roman" w:cs="Times New Roman"/>
          <w:sz w:val="24"/>
          <w:szCs w:val="24"/>
          <w:lang w:val="es-ES_tradnl"/>
        </w:rPr>
        <w:t>Es importante</w:t>
      </w:r>
      <w:r>
        <w:rPr>
          <w:rFonts w:ascii="Times New Roman" w:hAnsi="Times New Roman" w:cs="Times New Roman"/>
          <w:sz w:val="24"/>
          <w:szCs w:val="24"/>
          <w:lang w:val="es-ES_tradnl"/>
        </w:rPr>
        <w:t xml:space="preserve"> que como profesores se encuentre</w:t>
      </w:r>
      <w:r w:rsidRPr="00F64206">
        <w:rPr>
          <w:rFonts w:ascii="Times New Roman" w:hAnsi="Times New Roman" w:cs="Times New Roman"/>
          <w:sz w:val="24"/>
          <w:szCs w:val="24"/>
          <w:lang w:val="es-ES_tradnl"/>
        </w:rPr>
        <w:t xml:space="preserve"> la forma de volver a estimular en los jóvenes el deseo de aprender y conoce</w:t>
      </w:r>
      <w:r>
        <w:rPr>
          <w:rFonts w:ascii="Times New Roman" w:hAnsi="Times New Roman" w:cs="Times New Roman"/>
          <w:sz w:val="24"/>
          <w:szCs w:val="24"/>
          <w:lang w:val="es-ES_tradnl"/>
        </w:rPr>
        <w:t xml:space="preserve">r. Es importante derrumbar las </w:t>
      </w:r>
      <w:r w:rsidRPr="008214A3">
        <w:rPr>
          <w:rFonts w:ascii="Times New Roman" w:hAnsi="Times New Roman" w:cs="Times New Roman"/>
          <w:i/>
          <w:sz w:val="24"/>
          <w:szCs w:val="24"/>
          <w:lang w:val="es-ES_tradnl"/>
        </w:rPr>
        <w:t>bardas o barreras</w:t>
      </w:r>
      <w:r>
        <w:rPr>
          <w:rFonts w:ascii="Times New Roman" w:hAnsi="Times New Roman" w:cs="Times New Roman"/>
          <w:sz w:val="24"/>
          <w:szCs w:val="24"/>
          <w:lang w:val="es-ES_tradnl"/>
        </w:rPr>
        <w:t xml:space="preserve"> </w:t>
      </w:r>
      <w:r w:rsidRPr="00F64206">
        <w:rPr>
          <w:rFonts w:ascii="Times New Roman" w:hAnsi="Times New Roman" w:cs="Times New Roman"/>
          <w:sz w:val="24"/>
          <w:szCs w:val="24"/>
          <w:lang w:val="es-ES_tradnl"/>
        </w:rPr>
        <w:t>conceptuales que se tienen con respecto a la enseñanza en las aulas. De esta manera el reto docente actualmente es generar una educa</w:t>
      </w:r>
      <w:r>
        <w:rPr>
          <w:rFonts w:ascii="Times New Roman" w:hAnsi="Times New Roman" w:cs="Times New Roman"/>
          <w:sz w:val="24"/>
          <w:szCs w:val="24"/>
          <w:lang w:val="es-ES_tradnl"/>
        </w:rPr>
        <w:t xml:space="preserve">ción donde lo principal sea el </w:t>
      </w:r>
      <w:r w:rsidRPr="008214A3">
        <w:rPr>
          <w:rFonts w:ascii="Times New Roman" w:hAnsi="Times New Roman" w:cs="Times New Roman"/>
          <w:i/>
          <w:sz w:val="24"/>
          <w:szCs w:val="24"/>
          <w:lang w:val="es-ES_tradnl"/>
        </w:rPr>
        <w:t>deseo por conocer</w:t>
      </w:r>
      <w:r>
        <w:rPr>
          <w:rFonts w:ascii="Times New Roman" w:hAnsi="Times New Roman" w:cs="Times New Roman"/>
          <w:i/>
          <w:sz w:val="24"/>
          <w:szCs w:val="24"/>
          <w:lang w:val="es-ES_tradnl"/>
        </w:rPr>
        <w:t>,</w:t>
      </w:r>
      <w:r w:rsidRPr="00F64206">
        <w:rPr>
          <w:rFonts w:ascii="Times New Roman" w:hAnsi="Times New Roman" w:cs="Times New Roman"/>
          <w:sz w:val="24"/>
          <w:szCs w:val="24"/>
          <w:lang w:val="es-ES_tradnl"/>
        </w:rPr>
        <w:t xml:space="preserve"> el cual se puede realizar en gran parte con lo aprendido en la escuela. Por lo cual es necesario: 1) realizar más estudios sobre la dinámica del proceso de enseñanza en el aula y 2)  tener acceso a cursos enfocados en obtener las herramientas necesarias que permitan establecer una comunicación efectiva con los jóvenes estudiantes.</w:t>
      </w:r>
    </w:p>
    <w:p w:rsidR="0078026C" w:rsidRDefault="0078026C" w:rsidP="0078026C">
      <w:pPr>
        <w:spacing w:after="0" w:line="276" w:lineRule="auto"/>
        <w:jc w:val="right"/>
        <w:rPr>
          <w:b/>
          <w:color w:val="FF0000"/>
          <w:sz w:val="24"/>
          <w:szCs w:val="24"/>
        </w:rPr>
      </w:pPr>
    </w:p>
    <w:p w:rsidR="00B01230" w:rsidRDefault="00B01230" w:rsidP="0078026C">
      <w:pPr>
        <w:spacing w:after="0" w:line="276" w:lineRule="auto"/>
        <w:jc w:val="right"/>
        <w:rPr>
          <w:b/>
          <w:color w:val="FF0000"/>
          <w:sz w:val="24"/>
          <w:szCs w:val="24"/>
        </w:rPr>
      </w:pPr>
    </w:p>
    <w:p w:rsidR="00B01230" w:rsidRDefault="00B01230" w:rsidP="0078026C">
      <w:pPr>
        <w:spacing w:after="0" w:line="276" w:lineRule="auto"/>
        <w:jc w:val="right"/>
        <w:rPr>
          <w:b/>
          <w:color w:val="FF0000"/>
          <w:sz w:val="24"/>
          <w:szCs w:val="24"/>
        </w:rPr>
      </w:pPr>
    </w:p>
    <w:p w:rsidR="00B01230" w:rsidRDefault="00B01230" w:rsidP="0078026C">
      <w:pPr>
        <w:spacing w:after="0" w:line="276" w:lineRule="auto"/>
        <w:jc w:val="right"/>
        <w:rPr>
          <w:b/>
          <w:color w:val="FF0000"/>
          <w:sz w:val="24"/>
          <w:szCs w:val="24"/>
        </w:rPr>
      </w:pPr>
    </w:p>
    <w:p w:rsidR="00B01230" w:rsidRDefault="00B01230" w:rsidP="0078026C">
      <w:pPr>
        <w:spacing w:after="0" w:line="276" w:lineRule="auto"/>
        <w:jc w:val="right"/>
        <w:rPr>
          <w:b/>
          <w:color w:val="FF0000"/>
          <w:sz w:val="24"/>
          <w:szCs w:val="24"/>
        </w:rPr>
      </w:pPr>
    </w:p>
    <w:p w:rsidR="00B01230" w:rsidRDefault="00B01230" w:rsidP="0078026C">
      <w:pPr>
        <w:spacing w:after="0" w:line="276" w:lineRule="auto"/>
        <w:jc w:val="right"/>
        <w:rPr>
          <w:b/>
          <w:color w:val="FF0000"/>
          <w:sz w:val="24"/>
          <w:szCs w:val="24"/>
        </w:rPr>
      </w:pPr>
    </w:p>
    <w:p w:rsidR="00B01230" w:rsidRDefault="00B01230" w:rsidP="0078026C">
      <w:pPr>
        <w:spacing w:after="0" w:line="276" w:lineRule="auto"/>
        <w:jc w:val="right"/>
        <w:rPr>
          <w:b/>
          <w:color w:val="FF0000"/>
          <w:sz w:val="24"/>
          <w:szCs w:val="24"/>
        </w:rPr>
      </w:pPr>
    </w:p>
    <w:p w:rsidR="00B01230" w:rsidRDefault="00B01230" w:rsidP="0078026C">
      <w:pPr>
        <w:spacing w:after="0" w:line="276" w:lineRule="auto"/>
        <w:jc w:val="right"/>
        <w:rPr>
          <w:b/>
          <w:color w:val="FF0000"/>
          <w:sz w:val="24"/>
          <w:szCs w:val="24"/>
        </w:rPr>
      </w:pPr>
    </w:p>
    <w:p w:rsidR="00B01230" w:rsidRDefault="00B01230" w:rsidP="0078026C">
      <w:pPr>
        <w:spacing w:after="0" w:line="276" w:lineRule="auto"/>
        <w:jc w:val="right"/>
        <w:rPr>
          <w:b/>
          <w:color w:val="FF0000"/>
          <w:sz w:val="24"/>
          <w:szCs w:val="24"/>
        </w:rPr>
      </w:pPr>
    </w:p>
    <w:p w:rsidR="00B01230" w:rsidRDefault="00B01230" w:rsidP="0078026C">
      <w:pPr>
        <w:spacing w:after="0" w:line="276" w:lineRule="auto"/>
        <w:jc w:val="right"/>
        <w:rPr>
          <w:b/>
          <w:color w:val="FF0000"/>
          <w:sz w:val="24"/>
          <w:szCs w:val="24"/>
        </w:rPr>
      </w:pPr>
    </w:p>
    <w:p w:rsidR="00B01230" w:rsidRDefault="00B01230" w:rsidP="0078026C">
      <w:pPr>
        <w:spacing w:after="0" w:line="276" w:lineRule="auto"/>
        <w:jc w:val="right"/>
        <w:rPr>
          <w:b/>
          <w:color w:val="FF0000"/>
          <w:sz w:val="24"/>
          <w:szCs w:val="24"/>
        </w:rPr>
      </w:pPr>
    </w:p>
    <w:p w:rsidR="00B01230" w:rsidRDefault="00B01230" w:rsidP="0078026C">
      <w:pPr>
        <w:spacing w:after="0" w:line="276" w:lineRule="auto"/>
        <w:jc w:val="right"/>
        <w:rPr>
          <w:b/>
          <w:color w:val="FF0000"/>
          <w:sz w:val="24"/>
          <w:szCs w:val="24"/>
        </w:rPr>
      </w:pPr>
    </w:p>
    <w:p w:rsidR="00B01230" w:rsidRDefault="00B01230" w:rsidP="0078026C">
      <w:pPr>
        <w:spacing w:after="0" w:line="276" w:lineRule="auto"/>
        <w:jc w:val="right"/>
        <w:rPr>
          <w:b/>
          <w:color w:val="FF0000"/>
          <w:sz w:val="24"/>
          <w:szCs w:val="24"/>
        </w:rPr>
      </w:pPr>
    </w:p>
    <w:p w:rsidR="00B01230" w:rsidRDefault="00B01230" w:rsidP="0078026C">
      <w:pPr>
        <w:spacing w:after="0" w:line="276" w:lineRule="auto"/>
        <w:jc w:val="right"/>
        <w:rPr>
          <w:b/>
          <w:color w:val="FF0000"/>
          <w:sz w:val="24"/>
          <w:szCs w:val="24"/>
        </w:rPr>
      </w:pPr>
    </w:p>
    <w:p w:rsidR="00B01230" w:rsidRDefault="00B01230" w:rsidP="0078026C">
      <w:pPr>
        <w:spacing w:after="0" w:line="276" w:lineRule="auto"/>
        <w:jc w:val="right"/>
        <w:rPr>
          <w:b/>
          <w:color w:val="FF0000"/>
          <w:sz w:val="24"/>
          <w:szCs w:val="24"/>
        </w:rPr>
      </w:pPr>
    </w:p>
    <w:p w:rsidR="00B01230" w:rsidRDefault="00B01230" w:rsidP="0078026C">
      <w:pPr>
        <w:spacing w:after="0" w:line="276" w:lineRule="auto"/>
        <w:jc w:val="right"/>
        <w:rPr>
          <w:b/>
          <w:color w:val="FF0000"/>
          <w:sz w:val="24"/>
          <w:szCs w:val="24"/>
        </w:rPr>
      </w:pPr>
    </w:p>
    <w:p w:rsidR="00B01230" w:rsidRDefault="00B01230" w:rsidP="0078026C">
      <w:pPr>
        <w:spacing w:after="0" w:line="276" w:lineRule="auto"/>
        <w:jc w:val="right"/>
        <w:rPr>
          <w:b/>
          <w:color w:val="FF0000"/>
          <w:sz w:val="24"/>
          <w:szCs w:val="24"/>
        </w:rPr>
      </w:pPr>
    </w:p>
    <w:p w:rsidR="00F06993" w:rsidRDefault="00F06993" w:rsidP="00F06993">
      <w:pPr>
        <w:spacing w:after="0" w:line="276" w:lineRule="auto"/>
        <w:jc w:val="both"/>
        <w:rPr>
          <w:b/>
          <w:sz w:val="28"/>
          <w:szCs w:val="28"/>
        </w:rPr>
      </w:pPr>
      <w:r w:rsidRPr="00D0515C">
        <w:rPr>
          <w:rFonts w:cs="Times New Roman"/>
          <w:b/>
          <w:sz w:val="28"/>
          <w:szCs w:val="28"/>
        </w:rPr>
        <w:lastRenderedPageBreak/>
        <w:t>Referencias</w:t>
      </w:r>
    </w:p>
    <w:p w:rsidR="00955997" w:rsidRDefault="00955997" w:rsidP="00F06993">
      <w:pPr>
        <w:spacing w:after="0" w:line="276" w:lineRule="auto"/>
        <w:rPr>
          <w:rFonts w:ascii="Times New Roman" w:hAnsi="Times New Roman" w:cs="Times New Roman"/>
          <w:sz w:val="24"/>
          <w:szCs w:val="24"/>
        </w:rPr>
      </w:pPr>
    </w:p>
    <w:p w:rsidR="00F06993" w:rsidRDefault="004B2C1B" w:rsidP="00A25D72">
      <w:pPr>
        <w:spacing w:after="0" w:line="360" w:lineRule="auto"/>
        <w:ind w:left="709" w:hanging="709"/>
        <w:rPr>
          <w:rFonts w:ascii="Times New Roman" w:hAnsi="Times New Roman" w:cs="Times New Roman"/>
          <w:sz w:val="24"/>
          <w:szCs w:val="24"/>
        </w:rPr>
      </w:pPr>
      <w:r>
        <w:rPr>
          <w:rFonts w:ascii="Times New Roman" w:hAnsi="Times New Roman" w:cs="Times New Roman"/>
          <w:sz w:val="24"/>
          <w:szCs w:val="24"/>
        </w:rPr>
        <w:t>Álvarez,</w:t>
      </w:r>
      <w:r w:rsidR="00F06993" w:rsidRPr="00F06993">
        <w:rPr>
          <w:rFonts w:ascii="Times New Roman" w:hAnsi="Times New Roman" w:cs="Times New Roman"/>
          <w:sz w:val="24"/>
          <w:szCs w:val="24"/>
        </w:rPr>
        <w:t xml:space="preserve"> M. y Bisquerra, R. (2005). </w:t>
      </w:r>
      <w:r w:rsidR="00F06993" w:rsidRPr="004B2C1B">
        <w:rPr>
          <w:rFonts w:ascii="Times New Roman" w:hAnsi="Times New Roman" w:cs="Times New Roman"/>
          <w:i/>
          <w:sz w:val="24"/>
          <w:szCs w:val="24"/>
        </w:rPr>
        <w:t>Manual de orientación y tutoría</w:t>
      </w:r>
      <w:r w:rsidR="00F06993" w:rsidRPr="00F06993">
        <w:rPr>
          <w:rFonts w:ascii="Times New Roman" w:hAnsi="Times New Roman" w:cs="Times New Roman"/>
          <w:sz w:val="24"/>
          <w:szCs w:val="24"/>
        </w:rPr>
        <w:t xml:space="preserve">. Barcelona: Praxis. </w:t>
      </w:r>
    </w:p>
    <w:p w:rsidR="00ED1E52" w:rsidRPr="00F06993" w:rsidRDefault="00ED1E52" w:rsidP="00A25D72">
      <w:pPr>
        <w:spacing w:after="0" w:line="360" w:lineRule="auto"/>
        <w:ind w:left="709" w:hanging="709"/>
        <w:rPr>
          <w:rFonts w:ascii="Times New Roman" w:hAnsi="Times New Roman" w:cs="Times New Roman"/>
          <w:sz w:val="24"/>
          <w:szCs w:val="24"/>
        </w:rPr>
      </w:pPr>
    </w:p>
    <w:p w:rsidR="00296FE3" w:rsidRDefault="00296FE3" w:rsidP="00A25D72">
      <w:pPr>
        <w:spacing w:after="0" w:line="360" w:lineRule="auto"/>
        <w:ind w:left="709" w:hanging="709"/>
        <w:rPr>
          <w:rFonts w:ascii="Times New Roman" w:hAnsi="Times New Roman" w:cs="Times New Roman"/>
          <w:sz w:val="24"/>
          <w:szCs w:val="24"/>
        </w:rPr>
      </w:pPr>
      <w:r w:rsidRPr="00296FE3">
        <w:rPr>
          <w:rFonts w:ascii="Times New Roman" w:hAnsi="Times New Roman" w:cs="Times New Roman"/>
          <w:sz w:val="24"/>
          <w:szCs w:val="24"/>
        </w:rPr>
        <w:t>Bisquerra, R. (2009). Metodología de la Investigación Educativa. En A. L. Beltrán</w:t>
      </w:r>
      <w:r w:rsidR="00A11B6B">
        <w:rPr>
          <w:rFonts w:ascii="Times New Roman" w:hAnsi="Times New Roman" w:cs="Times New Roman"/>
          <w:sz w:val="24"/>
          <w:szCs w:val="24"/>
        </w:rPr>
        <w:t xml:space="preserve"> (Ed.), </w:t>
      </w:r>
      <w:r w:rsidRPr="00296FE3">
        <w:rPr>
          <w:rFonts w:ascii="Times New Roman" w:hAnsi="Times New Roman" w:cs="Times New Roman"/>
          <w:sz w:val="24"/>
          <w:szCs w:val="24"/>
        </w:rPr>
        <w:t xml:space="preserve"> </w:t>
      </w:r>
      <w:r w:rsidRPr="00296FE3">
        <w:rPr>
          <w:rFonts w:ascii="Times New Roman" w:hAnsi="Times New Roman" w:cs="Times New Roman"/>
          <w:i/>
          <w:sz w:val="24"/>
          <w:szCs w:val="24"/>
        </w:rPr>
        <w:t xml:space="preserve">La investigación acción </w:t>
      </w:r>
      <w:r w:rsidRPr="00296FE3">
        <w:rPr>
          <w:rFonts w:ascii="Times New Roman" w:hAnsi="Times New Roman" w:cs="Times New Roman"/>
          <w:sz w:val="24"/>
          <w:szCs w:val="24"/>
        </w:rPr>
        <w:t>(370-394). Madrid</w:t>
      </w:r>
      <w:r w:rsidR="000E2F09">
        <w:rPr>
          <w:rFonts w:ascii="Times New Roman" w:hAnsi="Times New Roman" w:cs="Times New Roman"/>
          <w:sz w:val="24"/>
          <w:szCs w:val="24"/>
        </w:rPr>
        <w:t>, España</w:t>
      </w:r>
      <w:r w:rsidRPr="00296FE3">
        <w:rPr>
          <w:rFonts w:ascii="Times New Roman" w:hAnsi="Times New Roman" w:cs="Times New Roman"/>
          <w:sz w:val="24"/>
          <w:szCs w:val="24"/>
        </w:rPr>
        <w:t>: La Muralla.</w:t>
      </w:r>
    </w:p>
    <w:p w:rsidR="00954B72" w:rsidRDefault="00954B72" w:rsidP="00954B72">
      <w:pPr>
        <w:spacing w:after="0" w:line="360" w:lineRule="auto"/>
        <w:ind w:left="709" w:hanging="709"/>
        <w:rPr>
          <w:rFonts w:ascii="Times New Roman" w:hAnsi="Times New Roman" w:cs="Times New Roman"/>
          <w:sz w:val="24"/>
          <w:szCs w:val="24"/>
        </w:rPr>
      </w:pPr>
    </w:p>
    <w:p w:rsidR="00F06993" w:rsidRDefault="00F06993" w:rsidP="00A25D72">
      <w:pPr>
        <w:spacing w:after="0" w:line="360" w:lineRule="auto"/>
        <w:ind w:left="709" w:hanging="709"/>
        <w:rPr>
          <w:rFonts w:ascii="Times New Roman" w:hAnsi="Times New Roman" w:cs="Times New Roman"/>
          <w:sz w:val="24"/>
          <w:szCs w:val="24"/>
        </w:rPr>
      </w:pPr>
      <w:r w:rsidRPr="00F06993">
        <w:rPr>
          <w:rFonts w:ascii="Times New Roman" w:hAnsi="Times New Roman" w:cs="Times New Roman"/>
          <w:sz w:val="24"/>
          <w:szCs w:val="24"/>
        </w:rPr>
        <w:t xml:space="preserve">Garduño, T. (2012) ¿Qué entendemos por competencias tutoriales? </w:t>
      </w:r>
      <w:r w:rsidRPr="00A11B6B">
        <w:rPr>
          <w:rFonts w:ascii="Times New Roman" w:hAnsi="Times New Roman" w:cs="Times New Roman"/>
          <w:i/>
          <w:sz w:val="24"/>
          <w:szCs w:val="24"/>
        </w:rPr>
        <w:t>7° Encuentro Institucional de Tutorías</w:t>
      </w:r>
      <w:r w:rsidRPr="00F06993">
        <w:rPr>
          <w:rFonts w:ascii="Times New Roman" w:hAnsi="Times New Roman" w:cs="Times New Roman"/>
          <w:sz w:val="24"/>
          <w:szCs w:val="24"/>
        </w:rPr>
        <w:t>. Octubre, 2012. México: IPN.</w:t>
      </w:r>
    </w:p>
    <w:p w:rsidR="009545AA" w:rsidRDefault="009545AA" w:rsidP="00A25D72">
      <w:pPr>
        <w:spacing w:after="0" w:line="360" w:lineRule="auto"/>
        <w:ind w:left="709" w:hanging="709"/>
        <w:rPr>
          <w:rFonts w:ascii="Times New Roman" w:hAnsi="Times New Roman" w:cs="Times New Roman"/>
          <w:sz w:val="24"/>
          <w:szCs w:val="24"/>
        </w:rPr>
      </w:pPr>
    </w:p>
    <w:p w:rsidR="009545AA" w:rsidRPr="009545AA" w:rsidRDefault="009545AA" w:rsidP="009545AA">
      <w:pPr>
        <w:spacing w:after="0" w:line="360" w:lineRule="auto"/>
        <w:ind w:left="709" w:hanging="709"/>
        <w:rPr>
          <w:rFonts w:ascii="Times New Roman" w:hAnsi="Times New Roman" w:cs="Times New Roman"/>
          <w:sz w:val="24"/>
          <w:szCs w:val="24"/>
        </w:rPr>
      </w:pPr>
      <w:r>
        <w:rPr>
          <w:rFonts w:ascii="Times New Roman" w:hAnsi="Times New Roman" w:cs="Times New Roman"/>
          <w:sz w:val="24"/>
          <w:szCs w:val="24"/>
        </w:rPr>
        <w:t>González</w:t>
      </w:r>
      <w:r w:rsidR="00F20149">
        <w:rPr>
          <w:rFonts w:ascii="Times New Roman" w:hAnsi="Times New Roman" w:cs="Times New Roman"/>
          <w:sz w:val="24"/>
          <w:szCs w:val="24"/>
        </w:rPr>
        <w:t xml:space="preserve"> A y </w:t>
      </w:r>
      <w:proofErr w:type="spellStart"/>
      <w:r w:rsidR="00F20149">
        <w:rPr>
          <w:rFonts w:ascii="Times New Roman" w:hAnsi="Times New Roman" w:cs="Times New Roman"/>
          <w:sz w:val="24"/>
          <w:szCs w:val="24"/>
        </w:rPr>
        <w:t>Vélaz</w:t>
      </w:r>
      <w:proofErr w:type="spellEnd"/>
      <w:r w:rsidR="00F20149">
        <w:rPr>
          <w:rFonts w:ascii="Times New Roman" w:hAnsi="Times New Roman" w:cs="Times New Roman"/>
          <w:sz w:val="24"/>
          <w:szCs w:val="24"/>
        </w:rPr>
        <w:t xml:space="preserve"> de Medrano C. (2014).</w:t>
      </w:r>
      <w:r>
        <w:rPr>
          <w:rFonts w:ascii="Times New Roman" w:hAnsi="Times New Roman" w:cs="Times New Roman"/>
          <w:sz w:val="24"/>
          <w:szCs w:val="24"/>
        </w:rPr>
        <w:t xml:space="preserve"> </w:t>
      </w:r>
      <w:r w:rsidRPr="009545AA">
        <w:rPr>
          <w:rFonts w:ascii="Times New Roman" w:hAnsi="Times New Roman" w:cs="Times New Roman"/>
          <w:i/>
          <w:sz w:val="24"/>
          <w:szCs w:val="24"/>
        </w:rPr>
        <w:t>La acción tutorial en el Sistema Escolar</w:t>
      </w:r>
      <w:r>
        <w:rPr>
          <w:rFonts w:ascii="Times New Roman" w:hAnsi="Times New Roman" w:cs="Times New Roman"/>
          <w:i/>
          <w:sz w:val="24"/>
          <w:szCs w:val="24"/>
        </w:rPr>
        <w:t xml:space="preserve">. </w:t>
      </w:r>
      <w:r>
        <w:rPr>
          <w:rFonts w:ascii="Times New Roman" w:hAnsi="Times New Roman" w:cs="Times New Roman"/>
          <w:sz w:val="24"/>
          <w:szCs w:val="24"/>
        </w:rPr>
        <w:t>Madrid, España: Universidad de Educación a Distancia.</w:t>
      </w:r>
    </w:p>
    <w:p w:rsidR="009545AA" w:rsidRPr="00F06993" w:rsidRDefault="009545AA" w:rsidP="00A25D72">
      <w:pPr>
        <w:spacing w:after="0" w:line="360" w:lineRule="auto"/>
        <w:ind w:left="709" w:hanging="709"/>
        <w:rPr>
          <w:rFonts w:ascii="Times New Roman" w:hAnsi="Times New Roman" w:cs="Times New Roman"/>
          <w:sz w:val="24"/>
          <w:szCs w:val="24"/>
        </w:rPr>
      </w:pPr>
    </w:p>
    <w:p w:rsidR="00F06993" w:rsidRPr="00F06993" w:rsidRDefault="00853496" w:rsidP="00296FE3">
      <w:pPr>
        <w:spacing w:after="0" w:line="360" w:lineRule="auto"/>
        <w:ind w:left="709" w:hanging="709"/>
        <w:jc w:val="both"/>
        <w:rPr>
          <w:rFonts w:ascii="Times New Roman" w:hAnsi="Times New Roman" w:cs="Times New Roman"/>
          <w:sz w:val="24"/>
          <w:szCs w:val="24"/>
        </w:rPr>
      </w:pPr>
      <w:proofErr w:type="spellStart"/>
      <w:r>
        <w:rPr>
          <w:rFonts w:ascii="Times New Roman" w:hAnsi="Times New Roman" w:cs="Times New Roman"/>
          <w:sz w:val="24"/>
          <w:szCs w:val="24"/>
        </w:rPr>
        <w:t>Grañeras</w:t>
      </w:r>
      <w:proofErr w:type="spellEnd"/>
      <w:r>
        <w:rPr>
          <w:rFonts w:ascii="Times New Roman" w:hAnsi="Times New Roman" w:cs="Times New Roman"/>
          <w:sz w:val="24"/>
          <w:szCs w:val="24"/>
        </w:rPr>
        <w:t xml:space="preserve">, M. y Parra, A. </w:t>
      </w:r>
      <w:r w:rsidR="00F06993" w:rsidRPr="00F06993">
        <w:rPr>
          <w:rFonts w:ascii="Times New Roman" w:hAnsi="Times New Roman" w:cs="Times New Roman"/>
          <w:sz w:val="24"/>
          <w:szCs w:val="24"/>
        </w:rPr>
        <w:t>(2008)</w:t>
      </w:r>
      <w:r w:rsidR="00F20149">
        <w:rPr>
          <w:rFonts w:ascii="Times New Roman" w:hAnsi="Times New Roman" w:cs="Times New Roman"/>
          <w:sz w:val="24"/>
          <w:szCs w:val="24"/>
        </w:rPr>
        <w:t>.</w:t>
      </w:r>
      <w:r w:rsidR="00F06993" w:rsidRPr="00F06993">
        <w:rPr>
          <w:rFonts w:ascii="Times New Roman" w:hAnsi="Times New Roman" w:cs="Times New Roman"/>
          <w:sz w:val="24"/>
          <w:szCs w:val="24"/>
        </w:rPr>
        <w:t xml:space="preserve"> </w:t>
      </w:r>
      <w:r w:rsidR="00F06993" w:rsidRPr="00A11B6B">
        <w:rPr>
          <w:rFonts w:ascii="Times New Roman" w:hAnsi="Times New Roman" w:cs="Times New Roman"/>
          <w:i/>
          <w:sz w:val="24"/>
          <w:szCs w:val="24"/>
        </w:rPr>
        <w:t>Orientación educativa: fundamentos teóricos, modelos institucionales y nuevas perspectivas</w:t>
      </w:r>
      <w:r w:rsidR="00F06993" w:rsidRPr="00F06993">
        <w:rPr>
          <w:rFonts w:ascii="Times New Roman" w:hAnsi="Times New Roman" w:cs="Times New Roman"/>
          <w:sz w:val="24"/>
          <w:szCs w:val="24"/>
        </w:rPr>
        <w:t>. CIDE.</w:t>
      </w:r>
    </w:p>
    <w:p w:rsidR="00C779D7" w:rsidRDefault="00C779D7" w:rsidP="00A25D72">
      <w:pPr>
        <w:spacing w:after="0" w:line="360" w:lineRule="auto"/>
        <w:ind w:left="709" w:hanging="709"/>
        <w:rPr>
          <w:rFonts w:ascii="Times New Roman" w:hAnsi="Times New Roman" w:cs="Times New Roman"/>
          <w:sz w:val="24"/>
          <w:szCs w:val="24"/>
        </w:rPr>
      </w:pPr>
    </w:p>
    <w:p w:rsidR="00F06993" w:rsidRDefault="00F06993" w:rsidP="00A25D72">
      <w:pPr>
        <w:spacing w:after="0" w:line="360" w:lineRule="auto"/>
        <w:ind w:left="709" w:hanging="709"/>
        <w:rPr>
          <w:rFonts w:ascii="Times New Roman" w:hAnsi="Times New Roman" w:cs="Times New Roman"/>
          <w:sz w:val="24"/>
          <w:szCs w:val="24"/>
        </w:rPr>
      </w:pPr>
      <w:r w:rsidRPr="00F06993">
        <w:rPr>
          <w:rFonts w:ascii="Times New Roman" w:hAnsi="Times New Roman" w:cs="Times New Roman"/>
          <w:sz w:val="24"/>
          <w:szCs w:val="24"/>
        </w:rPr>
        <w:t>I</w:t>
      </w:r>
      <w:r w:rsidR="00A11B6B">
        <w:rPr>
          <w:rFonts w:ascii="Times New Roman" w:hAnsi="Times New Roman" w:cs="Times New Roman"/>
          <w:sz w:val="24"/>
          <w:szCs w:val="24"/>
        </w:rPr>
        <w:t>nstituto Politécnico Nacional.</w:t>
      </w:r>
      <w:r w:rsidR="00F20149">
        <w:rPr>
          <w:rFonts w:ascii="Times New Roman" w:hAnsi="Times New Roman" w:cs="Times New Roman"/>
          <w:sz w:val="24"/>
          <w:szCs w:val="24"/>
        </w:rPr>
        <w:t xml:space="preserve"> (2012).</w:t>
      </w:r>
      <w:r w:rsidRPr="00F06993">
        <w:rPr>
          <w:rFonts w:ascii="Times New Roman" w:hAnsi="Times New Roman" w:cs="Times New Roman"/>
          <w:sz w:val="24"/>
          <w:szCs w:val="24"/>
        </w:rPr>
        <w:t xml:space="preserve"> Acuerdo de Creación. Coordinación Institucional de Tutoría Politécnica. </w:t>
      </w:r>
      <w:r w:rsidRPr="00A11B6B">
        <w:rPr>
          <w:rFonts w:ascii="Times New Roman" w:hAnsi="Times New Roman" w:cs="Times New Roman"/>
          <w:i/>
          <w:sz w:val="24"/>
          <w:szCs w:val="24"/>
        </w:rPr>
        <w:t>Gaceta Politéc</w:t>
      </w:r>
      <w:r w:rsidR="00A11B6B">
        <w:rPr>
          <w:rFonts w:ascii="Times New Roman" w:hAnsi="Times New Roman" w:cs="Times New Roman"/>
          <w:i/>
          <w:sz w:val="24"/>
          <w:szCs w:val="24"/>
        </w:rPr>
        <w:t>nica.</w:t>
      </w:r>
      <w:r w:rsidRPr="00F06993">
        <w:rPr>
          <w:rFonts w:ascii="Times New Roman" w:hAnsi="Times New Roman" w:cs="Times New Roman"/>
          <w:sz w:val="24"/>
          <w:szCs w:val="24"/>
        </w:rPr>
        <w:t xml:space="preserve"> 4</w:t>
      </w:r>
      <w:r w:rsidR="00A11B6B">
        <w:rPr>
          <w:rFonts w:ascii="Times New Roman" w:hAnsi="Times New Roman" w:cs="Times New Roman"/>
          <w:sz w:val="24"/>
          <w:szCs w:val="24"/>
        </w:rPr>
        <w:t>(932)</w:t>
      </w:r>
      <w:r w:rsidRPr="00F06993">
        <w:rPr>
          <w:rFonts w:ascii="Times New Roman" w:hAnsi="Times New Roman" w:cs="Times New Roman"/>
          <w:sz w:val="24"/>
          <w:szCs w:val="24"/>
        </w:rPr>
        <w:t>.</w:t>
      </w:r>
    </w:p>
    <w:p w:rsidR="00ED1E52" w:rsidRPr="00F06993" w:rsidRDefault="00ED1E52" w:rsidP="00A25D72">
      <w:pPr>
        <w:spacing w:after="0" w:line="360" w:lineRule="auto"/>
        <w:ind w:left="709" w:hanging="709"/>
        <w:rPr>
          <w:rFonts w:ascii="Times New Roman" w:hAnsi="Times New Roman" w:cs="Times New Roman"/>
          <w:sz w:val="24"/>
          <w:szCs w:val="24"/>
        </w:rPr>
      </w:pPr>
    </w:p>
    <w:p w:rsidR="00F06993" w:rsidRDefault="00C779D7" w:rsidP="00A25D72">
      <w:pPr>
        <w:spacing w:after="0" w:line="360" w:lineRule="auto"/>
        <w:ind w:left="709" w:hanging="709"/>
        <w:rPr>
          <w:rFonts w:ascii="Times New Roman" w:hAnsi="Times New Roman" w:cs="Times New Roman"/>
          <w:sz w:val="24"/>
          <w:szCs w:val="24"/>
        </w:rPr>
      </w:pPr>
      <w:r w:rsidRPr="00F06993">
        <w:rPr>
          <w:rFonts w:ascii="Times New Roman" w:hAnsi="Times New Roman" w:cs="Times New Roman"/>
          <w:sz w:val="24"/>
          <w:szCs w:val="24"/>
        </w:rPr>
        <w:t>Instituto Politécnico Nacional</w:t>
      </w:r>
      <w:r>
        <w:rPr>
          <w:rFonts w:ascii="Times New Roman" w:hAnsi="Times New Roman" w:cs="Times New Roman"/>
          <w:sz w:val="24"/>
          <w:szCs w:val="24"/>
        </w:rPr>
        <w:t>.</w:t>
      </w:r>
      <w:r w:rsidR="00F06993" w:rsidRPr="00F06993">
        <w:rPr>
          <w:rFonts w:ascii="Times New Roman" w:hAnsi="Times New Roman" w:cs="Times New Roman"/>
          <w:sz w:val="24"/>
          <w:szCs w:val="24"/>
        </w:rPr>
        <w:t xml:space="preserve"> (2004). </w:t>
      </w:r>
      <w:r w:rsidR="00F06993" w:rsidRPr="00E929B9">
        <w:rPr>
          <w:rFonts w:ascii="Times New Roman" w:hAnsi="Times New Roman" w:cs="Times New Roman"/>
          <w:i/>
          <w:sz w:val="24"/>
          <w:szCs w:val="24"/>
        </w:rPr>
        <w:t>Un Nuevo Modelo Educativo para el IPN. Materiales para la Reforma 1</w:t>
      </w:r>
      <w:r w:rsidR="00F06993" w:rsidRPr="00F06993">
        <w:rPr>
          <w:rFonts w:ascii="Times New Roman" w:hAnsi="Times New Roman" w:cs="Times New Roman"/>
          <w:sz w:val="24"/>
          <w:szCs w:val="24"/>
        </w:rPr>
        <w:t>. CDMX: IPN.</w:t>
      </w:r>
    </w:p>
    <w:p w:rsidR="00ED1E52" w:rsidRPr="00F06993" w:rsidRDefault="00ED1E52" w:rsidP="00A25D72">
      <w:pPr>
        <w:spacing w:after="0" w:line="360" w:lineRule="auto"/>
        <w:ind w:left="709" w:hanging="709"/>
        <w:rPr>
          <w:rFonts w:ascii="Times New Roman" w:hAnsi="Times New Roman" w:cs="Times New Roman"/>
          <w:sz w:val="24"/>
          <w:szCs w:val="24"/>
        </w:rPr>
      </w:pPr>
    </w:p>
    <w:p w:rsidR="00F06993" w:rsidRDefault="00E929B9" w:rsidP="00A25D72">
      <w:pPr>
        <w:spacing w:after="0" w:line="360" w:lineRule="auto"/>
        <w:ind w:left="709" w:hanging="709"/>
        <w:rPr>
          <w:rFonts w:ascii="Times New Roman" w:hAnsi="Times New Roman" w:cs="Times New Roman"/>
          <w:sz w:val="24"/>
          <w:szCs w:val="24"/>
        </w:rPr>
      </w:pPr>
      <w:r w:rsidRPr="00F06993">
        <w:rPr>
          <w:rFonts w:ascii="Times New Roman" w:hAnsi="Times New Roman" w:cs="Times New Roman"/>
          <w:sz w:val="24"/>
          <w:szCs w:val="24"/>
        </w:rPr>
        <w:t>Instituto Politécnico Nacional</w:t>
      </w:r>
      <w:r>
        <w:rPr>
          <w:rFonts w:ascii="Times New Roman" w:hAnsi="Times New Roman" w:cs="Times New Roman"/>
          <w:sz w:val="24"/>
          <w:szCs w:val="24"/>
        </w:rPr>
        <w:t xml:space="preserve">. (2016). </w:t>
      </w:r>
      <w:r w:rsidR="00F06993" w:rsidRPr="00E929B9">
        <w:rPr>
          <w:rFonts w:ascii="Times New Roman" w:hAnsi="Times New Roman" w:cs="Times New Roman"/>
          <w:i/>
          <w:sz w:val="24"/>
          <w:szCs w:val="24"/>
        </w:rPr>
        <w:t>Programa Institucional de Tutorías (PIT).</w:t>
      </w:r>
      <w:r w:rsidR="00F06993" w:rsidRPr="00F06993">
        <w:rPr>
          <w:rFonts w:ascii="Times New Roman" w:hAnsi="Times New Roman" w:cs="Times New Roman"/>
          <w:sz w:val="24"/>
          <w:szCs w:val="24"/>
        </w:rPr>
        <w:t xml:space="preserve"> Secretaria Académica, Coordinación Institucional de Tutoría Politécnica. México: IPN.</w:t>
      </w:r>
    </w:p>
    <w:p w:rsidR="00ED1E52" w:rsidRPr="00F06993" w:rsidRDefault="00ED1E52" w:rsidP="00A25D72">
      <w:pPr>
        <w:spacing w:after="0" w:line="360" w:lineRule="auto"/>
        <w:ind w:left="709" w:hanging="709"/>
        <w:rPr>
          <w:rFonts w:ascii="Times New Roman" w:hAnsi="Times New Roman" w:cs="Times New Roman"/>
          <w:sz w:val="24"/>
          <w:szCs w:val="24"/>
        </w:rPr>
      </w:pPr>
    </w:p>
    <w:p w:rsidR="00F06993" w:rsidRDefault="00F06993" w:rsidP="00A25D72">
      <w:pPr>
        <w:spacing w:after="0" w:line="360" w:lineRule="auto"/>
        <w:ind w:left="709" w:hanging="709"/>
        <w:rPr>
          <w:rFonts w:ascii="Times New Roman" w:hAnsi="Times New Roman" w:cs="Times New Roman"/>
          <w:sz w:val="24"/>
          <w:szCs w:val="24"/>
        </w:rPr>
      </w:pPr>
      <w:r w:rsidRPr="00F06993">
        <w:rPr>
          <w:rFonts w:ascii="Times New Roman" w:hAnsi="Times New Roman" w:cs="Times New Roman"/>
          <w:sz w:val="24"/>
          <w:szCs w:val="24"/>
        </w:rPr>
        <w:t xml:space="preserve">Lara, A. (2008). </w:t>
      </w:r>
      <w:r w:rsidRPr="00FB501E">
        <w:rPr>
          <w:rFonts w:ascii="Times New Roman" w:hAnsi="Times New Roman" w:cs="Times New Roman"/>
          <w:i/>
          <w:sz w:val="24"/>
          <w:szCs w:val="24"/>
        </w:rPr>
        <w:t>Orientación y Tutoría en el marco de la acción educativa</w:t>
      </w:r>
      <w:r w:rsidRPr="00F06993">
        <w:rPr>
          <w:rFonts w:ascii="Times New Roman" w:hAnsi="Times New Roman" w:cs="Times New Roman"/>
          <w:sz w:val="24"/>
          <w:szCs w:val="24"/>
        </w:rPr>
        <w:t xml:space="preserve">. </w:t>
      </w:r>
      <w:r w:rsidR="00E929B9">
        <w:rPr>
          <w:rFonts w:ascii="Times New Roman" w:hAnsi="Times New Roman" w:cs="Times New Roman"/>
          <w:sz w:val="24"/>
          <w:szCs w:val="24"/>
        </w:rPr>
        <w:t>Ciudad de México, México:</w:t>
      </w:r>
      <w:r w:rsidR="00E929B9" w:rsidRPr="00E929B9">
        <w:rPr>
          <w:rFonts w:ascii="Times New Roman" w:hAnsi="Times New Roman" w:cs="Times New Roman"/>
          <w:sz w:val="24"/>
          <w:szCs w:val="24"/>
        </w:rPr>
        <w:t xml:space="preserve"> </w:t>
      </w:r>
      <w:r w:rsidR="00E929B9" w:rsidRPr="00F06993">
        <w:rPr>
          <w:rFonts w:ascii="Times New Roman" w:hAnsi="Times New Roman" w:cs="Times New Roman"/>
          <w:sz w:val="24"/>
          <w:szCs w:val="24"/>
        </w:rPr>
        <w:t>Grupo Editorial Universitario.</w:t>
      </w:r>
    </w:p>
    <w:p w:rsidR="00954B72" w:rsidRDefault="00954B72" w:rsidP="00A25D72">
      <w:pPr>
        <w:autoSpaceDE w:val="0"/>
        <w:autoSpaceDN w:val="0"/>
        <w:adjustRightInd w:val="0"/>
        <w:spacing w:after="0" w:line="360" w:lineRule="auto"/>
        <w:ind w:left="709" w:hanging="709"/>
        <w:rPr>
          <w:rFonts w:ascii="Times New Roman" w:hAnsi="Times New Roman" w:cs="Times New Roman"/>
          <w:sz w:val="24"/>
          <w:szCs w:val="24"/>
          <w:lang w:eastAsia="es-MX"/>
        </w:rPr>
      </w:pPr>
    </w:p>
    <w:p w:rsidR="00F06993" w:rsidRDefault="00F06993" w:rsidP="00A25D72">
      <w:pPr>
        <w:autoSpaceDE w:val="0"/>
        <w:autoSpaceDN w:val="0"/>
        <w:adjustRightInd w:val="0"/>
        <w:spacing w:after="0" w:line="360" w:lineRule="auto"/>
        <w:ind w:left="709" w:hanging="709"/>
        <w:rPr>
          <w:rFonts w:ascii="Times New Roman" w:hAnsi="Times New Roman" w:cs="Times New Roman"/>
          <w:sz w:val="24"/>
          <w:szCs w:val="24"/>
          <w:lang w:eastAsia="es-MX"/>
        </w:rPr>
      </w:pPr>
      <w:r w:rsidRPr="00F06993">
        <w:rPr>
          <w:rFonts w:ascii="Times New Roman" w:hAnsi="Times New Roman" w:cs="Times New Roman"/>
          <w:sz w:val="24"/>
          <w:szCs w:val="24"/>
          <w:lang w:eastAsia="es-MX"/>
        </w:rPr>
        <w:lastRenderedPageBreak/>
        <w:t xml:space="preserve">Luengo, E. (1996). Valores y religión en los jóvenes. </w:t>
      </w:r>
      <w:r w:rsidR="00FB501E">
        <w:rPr>
          <w:rFonts w:ascii="Times New Roman" w:hAnsi="Times New Roman" w:cs="Times New Roman"/>
          <w:sz w:val="24"/>
          <w:szCs w:val="24"/>
          <w:lang w:eastAsia="es-MX"/>
        </w:rPr>
        <w:t>En J. A.</w:t>
      </w:r>
      <w:r w:rsidR="00296FE3">
        <w:rPr>
          <w:rFonts w:ascii="Times New Roman" w:hAnsi="Times New Roman" w:cs="Times New Roman"/>
          <w:sz w:val="24"/>
          <w:szCs w:val="24"/>
          <w:lang w:eastAsia="es-MX"/>
        </w:rPr>
        <w:t xml:space="preserve"> Pérez y  E</w:t>
      </w:r>
      <w:r w:rsidR="00FB501E">
        <w:rPr>
          <w:rFonts w:ascii="Times New Roman" w:hAnsi="Times New Roman" w:cs="Times New Roman"/>
          <w:sz w:val="24"/>
          <w:szCs w:val="24"/>
          <w:lang w:eastAsia="es-MX"/>
        </w:rPr>
        <w:t>. P.</w:t>
      </w:r>
      <w:r w:rsidRPr="00F06993">
        <w:rPr>
          <w:rFonts w:ascii="Times New Roman" w:hAnsi="Times New Roman" w:cs="Times New Roman"/>
          <w:sz w:val="24"/>
          <w:szCs w:val="24"/>
          <w:lang w:eastAsia="es-MX"/>
        </w:rPr>
        <w:t xml:space="preserve"> Maldonado</w:t>
      </w:r>
      <w:r w:rsidR="00E929B9">
        <w:rPr>
          <w:rFonts w:ascii="Times New Roman" w:hAnsi="Times New Roman" w:cs="Times New Roman"/>
          <w:sz w:val="24"/>
          <w:szCs w:val="24"/>
          <w:lang w:eastAsia="es-MX"/>
        </w:rPr>
        <w:t xml:space="preserve"> (Eds.),</w:t>
      </w:r>
      <w:r w:rsidRPr="00F06993">
        <w:rPr>
          <w:rFonts w:ascii="Times New Roman" w:hAnsi="Times New Roman" w:cs="Times New Roman"/>
          <w:sz w:val="24"/>
          <w:szCs w:val="24"/>
          <w:lang w:eastAsia="es-MX"/>
        </w:rPr>
        <w:t xml:space="preserve"> </w:t>
      </w:r>
      <w:r w:rsidRPr="00F06993">
        <w:rPr>
          <w:rFonts w:ascii="Times New Roman" w:hAnsi="Times New Roman" w:cs="Times New Roman"/>
          <w:i/>
          <w:iCs/>
          <w:sz w:val="24"/>
          <w:szCs w:val="24"/>
          <w:lang w:eastAsia="es-MX"/>
        </w:rPr>
        <w:t>Jó</w:t>
      </w:r>
      <w:r w:rsidR="00296FE3">
        <w:rPr>
          <w:rFonts w:ascii="Times New Roman" w:hAnsi="Times New Roman" w:cs="Times New Roman"/>
          <w:i/>
          <w:iCs/>
          <w:sz w:val="24"/>
          <w:szCs w:val="24"/>
          <w:lang w:eastAsia="es-MX"/>
        </w:rPr>
        <w:t>venes</w:t>
      </w:r>
      <w:r w:rsidRPr="00296FE3">
        <w:rPr>
          <w:rFonts w:ascii="Times New Roman" w:hAnsi="Times New Roman" w:cs="Times New Roman"/>
          <w:i/>
          <w:sz w:val="24"/>
          <w:szCs w:val="24"/>
          <w:lang w:eastAsia="es-MX"/>
        </w:rPr>
        <w:t>: una evaluación del conocimiento; la investigación sobre juventud en México, 1986-1996</w:t>
      </w:r>
      <w:r w:rsidRPr="00F06993">
        <w:rPr>
          <w:rFonts w:ascii="Times New Roman" w:hAnsi="Times New Roman" w:cs="Times New Roman"/>
          <w:sz w:val="24"/>
          <w:szCs w:val="24"/>
          <w:lang w:eastAsia="es-MX"/>
        </w:rPr>
        <w:t xml:space="preserve">. </w:t>
      </w:r>
      <w:r w:rsidR="00E929B9">
        <w:rPr>
          <w:rFonts w:ascii="Times New Roman" w:hAnsi="Times New Roman" w:cs="Times New Roman"/>
          <w:sz w:val="24"/>
          <w:szCs w:val="24"/>
          <w:lang w:eastAsia="es-MX"/>
        </w:rPr>
        <w:t>(</w:t>
      </w:r>
      <w:r w:rsidR="00E929B9" w:rsidRPr="00F06993">
        <w:rPr>
          <w:rFonts w:ascii="Times New Roman" w:hAnsi="Times New Roman" w:cs="Times New Roman"/>
          <w:sz w:val="24"/>
          <w:szCs w:val="24"/>
          <w:lang w:eastAsia="es-MX"/>
        </w:rPr>
        <w:t>165-189</w:t>
      </w:r>
      <w:r w:rsidR="00E929B9">
        <w:rPr>
          <w:rFonts w:ascii="Times New Roman" w:hAnsi="Times New Roman" w:cs="Times New Roman"/>
          <w:sz w:val="24"/>
          <w:szCs w:val="24"/>
          <w:lang w:eastAsia="es-MX"/>
        </w:rPr>
        <w:t>)</w:t>
      </w:r>
      <w:r w:rsidR="00996650">
        <w:rPr>
          <w:rFonts w:ascii="Times New Roman" w:hAnsi="Times New Roman" w:cs="Times New Roman"/>
          <w:sz w:val="24"/>
          <w:szCs w:val="24"/>
          <w:lang w:eastAsia="es-MX"/>
        </w:rPr>
        <w:t xml:space="preserve"> </w:t>
      </w:r>
      <w:r w:rsidR="00E929B9">
        <w:rPr>
          <w:rFonts w:ascii="Times New Roman" w:hAnsi="Times New Roman" w:cs="Times New Roman"/>
          <w:sz w:val="24"/>
          <w:szCs w:val="24"/>
          <w:lang w:eastAsia="es-MX"/>
        </w:rPr>
        <w:t>México: Causa Joven.</w:t>
      </w:r>
    </w:p>
    <w:p w:rsidR="00ED1E52" w:rsidRDefault="00ED1E52" w:rsidP="00A25D72">
      <w:pPr>
        <w:autoSpaceDE w:val="0"/>
        <w:autoSpaceDN w:val="0"/>
        <w:adjustRightInd w:val="0"/>
        <w:spacing w:after="0" w:line="360" w:lineRule="auto"/>
        <w:ind w:left="709" w:hanging="709"/>
        <w:rPr>
          <w:rFonts w:ascii="Times New Roman" w:hAnsi="Times New Roman" w:cs="Times New Roman"/>
          <w:sz w:val="24"/>
          <w:szCs w:val="24"/>
        </w:rPr>
      </w:pPr>
    </w:p>
    <w:p w:rsidR="00356D0D" w:rsidRPr="00954B72" w:rsidRDefault="00356D0D" w:rsidP="00356D0D">
      <w:pPr>
        <w:spacing w:after="0" w:line="360" w:lineRule="auto"/>
        <w:ind w:left="709" w:hanging="709"/>
        <w:rPr>
          <w:rFonts w:ascii="Times New Roman" w:hAnsi="Times New Roman" w:cs="Times New Roman"/>
          <w:sz w:val="24"/>
          <w:szCs w:val="24"/>
        </w:rPr>
      </w:pPr>
      <w:r w:rsidRPr="00954B72">
        <w:rPr>
          <w:rFonts w:ascii="Times New Roman" w:hAnsi="Times New Roman" w:cs="Times New Roman"/>
          <w:sz w:val="24"/>
          <w:szCs w:val="24"/>
        </w:rPr>
        <w:t>Monge, C. (2009). Tut</w:t>
      </w:r>
      <w:r>
        <w:rPr>
          <w:rFonts w:ascii="Times New Roman" w:hAnsi="Times New Roman" w:cs="Times New Roman"/>
          <w:sz w:val="24"/>
          <w:szCs w:val="24"/>
        </w:rPr>
        <w:t xml:space="preserve">oría y orientación educativa. </w:t>
      </w:r>
      <w:proofErr w:type="spellStart"/>
      <w:r>
        <w:rPr>
          <w:rFonts w:ascii="Times New Roman" w:hAnsi="Times New Roman" w:cs="Times New Roman"/>
          <w:sz w:val="24"/>
          <w:szCs w:val="24"/>
        </w:rPr>
        <w:t>Wo</w:t>
      </w:r>
      <w:r w:rsidRPr="00954B72">
        <w:rPr>
          <w:rFonts w:ascii="Times New Roman" w:hAnsi="Times New Roman" w:cs="Times New Roman"/>
          <w:sz w:val="24"/>
          <w:szCs w:val="24"/>
        </w:rPr>
        <w:t>lters</w:t>
      </w:r>
      <w:proofErr w:type="spellEnd"/>
      <w:r w:rsidRPr="00954B72">
        <w:rPr>
          <w:rFonts w:ascii="Times New Roman" w:hAnsi="Times New Roman" w:cs="Times New Roman"/>
          <w:sz w:val="24"/>
          <w:szCs w:val="24"/>
        </w:rPr>
        <w:t xml:space="preserve"> </w:t>
      </w:r>
      <w:proofErr w:type="spellStart"/>
      <w:r w:rsidRPr="00954B72">
        <w:rPr>
          <w:rFonts w:ascii="Times New Roman" w:hAnsi="Times New Roman" w:cs="Times New Roman"/>
          <w:sz w:val="24"/>
          <w:szCs w:val="24"/>
        </w:rPr>
        <w:t>Kluwer</w:t>
      </w:r>
      <w:proofErr w:type="spellEnd"/>
      <w:r w:rsidRPr="00954B72">
        <w:rPr>
          <w:rFonts w:ascii="Times New Roman" w:hAnsi="Times New Roman" w:cs="Times New Roman"/>
          <w:sz w:val="24"/>
          <w:szCs w:val="24"/>
        </w:rPr>
        <w:t>.</w:t>
      </w:r>
    </w:p>
    <w:p w:rsidR="009545AA" w:rsidRDefault="009545AA" w:rsidP="00356D0D">
      <w:pPr>
        <w:spacing w:after="0" w:line="360" w:lineRule="auto"/>
        <w:ind w:left="709" w:hanging="709"/>
        <w:rPr>
          <w:rFonts w:ascii="Times New Roman" w:hAnsi="Times New Roman" w:cs="Times New Roman"/>
          <w:sz w:val="24"/>
          <w:szCs w:val="24"/>
        </w:rPr>
      </w:pPr>
    </w:p>
    <w:p w:rsidR="00356D0D" w:rsidRDefault="00356D0D" w:rsidP="00356D0D">
      <w:pPr>
        <w:spacing w:after="0" w:line="360" w:lineRule="auto"/>
        <w:ind w:left="709" w:hanging="709"/>
        <w:rPr>
          <w:rFonts w:ascii="Times New Roman" w:hAnsi="Times New Roman" w:cs="Times New Roman"/>
          <w:sz w:val="24"/>
          <w:szCs w:val="24"/>
        </w:rPr>
      </w:pPr>
      <w:r w:rsidRPr="000E2F09">
        <w:rPr>
          <w:rFonts w:ascii="Times New Roman" w:hAnsi="Times New Roman" w:cs="Times New Roman"/>
          <w:sz w:val="24"/>
          <w:szCs w:val="24"/>
        </w:rPr>
        <w:t>Ordóñez, A., Ibeth, G. y Ocampo, H</w:t>
      </w:r>
      <w:r>
        <w:rPr>
          <w:rFonts w:ascii="Times New Roman" w:hAnsi="Times New Roman" w:cs="Times New Roman"/>
          <w:sz w:val="24"/>
          <w:szCs w:val="24"/>
        </w:rPr>
        <w:t>.</w:t>
      </w:r>
      <w:r w:rsidRPr="000E2F09">
        <w:rPr>
          <w:rFonts w:ascii="Times New Roman" w:hAnsi="Times New Roman" w:cs="Times New Roman"/>
          <w:sz w:val="24"/>
          <w:szCs w:val="24"/>
        </w:rPr>
        <w:t xml:space="preserve"> </w:t>
      </w:r>
      <w:r w:rsidRPr="00F06993">
        <w:rPr>
          <w:rFonts w:ascii="Times New Roman" w:hAnsi="Times New Roman" w:cs="Times New Roman"/>
          <w:sz w:val="24"/>
          <w:szCs w:val="24"/>
        </w:rPr>
        <w:t>B</w:t>
      </w:r>
      <w:r>
        <w:rPr>
          <w:rFonts w:ascii="Times New Roman" w:hAnsi="Times New Roman" w:cs="Times New Roman"/>
          <w:sz w:val="24"/>
          <w:szCs w:val="24"/>
        </w:rPr>
        <w:t>.</w:t>
      </w:r>
      <w:r w:rsidRPr="00F06993">
        <w:rPr>
          <w:rFonts w:ascii="Times New Roman" w:hAnsi="Times New Roman" w:cs="Times New Roman"/>
          <w:sz w:val="24"/>
          <w:szCs w:val="24"/>
        </w:rPr>
        <w:t xml:space="preserve"> (2005). El Acompañamien</w:t>
      </w:r>
      <w:r>
        <w:rPr>
          <w:rFonts w:ascii="Times New Roman" w:hAnsi="Times New Roman" w:cs="Times New Roman"/>
          <w:sz w:val="24"/>
          <w:szCs w:val="24"/>
        </w:rPr>
        <w:t>to Tutorial Como Estrategia de l</w:t>
      </w:r>
      <w:r w:rsidRPr="00F06993">
        <w:rPr>
          <w:rFonts w:ascii="Times New Roman" w:hAnsi="Times New Roman" w:cs="Times New Roman"/>
          <w:sz w:val="24"/>
          <w:szCs w:val="24"/>
        </w:rPr>
        <w:t xml:space="preserve">a Formación Personal </w:t>
      </w:r>
      <w:r>
        <w:rPr>
          <w:rFonts w:ascii="Times New Roman" w:hAnsi="Times New Roman" w:cs="Times New Roman"/>
          <w:sz w:val="24"/>
          <w:szCs w:val="24"/>
        </w:rPr>
        <w:t>y Profesional: Un estudio basado en la experiencia en u</w:t>
      </w:r>
      <w:r w:rsidRPr="00F06993">
        <w:rPr>
          <w:rFonts w:ascii="Times New Roman" w:hAnsi="Times New Roman" w:cs="Times New Roman"/>
          <w:sz w:val="24"/>
          <w:szCs w:val="24"/>
        </w:rPr>
        <w:t xml:space="preserve">na Institución de Educación Superior. </w:t>
      </w:r>
      <w:proofErr w:type="spellStart"/>
      <w:r w:rsidRPr="00996650">
        <w:rPr>
          <w:rFonts w:ascii="Times New Roman" w:hAnsi="Times New Roman" w:cs="Times New Roman"/>
          <w:i/>
          <w:sz w:val="24"/>
          <w:szCs w:val="24"/>
        </w:rPr>
        <w:t>Universitas</w:t>
      </w:r>
      <w:proofErr w:type="spellEnd"/>
      <w:r w:rsidRPr="00996650">
        <w:rPr>
          <w:rFonts w:ascii="Times New Roman" w:hAnsi="Times New Roman" w:cs="Times New Roman"/>
          <w:i/>
          <w:sz w:val="24"/>
          <w:szCs w:val="24"/>
        </w:rPr>
        <w:t xml:space="preserve"> </w:t>
      </w:r>
      <w:proofErr w:type="spellStart"/>
      <w:r w:rsidRPr="00996650">
        <w:rPr>
          <w:rFonts w:ascii="Times New Roman" w:hAnsi="Times New Roman" w:cs="Times New Roman"/>
          <w:i/>
          <w:sz w:val="24"/>
          <w:szCs w:val="24"/>
        </w:rPr>
        <w:t>Psychologica</w:t>
      </w:r>
      <w:proofErr w:type="spellEnd"/>
      <w:r w:rsidRPr="00F06993">
        <w:rPr>
          <w:rFonts w:ascii="Times New Roman" w:hAnsi="Times New Roman" w:cs="Times New Roman"/>
          <w:sz w:val="24"/>
          <w:szCs w:val="24"/>
        </w:rPr>
        <w:t xml:space="preserve">, 4(1), 31-42. </w:t>
      </w:r>
    </w:p>
    <w:p w:rsidR="00356D0D" w:rsidRPr="00F06993" w:rsidRDefault="00356D0D" w:rsidP="00A25D72">
      <w:pPr>
        <w:autoSpaceDE w:val="0"/>
        <w:autoSpaceDN w:val="0"/>
        <w:adjustRightInd w:val="0"/>
        <w:spacing w:after="0" w:line="360" w:lineRule="auto"/>
        <w:ind w:left="709" w:hanging="709"/>
        <w:rPr>
          <w:rFonts w:ascii="Times New Roman" w:hAnsi="Times New Roman" w:cs="Times New Roman"/>
          <w:sz w:val="24"/>
          <w:szCs w:val="24"/>
        </w:rPr>
      </w:pPr>
    </w:p>
    <w:p w:rsidR="00F06993" w:rsidRDefault="00E929B9" w:rsidP="00A25D72">
      <w:pPr>
        <w:spacing w:after="0" w:line="360" w:lineRule="auto"/>
        <w:ind w:left="709" w:hanging="709"/>
        <w:rPr>
          <w:rFonts w:ascii="Times New Roman" w:hAnsi="Times New Roman" w:cs="Times New Roman"/>
          <w:sz w:val="24"/>
          <w:szCs w:val="24"/>
        </w:rPr>
      </w:pPr>
      <w:r>
        <w:rPr>
          <w:rFonts w:ascii="Times New Roman" w:hAnsi="Times New Roman" w:cs="Times New Roman"/>
          <w:sz w:val="24"/>
          <w:szCs w:val="24"/>
        </w:rPr>
        <w:t>Pantoja, A., Campo, T.</w:t>
      </w:r>
      <w:r w:rsidR="00F06993" w:rsidRPr="00F06993">
        <w:rPr>
          <w:rFonts w:ascii="Times New Roman" w:hAnsi="Times New Roman" w:cs="Times New Roman"/>
          <w:sz w:val="24"/>
          <w:szCs w:val="24"/>
        </w:rPr>
        <w:t xml:space="preserve"> y Cañas, A. (2003). Un estudio multidimensional sobre la orientación y la acción tutorial en las diferentes etapas del Sistema Educativo. </w:t>
      </w:r>
      <w:r w:rsidR="00F06993" w:rsidRPr="00E929B9">
        <w:rPr>
          <w:rFonts w:ascii="Times New Roman" w:hAnsi="Times New Roman" w:cs="Times New Roman"/>
          <w:i/>
          <w:sz w:val="24"/>
          <w:szCs w:val="24"/>
        </w:rPr>
        <w:t>Revista de Investigación Educativa</w:t>
      </w:r>
      <w:r w:rsidR="00F06993" w:rsidRPr="00F06993">
        <w:rPr>
          <w:rFonts w:ascii="Times New Roman" w:hAnsi="Times New Roman" w:cs="Times New Roman"/>
          <w:sz w:val="24"/>
          <w:szCs w:val="24"/>
        </w:rPr>
        <w:t>,</w:t>
      </w:r>
      <w:r>
        <w:rPr>
          <w:rFonts w:ascii="Times New Roman" w:hAnsi="Times New Roman" w:cs="Times New Roman"/>
          <w:sz w:val="24"/>
          <w:szCs w:val="24"/>
        </w:rPr>
        <w:t xml:space="preserve"> </w:t>
      </w:r>
      <w:r w:rsidR="00F06993" w:rsidRPr="00F06993">
        <w:rPr>
          <w:rFonts w:ascii="Times New Roman" w:hAnsi="Times New Roman" w:cs="Times New Roman"/>
          <w:sz w:val="24"/>
          <w:szCs w:val="24"/>
        </w:rPr>
        <w:t xml:space="preserve"> 21</w:t>
      </w:r>
      <w:r>
        <w:rPr>
          <w:rFonts w:ascii="Times New Roman" w:hAnsi="Times New Roman" w:cs="Times New Roman"/>
          <w:sz w:val="24"/>
          <w:szCs w:val="24"/>
        </w:rPr>
        <w:t>(</w:t>
      </w:r>
      <w:r w:rsidR="00F06993" w:rsidRPr="00F06993">
        <w:rPr>
          <w:rFonts w:ascii="Times New Roman" w:hAnsi="Times New Roman" w:cs="Times New Roman"/>
          <w:sz w:val="24"/>
          <w:szCs w:val="24"/>
        </w:rPr>
        <w:t>1</w:t>
      </w:r>
      <w:r>
        <w:rPr>
          <w:rFonts w:ascii="Times New Roman" w:hAnsi="Times New Roman" w:cs="Times New Roman"/>
          <w:sz w:val="24"/>
          <w:szCs w:val="24"/>
        </w:rPr>
        <w:t>)</w:t>
      </w:r>
      <w:r w:rsidR="00F06993" w:rsidRPr="00F06993">
        <w:rPr>
          <w:rFonts w:ascii="Times New Roman" w:hAnsi="Times New Roman" w:cs="Times New Roman"/>
          <w:sz w:val="24"/>
          <w:szCs w:val="24"/>
        </w:rPr>
        <w:t>. 67-91.</w:t>
      </w:r>
    </w:p>
    <w:p w:rsidR="00ED1E52" w:rsidRPr="00F06993" w:rsidRDefault="00ED1E52" w:rsidP="00A25D72">
      <w:pPr>
        <w:spacing w:after="0" w:line="360" w:lineRule="auto"/>
        <w:ind w:left="709" w:hanging="709"/>
        <w:rPr>
          <w:rFonts w:ascii="Times New Roman" w:hAnsi="Times New Roman" w:cs="Times New Roman"/>
          <w:sz w:val="24"/>
          <w:szCs w:val="24"/>
        </w:rPr>
      </w:pPr>
    </w:p>
    <w:p w:rsidR="00F06993" w:rsidRPr="00214DED" w:rsidRDefault="00F06993" w:rsidP="00ED1E52">
      <w:pPr>
        <w:autoSpaceDE w:val="0"/>
        <w:autoSpaceDN w:val="0"/>
        <w:adjustRightInd w:val="0"/>
        <w:spacing w:after="0" w:line="360" w:lineRule="auto"/>
        <w:ind w:left="709" w:hanging="709"/>
        <w:rPr>
          <w:rFonts w:ascii="Times New Roman" w:hAnsi="Times New Roman" w:cs="Times New Roman"/>
          <w:sz w:val="24"/>
          <w:szCs w:val="24"/>
          <w:lang w:eastAsia="es-MX"/>
        </w:rPr>
      </w:pPr>
      <w:r w:rsidRPr="00F06993">
        <w:rPr>
          <w:rFonts w:ascii="Times New Roman" w:hAnsi="Times New Roman" w:cs="Times New Roman"/>
          <w:sz w:val="24"/>
          <w:szCs w:val="24"/>
        </w:rPr>
        <w:t xml:space="preserve">Reguillo, R. (2003)  </w:t>
      </w:r>
      <w:r w:rsidRPr="00F06993">
        <w:rPr>
          <w:rFonts w:ascii="Times New Roman" w:hAnsi="Times New Roman" w:cs="Times New Roman"/>
          <w:sz w:val="24"/>
          <w:szCs w:val="24"/>
          <w:lang w:eastAsia="es-MX"/>
        </w:rPr>
        <w:t>Las culturas</w:t>
      </w:r>
      <w:r w:rsidR="00FB501E">
        <w:rPr>
          <w:rFonts w:ascii="Times New Roman" w:hAnsi="Times New Roman" w:cs="Times New Roman"/>
          <w:sz w:val="24"/>
          <w:szCs w:val="24"/>
          <w:lang w:eastAsia="es-MX"/>
        </w:rPr>
        <w:t xml:space="preserve"> juveniles: un campo de estudio:</w:t>
      </w:r>
      <w:r w:rsidRPr="00F06993">
        <w:rPr>
          <w:rFonts w:ascii="Times New Roman" w:hAnsi="Times New Roman" w:cs="Times New Roman"/>
          <w:sz w:val="24"/>
          <w:szCs w:val="24"/>
          <w:lang w:eastAsia="es-MX"/>
        </w:rPr>
        <w:t xml:space="preserve"> breve agenda para la discusión. </w:t>
      </w:r>
      <w:r w:rsidRPr="00214DED">
        <w:rPr>
          <w:rFonts w:ascii="Times New Roman" w:hAnsi="Times New Roman" w:cs="Times New Roman"/>
          <w:i/>
          <w:sz w:val="24"/>
          <w:szCs w:val="24"/>
          <w:lang w:eastAsia="es-MX"/>
        </w:rPr>
        <w:t xml:space="preserve">Revista Brasileira de </w:t>
      </w:r>
      <w:proofErr w:type="spellStart"/>
      <w:r w:rsidRPr="00214DED">
        <w:rPr>
          <w:rFonts w:ascii="Times New Roman" w:hAnsi="Times New Roman" w:cs="Times New Roman"/>
          <w:i/>
          <w:sz w:val="24"/>
          <w:szCs w:val="24"/>
          <w:lang w:eastAsia="es-MX"/>
        </w:rPr>
        <w:t>Educação</w:t>
      </w:r>
      <w:proofErr w:type="spellEnd"/>
      <w:r w:rsidR="005C5092" w:rsidRPr="00214DED">
        <w:rPr>
          <w:rFonts w:ascii="Times New Roman" w:hAnsi="Times New Roman" w:cs="Times New Roman"/>
          <w:sz w:val="24"/>
          <w:szCs w:val="24"/>
          <w:lang w:eastAsia="es-MX"/>
        </w:rPr>
        <w:t>, 23 (1),</w:t>
      </w:r>
      <w:r w:rsidRPr="00214DED">
        <w:rPr>
          <w:rFonts w:ascii="Times New Roman" w:hAnsi="Times New Roman" w:cs="Times New Roman"/>
          <w:sz w:val="24"/>
          <w:szCs w:val="24"/>
          <w:lang w:eastAsia="es-MX"/>
        </w:rPr>
        <w:t xml:space="preserve"> 103-118.</w:t>
      </w:r>
      <w:r w:rsidR="00FB501E" w:rsidRPr="00214DED">
        <w:rPr>
          <w:rFonts w:ascii="Times New Roman" w:hAnsi="Times New Roman" w:cs="Times New Roman"/>
          <w:sz w:val="24"/>
          <w:szCs w:val="24"/>
          <w:lang w:eastAsia="es-MX"/>
        </w:rPr>
        <w:t xml:space="preserve"> </w:t>
      </w:r>
      <w:r w:rsidR="005C5092" w:rsidRPr="00214DED">
        <w:rPr>
          <w:rFonts w:ascii="Times New Roman" w:hAnsi="Times New Roman" w:cs="Times New Roman"/>
          <w:sz w:val="24"/>
          <w:szCs w:val="24"/>
          <w:lang w:eastAsia="es-MX"/>
        </w:rPr>
        <w:t xml:space="preserve">Rio de Janeiro, Brasil: </w:t>
      </w:r>
      <w:proofErr w:type="spellStart"/>
      <w:r w:rsidRPr="00214DED">
        <w:rPr>
          <w:rFonts w:ascii="Times New Roman" w:hAnsi="Times New Roman" w:cs="Times New Roman"/>
          <w:sz w:val="24"/>
          <w:szCs w:val="24"/>
          <w:lang w:eastAsia="es-MX"/>
        </w:rPr>
        <w:t>Associação</w:t>
      </w:r>
      <w:proofErr w:type="spellEnd"/>
      <w:r w:rsidRPr="00214DED">
        <w:rPr>
          <w:rFonts w:ascii="Times New Roman" w:hAnsi="Times New Roman" w:cs="Times New Roman"/>
          <w:sz w:val="24"/>
          <w:szCs w:val="24"/>
          <w:lang w:eastAsia="es-MX"/>
        </w:rPr>
        <w:t xml:space="preserve"> Nacional de </w:t>
      </w:r>
      <w:proofErr w:type="spellStart"/>
      <w:r w:rsidRPr="00214DED">
        <w:rPr>
          <w:rFonts w:ascii="Times New Roman" w:hAnsi="Times New Roman" w:cs="Times New Roman"/>
          <w:sz w:val="24"/>
          <w:szCs w:val="24"/>
          <w:lang w:eastAsia="es-MX"/>
        </w:rPr>
        <w:t>Pós-Graduação</w:t>
      </w:r>
      <w:proofErr w:type="spellEnd"/>
      <w:r w:rsidRPr="00214DED">
        <w:rPr>
          <w:rFonts w:ascii="Times New Roman" w:hAnsi="Times New Roman" w:cs="Times New Roman"/>
          <w:sz w:val="24"/>
          <w:szCs w:val="24"/>
          <w:lang w:eastAsia="es-MX"/>
        </w:rPr>
        <w:t xml:space="preserve"> e Pesquisa em </w:t>
      </w:r>
      <w:proofErr w:type="spellStart"/>
      <w:r w:rsidRPr="00214DED">
        <w:rPr>
          <w:rFonts w:ascii="Times New Roman" w:hAnsi="Times New Roman" w:cs="Times New Roman"/>
          <w:sz w:val="24"/>
          <w:szCs w:val="24"/>
          <w:lang w:eastAsia="es-MX"/>
        </w:rPr>
        <w:t>Educação</w:t>
      </w:r>
      <w:proofErr w:type="spellEnd"/>
      <w:r w:rsidRPr="00214DED">
        <w:rPr>
          <w:rFonts w:ascii="Times New Roman" w:hAnsi="Times New Roman" w:cs="Times New Roman"/>
          <w:sz w:val="24"/>
          <w:szCs w:val="24"/>
          <w:lang w:eastAsia="es-MX"/>
        </w:rPr>
        <w:t xml:space="preserve"> </w:t>
      </w:r>
    </w:p>
    <w:p w:rsidR="00ED1E52" w:rsidRDefault="00ED1E52" w:rsidP="00ED1E52">
      <w:pPr>
        <w:autoSpaceDE w:val="0"/>
        <w:autoSpaceDN w:val="0"/>
        <w:adjustRightInd w:val="0"/>
        <w:spacing w:after="0" w:line="360" w:lineRule="auto"/>
        <w:ind w:left="709" w:hanging="709"/>
        <w:rPr>
          <w:rFonts w:ascii="Times New Roman" w:hAnsi="Times New Roman" w:cs="Times New Roman"/>
          <w:color w:val="333232"/>
          <w:sz w:val="24"/>
          <w:szCs w:val="24"/>
          <w:lang w:eastAsia="es-MX"/>
        </w:rPr>
      </w:pPr>
    </w:p>
    <w:p w:rsidR="002F5C74" w:rsidRPr="00ED1E52" w:rsidRDefault="00451A5E" w:rsidP="00ED1E52">
      <w:pPr>
        <w:autoSpaceDE w:val="0"/>
        <w:autoSpaceDN w:val="0"/>
        <w:adjustRightInd w:val="0"/>
        <w:spacing w:after="0" w:line="360" w:lineRule="auto"/>
        <w:ind w:left="709" w:hanging="709"/>
        <w:rPr>
          <w:rFonts w:ascii="Times New Roman" w:hAnsi="Times New Roman" w:cs="Times New Roman"/>
          <w:iCs/>
          <w:sz w:val="24"/>
          <w:szCs w:val="24"/>
          <w:lang w:val="en-US"/>
        </w:rPr>
      </w:pPr>
      <w:r w:rsidRPr="00451A5E">
        <w:rPr>
          <w:rFonts w:ascii="Times New Roman" w:hAnsi="Times New Roman" w:cs="Times New Roman"/>
          <w:iCs/>
          <w:sz w:val="24"/>
          <w:szCs w:val="24"/>
          <w:lang w:val="en-US"/>
        </w:rPr>
        <w:t>Ruiz, E. F. and</w:t>
      </w:r>
      <w:r w:rsidR="002F5C74" w:rsidRPr="00451A5E">
        <w:rPr>
          <w:rFonts w:ascii="Times New Roman" w:hAnsi="Times New Roman" w:cs="Times New Roman"/>
          <w:iCs/>
          <w:sz w:val="24"/>
          <w:szCs w:val="24"/>
          <w:lang w:val="en-US"/>
        </w:rPr>
        <w:t xml:space="preserve"> García, J. J. (2017</w:t>
      </w:r>
      <w:r>
        <w:rPr>
          <w:rFonts w:ascii="Times New Roman" w:hAnsi="Times New Roman" w:cs="Times New Roman"/>
          <w:iCs/>
          <w:sz w:val="24"/>
          <w:szCs w:val="24"/>
          <w:lang w:val="en-US"/>
        </w:rPr>
        <w:t>a</w:t>
      </w:r>
      <w:r w:rsidR="002F5C74" w:rsidRPr="00451A5E">
        <w:rPr>
          <w:rFonts w:ascii="Times New Roman" w:hAnsi="Times New Roman" w:cs="Times New Roman"/>
          <w:iCs/>
          <w:sz w:val="24"/>
          <w:szCs w:val="24"/>
          <w:lang w:val="en-US"/>
        </w:rPr>
        <w:t>).</w:t>
      </w:r>
      <w:r w:rsidR="002F5C74" w:rsidRPr="00451A5E">
        <w:rPr>
          <w:rFonts w:ascii="Times New Roman" w:hAnsi="Times New Roman" w:cs="Times New Roman"/>
          <w:iCs/>
          <w:sz w:val="18"/>
          <w:szCs w:val="18"/>
          <w:lang w:val="en-US"/>
        </w:rPr>
        <w:t xml:space="preserve"> </w:t>
      </w:r>
      <w:r w:rsidR="002F5C74" w:rsidRPr="00ED1E52">
        <w:rPr>
          <w:rFonts w:ascii="Times New Roman" w:hAnsi="Times New Roman" w:cs="Times New Roman"/>
          <w:sz w:val="24"/>
          <w:szCs w:val="24"/>
          <w:lang w:val="en-US"/>
        </w:rPr>
        <w:t xml:space="preserve">Selection of Mathematical Problems in Accordance with Student’s Learning Style to the level of engineering by using an expert system. </w:t>
      </w:r>
      <w:r w:rsidR="002F5C74" w:rsidRPr="00214DED">
        <w:rPr>
          <w:rFonts w:ascii="Times New Roman" w:hAnsi="Times New Roman" w:cs="Times New Roman"/>
          <w:i/>
          <w:iCs/>
          <w:sz w:val="24"/>
          <w:szCs w:val="24"/>
          <w:lang w:val="en-US"/>
        </w:rPr>
        <w:t>International Journal of Advanced Computer Science and Applications</w:t>
      </w:r>
      <w:r w:rsidR="002F5C74" w:rsidRPr="00214DED">
        <w:rPr>
          <w:rFonts w:ascii="Times New Roman" w:hAnsi="Times New Roman" w:cs="Times New Roman"/>
          <w:iCs/>
          <w:sz w:val="24"/>
          <w:szCs w:val="24"/>
          <w:lang w:val="en-US"/>
        </w:rPr>
        <w:t>,</w:t>
      </w:r>
      <w:r w:rsidR="00ED1E52" w:rsidRPr="00214DED">
        <w:rPr>
          <w:rFonts w:ascii="Times New Roman" w:hAnsi="Times New Roman" w:cs="Times New Roman"/>
          <w:iCs/>
          <w:sz w:val="24"/>
          <w:szCs w:val="24"/>
          <w:lang w:val="en-US"/>
        </w:rPr>
        <w:t xml:space="preserve"> </w:t>
      </w:r>
      <w:r w:rsidR="00ED1E52" w:rsidRPr="00ED1E52">
        <w:rPr>
          <w:rFonts w:ascii="Times New Roman" w:hAnsi="Times New Roman" w:cs="Times New Roman"/>
          <w:iCs/>
          <w:sz w:val="24"/>
          <w:szCs w:val="24"/>
          <w:lang w:val="en-US"/>
        </w:rPr>
        <w:t>8(3)</w:t>
      </w:r>
      <w:r w:rsidR="00876D99">
        <w:rPr>
          <w:rFonts w:ascii="Times New Roman" w:hAnsi="Times New Roman" w:cs="Times New Roman"/>
          <w:iCs/>
          <w:sz w:val="24"/>
          <w:szCs w:val="24"/>
          <w:lang w:val="en-US"/>
        </w:rPr>
        <w:t>, 101-105</w:t>
      </w:r>
      <w:r w:rsidR="00ED1E52">
        <w:rPr>
          <w:rFonts w:ascii="Times New Roman" w:hAnsi="Times New Roman" w:cs="Times New Roman"/>
          <w:iCs/>
          <w:sz w:val="24"/>
          <w:szCs w:val="24"/>
          <w:lang w:val="en-US"/>
        </w:rPr>
        <w:t>.</w:t>
      </w:r>
    </w:p>
    <w:p w:rsidR="00451A5E" w:rsidRDefault="00451A5E" w:rsidP="00451A5E">
      <w:pPr>
        <w:autoSpaceDE w:val="0"/>
        <w:autoSpaceDN w:val="0"/>
        <w:adjustRightInd w:val="0"/>
        <w:spacing w:after="0" w:line="360" w:lineRule="auto"/>
        <w:rPr>
          <w:rFonts w:ascii="Times New Roman" w:hAnsi="Times New Roman" w:cs="Times New Roman"/>
          <w:sz w:val="24"/>
          <w:szCs w:val="24"/>
          <w:lang w:val="en-US"/>
        </w:rPr>
      </w:pPr>
    </w:p>
    <w:p w:rsidR="00ED1E52" w:rsidRPr="000B36DD" w:rsidRDefault="004B5DBD" w:rsidP="00451A5E">
      <w:pPr>
        <w:autoSpaceDE w:val="0"/>
        <w:autoSpaceDN w:val="0"/>
        <w:adjustRightInd w:val="0"/>
        <w:spacing w:after="0" w:line="360" w:lineRule="auto"/>
        <w:ind w:left="709" w:hanging="709"/>
        <w:rPr>
          <w:rFonts w:ascii="Times New Roman" w:hAnsi="Times New Roman" w:cs="Times New Roman"/>
          <w:sz w:val="24"/>
          <w:szCs w:val="24"/>
        </w:rPr>
      </w:pPr>
      <w:r w:rsidRPr="00451A5E">
        <w:rPr>
          <w:rFonts w:ascii="Times New Roman" w:hAnsi="Times New Roman" w:cs="Times New Roman"/>
          <w:sz w:val="24"/>
          <w:szCs w:val="24"/>
          <w:lang w:val="en-US"/>
        </w:rPr>
        <w:t>Ruiz, E.F. and García, J.J. (2017</w:t>
      </w:r>
      <w:r w:rsidR="00451A5E">
        <w:rPr>
          <w:rFonts w:ascii="Times New Roman" w:hAnsi="Times New Roman" w:cs="Times New Roman"/>
          <w:sz w:val="24"/>
          <w:szCs w:val="24"/>
          <w:lang w:val="en-US"/>
        </w:rPr>
        <w:t>b</w:t>
      </w:r>
      <w:r w:rsidRPr="00451A5E">
        <w:rPr>
          <w:rFonts w:ascii="Times New Roman" w:hAnsi="Times New Roman" w:cs="Times New Roman"/>
          <w:sz w:val="24"/>
          <w:szCs w:val="24"/>
          <w:lang w:val="en-US"/>
        </w:rPr>
        <w:t xml:space="preserve">) Teaching Strategy Using Programming: The Probability Case. </w:t>
      </w:r>
      <w:r w:rsidRPr="000B36DD">
        <w:rPr>
          <w:rFonts w:ascii="Times New Roman" w:hAnsi="Times New Roman" w:cs="Times New Roman"/>
          <w:sz w:val="24"/>
          <w:szCs w:val="24"/>
        </w:rPr>
        <w:t xml:space="preserve">Open </w:t>
      </w:r>
      <w:proofErr w:type="spellStart"/>
      <w:r w:rsidRPr="000B36DD">
        <w:rPr>
          <w:rFonts w:ascii="Times New Roman" w:hAnsi="Times New Roman" w:cs="Times New Roman"/>
          <w:sz w:val="24"/>
          <w:szCs w:val="24"/>
        </w:rPr>
        <w:t>Journal</w:t>
      </w:r>
      <w:proofErr w:type="spellEnd"/>
      <w:r w:rsidRPr="000B36DD">
        <w:rPr>
          <w:rFonts w:ascii="Times New Roman" w:hAnsi="Times New Roman" w:cs="Times New Roman"/>
          <w:sz w:val="24"/>
          <w:szCs w:val="24"/>
        </w:rPr>
        <w:t xml:space="preserve"> </w:t>
      </w:r>
      <w:proofErr w:type="spellStart"/>
      <w:r w:rsidRPr="000B36DD">
        <w:rPr>
          <w:rFonts w:ascii="Times New Roman" w:hAnsi="Times New Roman" w:cs="Times New Roman"/>
          <w:sz w:val="24"/>
          <w:szCs w:val="24"/>
        </w:rPr>
        <w:t>of</w:t>
      </w:r>
      <w:proofErr w:type="spellEnd"/>
      <w:r w:rsidRPr="000B36DD">
        <w:rPr>
          <w:rFonts w:ascii="Times New Roman" w:hAnsi="Times New Roman" w:cs="Times New Roman"/>
          <w:sz w:val="24"/>
          <w:szCs w:val="24"/>
        </w:rPr>
        <w:t xml:space="preserve"> </w:t>
      </w:r>
      <w:proofErr w:type="spellStart"/>
      <w:r w:rsidRPr="000B36DD">
        <w:rPr>
          <w:rFonts w:ascii="Times New Roman" w:hAnsi="Times New Roman" w:cs="Times New Roman"/>
          <w:sz w:val="24"/>
          <w:szCs w:val="24"/>
        </w:rPr>
        <w:t>Applied</w:t>
      </w:r>
      <w:proofErr w:type="spellEnd"/>
      <w:r w:rsidRPr="000B36DD">
        <w:rPr>
          <w:rFonts w:ascii="Times New Roman" w:hAnsi="Times New Roman" w:cs="Times New Roman"/>
          <w:sz w:val="24"/>
          <w:szCs w:val="24"/>
        </w:rPr>
        <w:t xml:space="preserve"> </w:t>
      </w:r>
      <w:proofErr w:type="spellStart"/>
      <w:r w:rsidRPr="000B36DD">
        <w:rPr>
          <w:rFonts w:ascii="Times New Roman" w:hAnsi="Times New Roman" w:cs="Times New Roman"/>
          <w:sz w:val="24"/>
          <w:szCs w:val="24"/>
        </w:rPr>
        <w:t>Sciences</w:t>
      </w:r>
      <w:proofErr w:type="spellEnd"/>
      <w:r w:rsidRPr="000B36DD">
        <w:rPr>
          <w:rFonts w:ascii="Times New Roman" w:hAnsi="Times New Roman" w:cs="Times New Roman"/>
          <w:sz w:val="24"/>
          <w:szCs w:val="24"/>
        </w:rPr>
        <w:t>, 7, 433-442.</w:t>
      </w:r>
    </w:p>
    <w:p w:rsidR="00451A5E" w:rsidRPr="000B36DD" w:rsidRDefault="00451A5E" w:rsidP="00451A5E">
      <w:pPr>
        <w:autoSpaceDE w:val="0"/>
        <w:autoSpaceDN w:val="0"/>
        <w:adjustRightInd w:val="0"/>
        <w:spacing w:after="0" w:line="360" w:lineRule="auto"/>
        <w:ind w:left="709" w:hanging="709"/>
        <w:rPr>
          <w:rFonts w:ascii="Times New Roman" w:hAnsi="Times New Roman" w:cs="Times New Roman"/>
          <w:sz w:val="24"/>
          <w:szCs w:val="24"/>
        </w:rPr>
      </w:pPr>
    </w:p>
    <w:p w:rsidR="009545AA" w:rsidRDefault="00F06993" w:rsidP="005B2B92">
      <w:pPr>
        <w:spacing w:after="0" w:line="360" w:lineRule="auto"/>
        <w:ind w:left="709" w:hanging="709"/>
        <w:rPr>
          <w:rFonts w:ascii="Times New Roman" w:hAnsi="Times New Roman" w:cs="Times New Roman"/>
          <w:sz w:val="24"/>
          <w:szCs w:val="24"/>
        </w:rPr>
      </w:pPr>
      <w:r w:rsidRPr="000B36DD">
        <w:rPr>
          <w:rFonts w:ascii="Times New Roman" w:hAnsi="Times New Roman" w:cs="Times New Roman"/>
          <w:sz w:val="24"/>
          <w:szCs w:val="24"/>
        </w:rPr>
        <w:t xml:space="preserve">Santaolalla, Rafael (1996). </w:t>
      </w:r>
      <w:r w:rsidRPr="00F06993">
        <w:rPr>
          <w:rFonts w:ascii="Times New Roman" w:hAnsi="Times New Roman" w:cs="Times New Roman"/>
          <w:sz w:val="24"/>
          <w:szCs w:val="24"/>
        </w:rPr>
        <w:t>Evaluación de Programas de Intervención Tutorial</w:t>
      </w:r>
      <w:r w:rsidRPr="005C5092">
        <w:rPr>
          <w:rFonts w:ascii="Times New Roman" w:hAnsi="Times New Roman" w:cs="Times New Roman"/>
          <w:i/>
          <w:sz w:val="24"/>
          <w:szCs w:val="24"/>
        </w:rPr>
        <w:t>. Revista Complutense de Educación,</w:t>
      </w:r>
      <w:r w:rsidRPr="00F06993">
        <w:rPr>
          <w:rFonts w:ascii="Times New Roman" w:hAnsi="Times New Roman" w:cs="Times New Roman"/>
          <w:sz w:val="24"/>
          <w:szCs w:val="24"/>
        </w:rPr>
        <w:t xml:space="preserve"> 7</w:t>
      </w:r>
      <w:r w:rsidR="005C5092">
        <w:rPr>
          <w:rFonts w:ascii="Times New Roman" w:hAnsi="Times New Roman" w:cs="Times New Roman"/>
          <w:sz w:val="24"/>
          <w:szCs w:val="24"/>
        </w:rPr>
        <w:t>(1),</w:t>
      </w:r>
      <w:r w:rsidRPr="00F06993">
        <w:rPr>
          <w:rFonts w:ascii="Times New Roman" w:hAnsi="Times New Roman" w:cs="Times New Roman"/>
          <w:sz w:val="24"/>
          <w:szCs w:val="24"/>
        </w:rPr>
        <w:t xml:space="preserve"> 97 – 118.</w:t>
      </w:r>
    </w:p>
    <w:sectPr w:rsidR="009545AA" w:rsidSect="00D0515C">
      <w:headerReference w:type="default" r:id="rId11"/>
      <w:footerReference w:type="default" r:id="rId12"/>
      <w:pgSz w:w="12240" w:h="15840"/>
      <w:pgMar w:top="1985" w:right="1418" w:bottom="1418"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91403" w:rsidRDefault="00A91403" w:rsidP="00D0515C">
      <w:pPr>
        <w:spacing w:after="0" w:line="240" w:lineRule="auto"/>
      </w:pPr>
      <w:r>
        <w:separator/>
      </w:r>
    </w:p>
  </w:endnote>
  <w:endnote w:type="continuationSeparator" w:id="0">
    <w:p w:rsidR="00A91403" w:rsidRDefault="00A91403" w:rsidP="00D051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Liberation Serif">
    <w:altName w:val="Times New Roman"/>
    <w:panose1 w:val="00000000000000000000"/>
    <w:charset w:val="00"/>
    <w:family w:val="roman"/>
    <w:notTrueType/>
    <w:pitch w:val="default"/>
  </w:font>
  <w:font w:name="Droid Sans Fallback">
    <w:altName w:val="Times New Roman"/>
    <w:charset w:val="00"/>
    <w:family w:val="auto"/>
    <w:pitch w:val="variable"/>
  </w:font>
  <w:font w:name="FreeSans">
    <w:altName w:val="Calibri"/>
    <w:charset w:val="00"/>
    <w:family w:val="auto"/>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275A4" w:rsidRDefault="007275A4" w:rsidP="00D0515C">
    <w:pPr>
      <w:pStyle w:val="Piedepgina"/>
      <w:jc w:val="center"/>
    </w:pPr>
    <w:r w:rsidRPr="0018797F">
      <w:rPr>
        <w:rFonts w:cstheme="minorHAnsi"/>
        <w:b/>
      </w:rPr>
      <w:t>Vol. 8, Núm. 16                     Enero – Junio 2018                       DOI:</w:t>
    </w:r>
    <w:r w:rsidR="00CA4122">
      <w:rPr>
        <w:rFonts w:cstheme="minorHAnsi"/>
        <w:b/>
      </w:rPr>
      <w:t xml:space="preserve"> </w:t>
    </w:r>
    <w:hyperlink r:id="rId1" w:history="1">
      <w:r w:rsidR="00CA4122" w:rsidRPr="00CA4122">
        <w:rPr>
          <w:rFonts w:cstheme="minorHAnsi"/>
          <w:b/>
        </w:rPr>
        <w:t>10.23913/</w:t>
      </w:r>
      <w:proofErr w:type="gramStart"/>
      <w:r w:rsidR="00CA4122" w:rsidRPr="00CA4122">
        <w:rPr>
          <w:rFonts w:cstheme="minorHAnsi"/>
          <w:b/>
        </w:rPr>
        <w:t>ride.v</w:t>
      </w:r>
      <w:proofErr w:type="gramEnd"/>
      <w:r w:rsidR="00CA4122" w:rsidRPr="00CA4122">
        <w:rPr>
          <w:rFonts w:cstheme="minorHAnsi"/>
          <w:b/>
        </w:rPr>
        <w:t>8i16.352</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91403" w:rsidRDefault="00A91403" w:rsidP="00D0515C">
      <w:pPr>
        <w:spacing w:after="0" w:line="240" w:lineRule="auto"/>
      </w:pPr>
      <w:r>
        <w:separator/>
      </w:r>
    </w:p>
  </w:footnote>
  <w:footnote w:type="continuationSeparator" w:id="0">
    <w:p w:rsidR="00A91403" w:rsidRDefault="00A91403" w:rsidP="00D0515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275A4" w:rsidRDefault="007275A4" w:rsidP="00D0515C">
    <w:pPr>
      <w:pStyle w:val="Encabezado"/>
      <w:jc w:val="center"/>
    </w:pPr>
    <w:r w:rsidRPr="00CC35D7">
      <w:rPr>
        <w:noProof/>
        <w:lang w:eastAsia="es-MX"/>
      </w:rPr>
      <w:drawing>
        <wp:inline distT="0" distB="0" distL="0" distR="0" wp14:anchorId="0DF229D3" wp14:editId="1E3B29CB">
          <wp:extent cx="5400675" cy="628650"/>
          <wp:effectExtent l="0" t="0" r="0" b="0"/>
          <wp:docPr id="8"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00675" cy="62865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6" type="#_x0000_t75" style="width:13.5pt;height:12.75pt;visibility:visible" o:bullet="t">
        <v:imagedata r:id="rId1" o:title=""/>
      </v:shape>
    </w:pict>
  </w:numPicBullet>
  <w:numPicBullet w:numPicBulletId="1">
    <w:pict>
      <v:shape id="_x0000_i1067" type="#_x0000_t75" style="width:13.5pt;height:13.5pt;visibility:visible" o:bullet="t">
        <v:imagedata r:id="rId2" o:title=""/>
      </v:shape>
    </w:pict>
  </w:numPicBullet>
  <w:numPicBullet w:numPicBulletId="2">
    <w:pict>
      <v:shape id="_x0000_i1068" type="#_x0000_t75" style="width:13.5pt;height:13.5pt;visibility:visible" o:bullet="t">
        <v:imagedata r:id="rId3" o:title=""/>
      </v:shape>
    </w:pict>
  </w:numPicBullet>
  <w:numPicBullet w:numPicBulletId="3">
    <w:pict>
      <v:shape id="_x0000_i1069" type="#_x0000_t75" style="width:13.5pt;height:12.75pt;visibility:visible" o:bullet="t">
        <v:imagedata r:id="rId4" o:title=""/>
      </v:shape>
    </w:pict>
  </w:numPicBullet>
  <w:abstractNum w:abstractNumId="0" w15:restartNumberingAfterBreak="0">
    <w:nsid w:val="097612F8"/>
    <w:multiLevelType w:val="hybridMultilevel"/>
    <w:tmpl w:val="DE481E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D472120"/>
    <w:multiLevelType w:val="hybridMultilevel"/>
    <w:tmpl w:val="1616A83A"/>
    <w:lvl w:ilvl="0" w:tplc="29087DD2">
      <w:start w:val="1"/>
      <w:numFmt w:val="bullet"/>
      <w:lvlText w:val=""/>
      <w:lvlPicBulletId w:val="2"/>
      <w:lvlJc w:val="left"/>
      <w:pPr>
        <w:tabs>
          <w:tab w:val="num" w:pos="720"/>
        </w:tabs>
        <w:ind w:left="720" w:hanging="360"/>
      </w:pPr>
      <w:rPr>
        <w:rFonts w:ascii="Symbol" w:hAnsi="Symbol" w:hint="default"/>
      </w:rPr>
    </w:lvl>
    <w:lvl w:ilvl="1" w:tplc="72C0AFFA" w:tentative="1">
      <w:start w:val="1"/>
      <w:numFmt w:val="bullet"/>
      <w:lvlText w:val=""/>
      <w:lvlJc w:val="left"/>
      <w:pPr>
        <w:tabs>
          <w:tab w:val="num" w:pos="1440"/>
        </w:tabs>
        <w:ind w:left="1440" w:hanging="360"/>
      </w:pPr>
      <w:rPr>
        <w:rFonts w:ascii="Symbol" w:hAnsi="Symbol" w:hint="default"/>
      </w:rPr>
    </w:lvl>
    <w:lvl w:ilvl="2" w:tplc="A232FA50" w:tentative="1">
      <w:start w:val="1"/>
      <w:numFmt w:val="bullet"/>
      <w:lvlText w:val=""/>
      <w:lvlJc w:val="left"/>
      <w:pPr>
        <w:tabs>
          <w:tab w:val="num" w:pos="2160"/>
        </w:tabs>
        <w:ind w:left="2160" w:hanging="360"/>
      </w:pPr>
      <w:rPr>
        <w:rFonts w:ascii="Symbol" w:hAnsi="Symbol" w:hint="default"/>
      </w:rPr>
    </w:lvl>
    <w:lvl w:ilvl="3" w:tplc="8C589320" w:tentative="1">
      <w:start w:val="1"/>
      <w:numFmt w:val="bullet"/>
      <w:lvlText w:val=""/>
      <w:lvlJc w:val="left"/>
      <w:pPr>
        <w:tabs>
          <w:tab w:val="num" w:pos="2880"/>
        </w:tabs>
        <w:ind w:left="2880" w:hanging="360"/>
      </w:pPr>
      <w:rPr>
        <w:rFonts w:ascii="Symbol" w:hAnsi="Symbol" w:hint="default"/>
      </w:rPr>
    </w:lvl>
    <w:lvl w:ilvl="4" w:tplc="DD2EC6E8" w:tentative="1">
      <w:start w:val="1"/>
      <w:numFmt w:val="bullet"/>
      <w:lvlText w:val=""/>
      <w:lvlJc w:val="left"/>
      <w:pPr>
        <w:tabs>
          <w:tab w:val="num" w:pos="3600"/>
        </w:tabs>
        <w:ind w:left="3600" w:hanging="360"/>
      </w:pPr>
      <w:rPr>
        <w:rFonts w:ascii="Symbol" w:hAnsi="Symbol" w:hint="default"/>
      </w:rPr>
    </w:lvl>
    <w:lvl w:ilvl="5" w:tplc="277AEFEE" w:tentative="1">
      <w:start w:val="1"/>
      <w:numFmt w:val="bullet"/>
      <w:lvlText w:val=""/>
      <w:lvlJc w:val="left"/>
      <w:pPr>
        <w:tabs>
          <w:tab w:val="num" w:pos="4320"/>
        </w:tabs>
        <w:ind w:left="4320" w:hanging="360"/>
      </w:pPr>
      <w:rPr>
        <w:rFonts w:ascii="Symbol" w:hAnsi="Symbol" w:hint="default"/>
      </w:rPr>
    </w:lvl>
    <w:lvl w:ilvl="6" w:tplc="314237D2" w:tentative="1">
      <w:start w:val="1"/>
      <w:numFmt w:val="bullet"/>
      <w:lvlText w:val=""/>
      <w:lvlJc w:val="left"/>
      <w:pPr>
        <w:tabs>
          <w:tab w:val="num" w:pos="5040"/>
        </w:tabs>
        <w:ind w:left="5040" w:hanging="360"/>
      </w:pPr>
      <w:rPr>
        <w:rFonts w:ascii="Symbol" w:hAnsi="Symbol" w:hint="default"/>
      </w:rPr>
    </w:lvl>
    <w:lvl w:ilvl="7" w:tplc="E38CFFA2" w:tentative="1">
      <w:start w:val="1"/>
      <w:numFmt w:val="bullet"/>
      <w:lvlText w:val=""/>
      <w:lvlJc w:val="left"/>
      <w:pPr>
        <w:tabs>
          <w:tab w:val="num" w:pos="5760"/>
        </w:tabs>
        <w:ind w:left="5760" w:hanging="360"/>
      </w:pPr>
      <w:rPr>
        <w:rFonts w:ascii="Symbol" w:hAnsi="Symbol" w:hint="default"/>
      </w:rPr>
    </w:lvl>
    <w:lvl w:ilvl="8" w:tplc="B60A1648"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9EF10A3"/>
    <w:multiLevelType w:val="hybridMultilevel"/>
    <w:tmpl w:val="5BA2C542"/>
    <w:lvl w:ilvl="0" w:tplc="080A0011">
      <w:start w:val="1"/>
      <w:numFmt w:val="decimal"/>
      <w:lvlText w:val="%1)"/>
      <w:lvlJc w:val="left"/>
      <w:pPr>
        <w:ind w:left="720" w:hanging="360"/>
      </w:pPr>
      <w:rPr>
        <w:rFont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2300F9F8">
      <w:start w:val="1"/>
      <w:numFmt w:val="lowerLetter"/>
      <w:lvlText w:val="%4)"/>
      <w:lvlJc w:val="left"/>
      <w:pPr>
        <w:ind w:left="2880" w:hanging="360"/>
      </w:pPr>
      <w:rPr>
        <w:rFonts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F5A6642"/>
    <w:multiLevelType w:val="hybridMultilevel"/>
    <w:tmpl w:val="817870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6DD38D1"/>
    <w:multiLevelType w:val="hybridMultilevel"/>
    <w:tmpl w:val="F2040E7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A0F3326"/>
    <w:multiLevelType w:val="hybridMultilevel"/>
    <w:tmpl w:val="EFA656A0"/>
    <w:lvl w:ilvl="0" w:tplc="99A6E2C6">
      <w:start w:val="1"/>
      <w:numFmt w:val="bullet"/>
      <w:lvlText w:val=""/>
      <w:lvlPicBulletId w:val="3"/>
      <w:lvlJc w:val="left"/>
      <w:pPr>
        <w:tabs>
          <w:tab w:val="num" w:pos="720"/>
        </w:tabs>
        <w:ind w:left="720" w:hanging="360"/>
      </w:pPr>
      <w:rPr>
        <w:rFonts w:ascii="Symbol" w:hAnsi="Symbol" w:hint="default"/>
      </w:rPr>
    </w:lvl>
    <w:lvl w:ilvl="1" w:tplc="5EA2E74C" w:tentative="1">
      <w:start w:val="1"/>
      <w:numFmt w:val="bullet"/>
      <w:lvlText w:val=""/>
      <w:lvlJc w:val="left"/>
      <w:pPr>
        <w:tabs>
          <w:tab w:val="num" w:pos="1440"/>
        </w:tabs>
        <w:ind w:left="1440" w:hanging="360"/>
      </w:pPr>
      <w:rPr>
        <w:rFonts w:ascii="Symbol" w:hAnsi="Symbol" w:hint="default"/>
      </w:rPr>
    </w:lvl>
    <w:lvl w:ilvl="2" w:tplc="D466D4B6" w:tentative="1">
      <w:start w:val="1"/>
      <w:numFmt w:val="bullet"/>
      <w:lvlText w:val=""/>
      <w:lvlJc w:val="left"/>
      <w:pPr>
        <w:tabs>
          <w:tab w:val="num" w:pos="2160"/>
        </w:tabs>
        <w:ind w:left="2160" w:hanging="360"/>
      </w:pPr>
      <w:rPr>
        <w:rFonts w:ascii="Symbol" w:hAnsi="Symbol" w:hint="default"/>
      </w:rPr>
    </w:lvl>
    <w:lvl w:ilvl="3" w:tplc="F35CAEAA" w:tentative="1">
      <w:start w:val="1"/>
      <w:numFmt w:val="bullet"/>
      <w:lvlText w:val=""/>
      <w:lvlJc w:val="left"/>
      <w:pPr>
        <w:tabs>
          <w:tab w:val="num" w:pos="2880"/>
        </w:tabs>
        <w:ind w:left="2880" w:hanging="360"/>
      </w:pPr>
      <w:rPr>
        <w:rFonts w:ascii="Symbol" w:hAnsi="Symbol" w:hint="default"/>
      </w:rPr>
    </w:lvl>
    <w:lvl w:ilvl="4" w:tplc="401600AE" w:tentative="1">
      <w:start w:val="1"/>
      <w:numFmt w:val="bullet"/>
      <w:lvlText w:val=""/>
      <w:lvlJc w:val="left"/>
      <w:pPr>
        <w:tabs>
          <w:tab w:val="num" w:pos="3600"/>
        </w:tabs>
        <w:ind w:left="3600" w:hanging="360"/>
      </w:pPr>
      <w:rPr>
        <w:rFonts w:ascii="Symbol" w:hAnsi="Symbol" w:hint="default"/>
      </w:rPr>
    </w:lvl>
    <w:lvl w:ilvl="5" w:tplc="910AA9C0" w:tentative="1">
      <w:start w:val="1"/>
      <w:numFmt w:val="bullet"/>
      <w:lvlText w:val=""/>
      <w:lvlJc w:val="left"/>
      <w:pPr>
        <w:tabs>
          <w:tab w:val="num" w:pos="4320"/>
        </w:tabs>
        <w:ind w:left="4320" w:hanging="360"/>
      </w:pPr>
      <w:rPr>
        <w:rFonts w:ascii="Symbol" w:hAnsi="Symbol" w:hint="default"/>
      </w:rPr>
    </w:lvl>
    <w:lvl w:ilvl="6" w:tplc="DF9AA4E8" w:tentative="1">
      <w:start w:val="1"/>
      <w:numFmt w:val="bullet"/>
      <w:lvlText w:val=""/>
      <w:lvlJc w:val="left"/>
      <w:pPr>
        <w:tabs>
          <w:tab w:val="num" w:pos="5040"/>
        </w:tabs>
        <w:ind w:left="5040" w:hanging="360"/>
      </w:pPr>
      <w:rPr>
        <w:rFonts w:ascii="Symbol" w:hAnsi="Symbol" w:hint="default"/>
      </w:rPr>
    </w:lvl>
    <w:lvl w:ilvl="7" w:tplc="CEB2054E" w:tentative="1">
      <w:start w:val="1"/>
      <w:numFmt w:val="bullet"/>
      <w:lvlText w:val=""/>
      <w:lvlJc w:val="left"/>
      <w:pPr>
        <w:tabs>
          <w:tab w:val="num" w:pos="5760"/>
        </w:tabs>
        <w:ind w:left="5760" w:hanging="360"/>
      </w:pPr>
      <w:rPr>
        <w:rFonts w:ascii="Symbol" w:hAnsi="Symbol" w:hint="default"/>
      </w:rPr>
    </w:lvl>
    <w:lvl w:ilvl="8" w:tplc="03F898F4"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2D22357D"/>
    <w:multiLevelType w:val="hybridMultilevel"/>
    <w:tmpl w:val="892CEE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DBB1706"/>
    <w:multiLevelType w:val="hybridMultilevel"/>
    <w:tmpl w:val="F62210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462A6BA3"/>
    <w:multiLevelType w:val="hybridMultilevel"/>
    <w:tmpl w:val="CCC41062"/>
    <w:lvl w:ilvl="0" w:tplc="080A000F">
      <w:start w:val="4"/>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48331035"/>
    <w:multiLevelType w:val="hybridMultilevel"/>
    <w:tmpl w:val="B34AB664"/>
    <w:lvl w:ilvl="0" w:tplc="D1B2480C">
      <w:start w:val="1"/>
      <w:numFmt w:val="decimal"/>
      <w:lvlText w:val="%1."/>
      <w:lvlJc w:val="left"/>
      <w:pPr>
        <w:ind w:left="720" w:hanging="360"/>
      </w:pPr>
      <w:rPr>
        <w:rFonts w:hint="default"/>
        <w:color w:val="auto"/>
        <w:w w:val="95"/>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54032D9C"/>
    <w:multiLevelType w:val="hybridMultilevel"/>
    <w:tmpl w:val="CBE823E8"/>
    <w:lvl w:ilvl="0" w:tplc="C2BC17F4">
      <w:start w:val="1"/>
      <w:numFmt w:val="bullet"/>
      <w:lvlText w:val=""/>
      <w:lvlPicBulletId w:val="0"/>
      <w:lvlJc w:val="left"/>
      <w:pPr>
        <w:tabs>
          <w:tab w:val="num" w:pos="720"/>
        </w:tabs>
        <w:ind w:left="720" w:hanging="360"/>
      </w:pPr>
      <w:rPr>
        <w:rFonts w:ascii="Symbol" w:hAnsi="Symbol" w:hint="default"/>
      </w:rPr>
    </w:lvl>
    <w:lvl w:ilvl="1" w:tplc="6B948AF0" w:tentative="1">
      <w:start w:val="1"/>
      <w:numFmt w:val="bullet"/>
      <w:lvlText w:val=""/>
      <w:lvlJc w:val="left"/>
      <w:pPr>
        <w:tabs>
          <w:tab w:val="num" w:pos="1440"/>
        </w:tabs>
        <w:ind w:left="1440" w:hanging="360"/>
      </w:pPr>
      <w:rPr>
        <w:rFonts w:ascii="Symbol" w:hAnsi="Symbol" w:hint="default"/>
      </w:rPr>
    </w:lvl>
    <w:lvl w:ilvl="2" w:tplc="C1300A50" w:tentative="1">
      <w:start w:val="1"/>
      <w:numFmt w:val="bullet"/>
      <w:lvlText w:val=""/>
      <w:lvlJc w:val="left"/>
      <w:pPr>
        <w:tabs>
          <w:tab w:val="num" w:pos="2160"/>
        </w:tabs>
        <w:ind w:left="2160" w:hanging="360"/>
      </w:pPr>
      <w:rPr>
        <w:rFonts w:ascii="Symbol" w:hAnsi="Symbol" w:hint="default"/>
      </w:rPr>
    </w:lvl>
    <w:lvl w:ilvl="3" w:tplc="1D7EC89C" w:tentative="1">
      <w:start w:val="1"/>
      <w:numFmt w:val="bullet"/>
      <w:lvlText w:val=""/>
      <w:lvlJc w:val="left"/>
      <w:pPr>
        <w:tabs>
          <w:tab w:val="num" w:pos="2880"/>
        </w:tabs>
        <w:ind w:left="2880" w:hanging="360"/>
      </w:pPr>
      <w:rPr>
        <w:rFonts w:ascii="Symbol" w:hAnsi="Symbol" w:hint="default"/>
      </w:rPr>
    </w:lvl>
    <w:lvl w:ilvl="4" w:tplc="7E6459D2" w:tentative="1">
      <w:start w:val="1"/>
      <w:numFmt w:val="bullet"/>
      <w:lvlText w:val=""/>
      <w:lvlJc w:val="left"/>
      <w:pPr>
        <w:tabs>
          <w:tab w:val="num" w:pos="3600"/>
        </w:tabs>
        <w:ind w:left="3600" w:hanging="360"/>
      </w:pPr>
      <w:rPr>
        <w:rFonts w:ascii="Symbol" w:hAnsi="Symbol" w:hint="default"/>
      </w:rPr>
    </w:lvl>
    <w:lvl w:ilvl="5" w:tplc="3E3E1C34" w:tentative="1">
      <w:start w:val="1"/>
      <w:numFmt w:val="bullet"/>
      <w:lvlText w:val=""/>
      <w:lvlJc w:val="left"/>
      <w:pPr>
        <w:tabs>
          <w:tab w:val="num" w:pos="4320"/>
        </w:tabs>
        <w:ind w:left="4320" w:hanging="360"/>
      </w:pPr>
      <w:rPr>
        <w:rFonts w:ascii="Symbol" w:hAnsi="Symbol" w:hint="default"/>
      </w:rPr>
    </w:lvl>
    <w:lvl w:ilvl="6" w:tplc="7FD2FB9E" w:tentative="1">
      <w:start w:val="1"/>
      <w:numFmt w:val="bullet"/>
      <w:lvlText w:val=""/>
      <w:lvlJc w:val="left"/>
      <w:pPr>
        <w:tabs>
          <w:tab w:val="num" w:pos="5040"/>
        </w:tabs>
        <w:ind w:left="5040" w:hanging="360"/>
      </w:pPr>
      <w:rPr>
        <w:rFonts w:ascii="Symbol" w:hAnsi="Symbol" w:hint="default"/>
      </w:rPr>
    </w:lvl>
    <w:lvl w:ilvl="7" w:tplc="751E8D6E" w:tentative="1">
      <w:start w:val="1"/>
      <w:numFmt w:val="bullet"/>
      <w:lvlText w:val=""/>
      <w:lvlJc w:val="left"/>
      <w:pPr>
        <w:tabs>
          <w:tab w:val="num" w:pos="5760"/>
        </w:tabs>
        <w:ind w:left="5760" w:hanging="360"/>
      </w:pPr>
      <w:rPr>
        <w:rFonts w:ascii="Symbol" w:hAnsi="Symbol" w:hint="default"/>
      </w:rPr>
    </w:lvl>
    <w:lvl w:ilvl="8" w:tplc="27101F18" w:tentative="1">
      <w:start w:val="1"/>
      <w:numFmt w:val="bullet"/>
      <w:lvlText w:val=""/>
      <w:lvlJc w:val="left"/>
      <w:pPr>
        <w:tabs>
          <w:tab w:val="num" w:pos="6480"/>
        </w:tabs>
        <w:ind w:left="6480" w:hanging="360"/>
      </w:pPr>
      <w:rPr>
        <w:rFonts w:ascii="Symbol" w:hAnsi="Symbol" w:hint="default"/>
      </w:rPr>
    </w:lvl>
  </w:abstractNum>
  <w:abstractNum w:abstractNumId="11" w15:restartNumberingAfterBreak="0">
    <w:nsid w:val="76777601"/>
    <w:multiLevelType w:val="hybridMultilevel"/>
    <w:tmpl w:val="B144FC9A"/>
    <w:lvl w:ilvl="0" w:tplc="6E10F154">
      <w:start w:val="1"/>
      <w:numFmt w:val="decimal"/>
      <w:lvlText w:val="%1."/>
      <w:lvlJc w:val="left"/>
      <w:pPr>
        <w:ind w:left="720" w:hanging="360"/>
      </w:pPr>
      <w:rPr>
        <w:rFonts w:ascii="Calibri" w:eastAsia="Calibri" w:hAnsi="Calibri" w:cs="Times New Roman"/>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76D10B89"/>
    <w:multiLevelType w:val="hybridMultilevel"/>
    <w:tmpl w:val="B276DF76"/>
    <w:lvl w:ilvl="0" w:tplc="0C06B462">
      <w:start w:val="1"/>
      <w:numFmt w:val="bullet"/>
      <w:lvlText w:val="-"/>
      <w:lvlJc w:val="left"/>
      <w:pPr>
        <w:ind w:left="1080" w:hanging="360"/>
      </w:pPr>
      <w:rPr>
        <w:rFonts w:ascii="Calibri" w:eastAsiaTheme="minorHAnsi" w:hAnsi="Calibri" w:cstheme="minorBidi"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3" w15:restartNumberingAfterBreak="0">
    <w:nsid w:val="79D066C6"/>
    <w:multiLevelType w:val="hybridMultilevel"/>
    <w:tmpl w:val="23FA7E78"/>
    <w:lvl w:ilvl="0" w:tplc="3E54AFF6">
      <w:start w:val="1"/>
      <w:numFmt w:val="bullet"/>
      <w:lvlText w:val=""/>
      <w:lvlPicBulletId w:val="1"/>
      <w:lvlJc w:val="left"/>
      <w:pPr>
        <w:tabs>
          <w:tab w:val="num" w:pos="720"/>
        </w:tabs>
        <w:ind w:left="720" w:hanging="360"/>
      </w:pPr>
      <w:rPr>
        <w:rFonts w:ascii="Symbol" w:hAnsi="Symbol" w:hint="default"/>
      </w:rPr>
    </w:lvl>
    <w:lvl w:ilvl="1" w:tplc="F6328582" w:tentative="1">
      <w:start w:val="1"/>
      <w:numFmt w:val="bullet"/>
      <w:lvlText w:val=""/>
      <w:lvlJc w:val="left"/>
      <w:pPr>
        <w:tabs>
          <w:tab w:val="num" w:pos="1440"/>
        </w:tabs>
        <w:ind w:left="1440" w:hanging="360"/>
      </w:pPr>
      <w:rPr>
        <w:rFonts w:ascii="Symbol" w:hAnsi="Symbol" w:hint="default"/>
      </w:rPr>
    </w:lvl>
    <w:lvl w:ilvl="2" w:tplc="6150B8A4" w:tentative="1">
      <w:start w:val="1"/>
      <w:numFmt w:val="bullet"/>
      <w:lvlText w:val=""/>
      <w:lvlJc w:val="left"/>
      <w:pPr>
        <w:tabs>
          <w:tab w:val="num" w:pos="2160"/>
        </w:tabs>
        <w:ind w:left="2160" w:hanging="360"/>
      </w:pPr>
      <w:rPr>
        <w:rFonts w:ascii="Symbol" w:hAnsi="Symbol" w:hint="default"/>
      </w:rPr>
    </w:lvl>
    <w:lvl w:ilvl="3" w:tplc="E174B4B8" w:tentative="1">
      <w:start w:val="1"/>
      <w:numFmt w:val="bullet"/>
      <w:lvlText w:val=""/>
      <w:lvlJc w:val="left"/>
      <w:pPr>
        <w:tabs>
          <w:tab w:val="num" w:pos="2880"/>
        </w:tabs>
        <w:ind w:left="2880" w:hanging="360"/>
      </w:pPr>
      <w:rPr>
        <w:rFonts w:ascii="Symbol" w:hAnsi="Symbol" w:hint="default"/>
      </w:rPr>
    </w:lvl>
    <w:lvl w:ilvl="4" w:tplc="9984C56E" w:tentative="1">
      <w:start w:val="1"/>
      <w:numFmt w:val="bullet"/>
      <w:lvlText w:val=""/>
      <w:lvlJc w:val="left"/>
      <w:pPr>
        <w:tabs>
          <w:tab w:val="num" w:pos="3600"/>
        </w:tabs>
        <w:ind w:left="3600" w:hanging="360"/>
      </w:pPr>
      <w:rPr>
        <w:rFonts w:ascii="Symbol" w:hAnsi="Symbol" w:hint="default"/>
      </w:rPr>
    </w:lvl>
    <w:lvl w:ilvl="5" w:tplc="A888D814" w:tentative="1">
      <w:start w:val="1"/>
      <w:numFmt w:val="bullet"/>
      <w:lvlText w:val=""/>
      <w:lvlJc w:val="left"/>
      <w:pPr>
        <w:tabs>
          <w:tab w:val="num" w:pos="4320"/>
        </w:tabs>
        <w:ind w:left="4320" w:hanging="360"/>
      </w:pPr>
      <w:rPr>
        <w:rFonts w:ascii="Symbol" w:hAnsi="Symbol" w:hint="default"/>
      </w:rPr>
    </w:lvl>
    <w:lvl w:ilvl="6" w:tplc="EF92624E" w:tentative="1">
      <w:start w:val="1"/>
      <w:numFmt w:val="bullet"/>
      <w:lvlText w:val=""/>
      <w:lvlJc w:val="left"/>
      <w:pPr>
        <w:tabs>
          <w:tab w:val="num" w:pos="5040"/>
        </w:tabs>
        <w:ind w:left="5040" w:hanging="360"/>
      </w:pPr>
      <w:rPr>
        <w:rFonts w:ascii="Symbol" w:hAnsi="Symbol" w:hint="default"/>
      </w:rPr>
    </w:lvl>
    <w:lvl w:ilvl="7" w:tplc="E620192C" w:tentative="1">
      <w:start w:val="1"/>
      <w:numFmt w:val="bullet"/>
      <w:lvlText w:val=""/>
      <w:lvlJc w:val="left"/>
      <w:pPr>
        <w:tabs>
          <w:tab w:val="num" w:pos="5760"/>
        </w:tabs>
        <w:ind w:left="5760" w:hanging="360"/>
      </w:pPr>
      <w:rPr>
        <w:rFonts w:ascii="Symbol" w:hAnsi="Symbol" w:hint="default"/>
      </w:rPr>
    </w:lvl>
    <w:lvl w:ilvl="8" w:tplc="06D44F62" w:tentative="1">
      <w:start w:val="1"/>
      <w:numFmt w:val="bullet"/>
      <w:lvlText w:val=""/>
      <w:lvlJc w:val="left"/>
      <w:pPr>
        <w:tabs>
          <w:tab w:val="num" w:pos="6480"/>
        </w:tabs>
        <w:ind w:left="6480" w:hanging="360"/>
      </w:pPr>
      <w:rPr>
        <w:rFonts w:ascii="Symbol" w:hAnsi="Symbol" w:hint="default"/>
      </w:rPr>
    </w:lvl>
  </w:abstractNum>
  <w:num w:numId="1">
    <w:abstractNumId w:val="0"/>
  </w:num>
  <w:num w:numId="2">
    <w:abstractNumId w:val="7"/>
  </w:num>
  <w:num w:numId="3">
    <w:abstractNumId w:val="2"/>
  </w:num>
  <w:num w:numId="4">
    <w:abstractNumId w:val="9"/>
  </w:num>
  <w:num w:numId="5">
    <w:abstractNumId w:val="10"/>
  </w:num>
  <w:num w:numId="6">
    <w:abstractNumId w:val="13"/>
  </w:num>
  <w:num w:numId="7">
    <w:abstractNumId w:val="1"/>
  </w:num>
  <w:num w:numId="8">
    <w:abstractNumId w:val="11"/>
  </w:num>
  <w:num w:numId="9">
    <w:abstractNumId w:val="5"/>
  </w:num>
  <w:num w:numId="10">
    <w:abstractNumId w:val="3"/>
  </w:num>
  <w:num w:numId="11">
    <w:abstractNumId w:val="8"/>
  </w:num>
  <w:num w:numId="12">
    <w:abstractNumId w:val="4"/>
  </w:num>
  <w:num w:numId="13">
    <w:abstractNumId w:val="12"/>
  </w:num>
  <w:num w:numId="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026C"/>
    <w:rsid w:val="0000110C"/>
    <w:rsid w:val="0000221B"/>
    <w:rsid w:val="0000358D"/>
    <w:rsid w:val="0000373C"/>
    <w:rsid w:val="00003790"/>
    <w:rsid w:val="00003BB1"/>
    <w:rsid w:val="00003CF1"/>
    <w:rsid w:val="00003E4E"/>
    <w:rsid w:val="0000402C"/>
    <w:rsid w:val="000041DB"/>
    <w:rsid w:val="00007031"/>
    <w:rsid w:val="000071D1"/>
    <w:rsid w:val="00007A4A"/>
    <w:rsid w:val="0001099A"/>
    <w:rsid w:val="00010FDC"/>
    <w:rsid w:val="00011801"/>
    <w:rsid w:val="000118C8"/>
    <w:rsid w:val="00011C1F"/>
    <w:rsid w:val="000131E1"/>
    <w:rsid w:val="00013A0A"/>
    <w:rsid w:val="00013C4A"/>
    <w:rsid w:val="00013CCA"/>
    <w:rsid w:val="00014D9E"/>
    <w:rsid w:val="00015129"/>
    <w:rsid w:val="000157E9"/>
    <w:rsid w:val="00015FC3"/>
    <w:rsid w:val="00016FBB"/>
    <w:rsid w:val="000175E5"/>
    <w:rsid w:val="000177CE"/>
    <w:rsid w:val="00017BAE"/>
    <w:rsid w:val="00017F27"/>
    <w:rsid w:val="00017FEA"/>
    <w:rsid w:val="000202BD"/>
    <w:rsid w:val="0002034E"/>
    <w:rsid w:val="00020908"/>
    <w:rsid w:val="0002183C"/>
    <w:rsid w:val="00021F85"/>
    <w:rsid w:val="000222B5"/>
    <w:rsid w:val="00022305"/>
    <w:rsid w:val="00023B21"/>
    <w:rsid w:val="00024CA5"/>
    <w:rsid w:val="00024DFF"/>
    <w:rsid w:val="0002560B"/>
    <w:rsid w:val="000264F8"/>
    <w:rsid w:val="00026C7F"/>
    <w:rsid w:val="000273B6"/>
    <w:rsid w:val="00027D29"/>
    <w:rsid w:val="00030B51"/>
    <w:rsid w:val="000313F5"/>
    <w:rsid w:val="0003191B"/>
    <w:rsid w:val="00031BAD"/>
    <w:rsid w:val="0003323A"/>
    <w:rsid w:val="0003354E"/>
    <w:rsid w:val="00033A6B"/>
    <w:rsid w:val="00033CF4"/>
    <w:rsid w:val="00035C2C"/>
    <w:rsid w:val="00036323"/>
    <w:rsid w:val="0003669C"/>
    <w:rsid w:val="00037016"/>
    <w:rsid w:val="00037469"/>
    <w:rsid w:val="0004000C"/>
    <w:rsid w:val="00040947"/>
    <w:rsid w:val="00040DCE"/>
    <w:rsid w:val="00041627"/>
    <w:rsid w:val="00042142"/>
    <w:rsid w:val="0004289E"/>
    <w:rsid w:val="0004436E"/>
    <w:rsid w:val="00045253"/>
    <w:rsid w:val="0004743D"/>
    <w:rsid w:val="00047847"/>
    <w:rsid w:val="00050143"/>
    <w:rsid w:val="000517DD"/>
    <w:rsid w:val="000528F5"/>
    <w:rsid w:val="00052D2E"/>
    <w:rsid w:val="000533A0"/>
    <w:rsid w:val="000551E8"/>
    <w:rsid w:val="00056157"/>
    <w:rsid w:val="00056800"/>
    <w:rsid w:val="0005700A"/>
    <w:rsid w:val="00057095"/>
    <w:rsid w:val="00057627"/>
    <w:rsid w:val="000578CC"/>
    <w:rsid w:val="00057B16"/>
    <w:rsid w:val="000602DB"/>
    <w:rsid w:val="000605C1"/>
    <w:rsid w:val="0006220E"/>
    <w:rsid w:val="0006337A"/>
    <w:rsid w:val="0006351D"/>
    <w:rsid w:val="00064CAE"/>
    <w:rsid w:val="0006556E"/>
    <w:rsid w:val="00066384"/>
    <w:rsid w:val="000677FE"/>
    <w:rsid w:val="000707B0"/>
    <w:rsid w:val="00070D67"/>
    <w:rsid w:val="00071489"/>
    <w:rsid w:val="00072775"/>
    <w:rsid w:val="00073193"/>
    <w:rsid w:val="0007333C"/>
    <w:rsid w:val="00073BBF"/>
    <w:rsid w:val="00073DB3"/>
    <w:rsid w:val="00074549"/>
    <w:rsid w:val="00074F3B"/>
    <w:rsid w:val="00077C18"/>
    <w:rsid w:val="000803BE"/>
    <w:rsid w:val="00080C49"/>
    <w:rsid w:val="000815C0"/>
    <w:rsid w:val="00081A26"/>
    <w:rsid w:val="000821FB"/>
    <w:rsid w:val="00082284"/>
    <w:rsid w:val="00082CEB"/>
    <w:rsid w:val="00082FF5"/>
    <w:rsid w:val="0008311F"/>
    <w:rsid w:val="0008340B"/>
    <w:rsid w:val="0008384F"/>
    <w:rsid w:val="00083FA6"/>
    <w:rsid w:val="0008407C"/>
    <w:rsid w:val="000840F3"/>
    <w:rsid w:val="0008465C"/>
    <w:rsid w:val="000848B9"/>
    <w:rsid w:val="000855A8"/>
    <w:rsid w:val="000858F9"/>
    <w:rsid w:val="0009024F"/>
    <w:rsid w:val="00090C01"/>
    <w:rsid w:val="00091B1F"/>
    <w:rsid w:val="00091F5C"/>
    <w:rsid w:val="0009467E"/>
    <w:rsid w:val="00095EE6"/>
    <w:rsid w:val="00097F16"/>
    <w:rsid w:val="00097FF8"/>
    <w:rsid w:val="000A0A8C"/>
    <w:rsid w:val="000A1A32"/>
    <w:rsid w:val="000A1CB8"/>
    <w:rsid w:val="000A2A95"/>
    <w:rsid w:val="000A4D05"/>
    <w:rsid w:val="000A56DC"/>
    <w:rsid w:val="000A6244"/>
    <w:rsid w:val="000A6489"/>
    <w:rsid w:val="000A6F64"/>
    <w:rsid w:val="000A6FE1"/>
    <w:rsid w:val="000A794C"/>
    <w:rsid w:val="000A7B23"/>
    <w:rsid w:val="000A7C46"/>
    <w:rsid w:val="000B0C0E"/>
    <w:rsid w:val="000B0DA3"/>
    <w:rsid w:val="000B1A5A"/>
    <w:rsid w:val="000B321F"/>
    <w:rsid w:val="000B36DD"/>
    <w:rsid w:val="000B4201"/>
    <w:rsid w:val="000B4390"/>
    <w:rsid w:val="000B4517"/>
    <w:rsid w:val="000B4634"/>
    <w:rsid w:val="000B495C"/>
    <w:rsid w:val="000B5E40"/>
    <w:rsid w:val="000B6114"/>
    <w:rsid w:val="000B6AE7"/>
    <w:rsid w:val="000B788A"/>
    <w:rsid w:val="000C041D"/>
    <w:rsid w:val="000C1750"/>
    <w:rsid w:val="000C2525"/>
    <w:rsid w:val="000C2976"/>
    <w:rsid w:val="000C3AA3"/>
    <w:rsid w:val="000C4764"/>
    <w:rsid w:val="000C4F7F"/>
    <w:rsid w:val="000C5D90"/>
    <w:rsid w:val="000C63B8"/>
    <w:rsid w:val="000C6AAD"/>
    <w:rsid w:val="000C742B"/>
    <w:rsid w:val="000D15CA"/>
    <w:rsid w:val="000D215C"/>
    <w:rsid w:val="000D2E2D"/>
    <w:rsid w:val="000D3D6A"/>
    <w:rsid w:val="000D5E71"/>
    <w:rsid w:val="000D5F61"/>
    <w:rsid w:val="000D6304"/>
    <w:rsid w:val="000D6CB2"/>
    <w:rsid w:val="000D6F12"/>
    <w:rsid w:val="000D6F56"/>
    <w:rsid w:val="000D7F4D"/>
    <w:rsid w:val="000E0858"/>
    <w:rsid w:val="000E0D8D"/>
    <w:rsid w:val="000E155E"/>
    <w:rsid w:val="000E1F75"/>
    <w:rsid w:val="000E24FB"/>
    <w:rsid w:val="000E2E26"/>
    <w:rsid w:val="000E2F09"/>
    <w:rsid w:val="000E3440"/>
    <w:rsid w:val="000E3FDA"/>
    <w:rsid w:val="000E4085"/>
    <w:rsid w:val="000E4588"/>
    <w:rsid w:val="000E4722"/>
    <w:rsid w:val="000E4A97"/>
    <w:rsid w:val="000E64B2"/>
    <w:rsid w:val="000E6710"/>
    <w:rsid w:val="000E69BE"/>
    <w:rsid w:val="000E7359"/>
    <w:rsid w:val="000E78F8"/>
    <w:rsid w:val="000E7C18"/>
    <w:rsid w:val="000E7DDA"/>
    <w:rsid w:val="000F0A2E"/>
    <w:rsid w:val="000F0C48"/>
    <w:rsid w:val="000F2C51"/>
    <w:rsid w:val="000F3ED6"/>
    <w:rsid w:val="000F6EA7"/>
    <w:rsid w:val="000F7584"/>
    <w:rsid w:val="000F7FE5"/>
    <w:rsid w:val="00101DE6"/>
    <w:rsid w:val="00101FFA"/>
    <w:rsid w:val="001024AC"/>
    <w:rsid w:val="00104639"/>
    <w:rsid w:val="00105EFD"/>
    <w:rsid w:val="001062FA"/>
    <w:rsid w:val="00107139"/>
    <w:rsid w:val="00107391"/>
    <w:rsid w:val="00110836"/>
    <w:rsid w:val="00112AB6"/>
    <w:rsid w:val="00113945"/>
    <w:rsid w:val="00113C6E"/>
    <w:rsid w:val="00114157"/>
    <w:rsid w:val="0011428A"/>
    <w:rsid w:val="001157C2"/>
    <w:rsid w:val="00115B99"/>
    <w:rsid w:val="00115F5E"/>
    <w:rsid w:val="001206D1"/>
    <w:rsid w:val="001219D3"/>
    <w:rsid w:val="001234EE"/>
    <w:rsid w:val="0012359C"/>
    <w:rsid w:val="00124136"/>
    <w:rsid w:val="00124B54"/>
    <w:rsid w:val="00125171"/>
    <w:rsid w:val="00125241"/>
    <w:rsid w:val="001260BA"/>
    <w:rsid w:val="0012617A"/>
    <w:rsid w:val="001266A6"/>
    <w:rsid w:val="00126C44"/>
    <w:rsid w:val="00130FAA"/>
    <w:rsid w:val="001310F9"/>
    <w:rsid w:val="00131DC7"/>
    <w:rsid w:val="0013289D"/>
    <w:rsid w:val="00132B97"/>
    <w:rsid w:val="00133C00"/>
    <w:rsid w:val="00134225"/>
    <w:rsid w:val="00134FA9"/>
    <w:rsid w:val="00135211"/>
    <w:rsid w:val="00135AAB"/>
    <w:rsid w:val="00136197"/>
    <w:rsid w:val="00136212"/>
    <w:rsid w:val="00136A14"/>
    <w:rsid w:val="00136DEF"/>
    <w:rsid w:val="00137128"/>
    <w:rsid w:val="00137874"/>
    <w:rsid w:val="00137E0E"/>
    <w:rsid w:val="00140822"/>
    <w:rsid w:val="00140CCD"/>
    <w:rsid w:val="00141089"/>
    <w:rsid w:val="00141A47"/>
    <w:rsid w:val="00141A48"/>
    <w:rsid w:val="00141CEF"/>
    <w:rsid w:val="00141D7E"/>
    <w:rsid w:val="001420AE"/>
    <w:rsid w:val="00142AF3"/>
    <w:rsid w:val="001439BE"/>
    <w:rsid w:val="0014402B"/>
    <w:rsid w:val="00144164"/>
    <w:rsid w:val="00144670"/>
    <w:rsid w:val="001457F8"/>
    <w:rsid w:val="00145D0E"/>
    <w:rsid w:val="00146447"/>
    <w:rsid w:val="00147192"/>
    <w:rsid w:val="00147A55"/>
    <w:rsid w:val="00150702"/>
    <w:rsid w:val="00150790"/>
    <w:rsid w:val="00150C33"/>
    <w:rsid w:val="00150E03"/>
    <w:rsid w:val="001516FB"/>
    <w:rsid w:val="001529F2"/>
    <w:rsid w:val="00154327"/>
    <w:rsid w:val="001544F5"/>
    <w:rsid w:val="00155BF7"/>
    <w:rsid w:val="001560D9"/>
    <w:rsid w:val="0015639D"/>
    <w:rsid w:val="00156C73"/>
    <w:rsid w:val="00157E1C"/>
    <w:rsid w:val="001603DA"/>
    <w:rsid w:val="00161954"/>
    <w:rsid w:val="00162C8F"/>
    <w:rsid w:val="00162F29"/>
    <w:rsid w:val="00163277"/>
    <w:rsid w:val="001643F2"/>
    <w:rsid w:val="0016442A"/>
    <w:rsid w:val="001644DA"/>
    <w:rsid w:val="00164B5D"/>
    <w:rsid w:val="00165283"/>
    <w:rsid w:val="00165E3A"/>
    <w:rsid w:val="001662D2"/>
    <w:rsid w:val="00166881"/>
    <w:rsid w:val="0016714B"/>
    <w:rsid w:val="00167212"/>
    <w:rsid w:val="001674D9"/>
    <w:rsid w:val="001674F6"/>
    <w:rsid w:val="00167683"/>
    <w:rsid w:val="00167C7D"/>
    <w:rsid w:val="00167D5D"/>
    <w:rsid w:val="0017056C"/>
    <w:rsid w:val="00171692"/>
    <w:rsid w:val="00172970"/>
    <w:rsid w:val="00172C7E"/>
    <w:rsid w:val="00172EBE"/>
    <w:rsid w:val="0017312F"/>
    <w:rsid w:val="00173A5B"/>
    <w:rsid w:val="00174161"/>
    <w:rsid w:val="001749EC"/>
    <w:rsid w:val="00174BC8"/>
    <w:rsid w:val="001756F9"/>
    <w:rsid w:val="00175A5A"/>
    <w:rsid w:val="0018021D"/>
    <w:rsid w:val="0018104B"/>
    <w:rsid w:val="00181230"/>
    <w:rsid w:val="0018214B"/>
    <w:rsid w:val="00182D2C"/>
    <w:rsid w:val="00182D60"/>
    <w:rsid w:val="00182D91"/>
    <w:rsid w:val="001848DE"/>
    <w:rsid w:val="001850CF"/>
    <w:rsid w:val="00185153"/>
    <w:rsid w:val="001858DC"/>
    <w:rsid w:val="00186441"/>
    <w:rsid w:val="001868BD"/>
    <w:rsid w:val="001869C3"/>
    <w:rsid w:val="00186B94"/>
    <w:rsid w:val="00190816"/>
    <w:rsid w:val="001912A8"/>
    <w:rsid w:val="00191DED"/>
    <w:rsid w:val="001928CF"/>
    <w:rsid w:val="00192A2C"/>
    <w:rsid w:val="00192A51"/>
    <w:rsid w:val="00193263"/>
    <w:rsid w:val="00193BAB"/>
    <w:rsid w:val="0019475A"/>
    <w:rsid w:val="001951F2"/>
    <w:rsid w:val="00195A33"/>
    <w:rsid w:val="00196683"/>
    <w:rsid w:val="00197319"/>
    <w:rsid w:val="00197773"/>
    <w:rsid w:val="001A0288"/>
    <w:rsid w:val="001A0D41"/>
    <w:rsid w:val="001A213A"/>
    <w:rsid w:val="001A224F"/>
    <w:rsid w:val="001A262B"/>
    <w:rsid w:val="001A3840"/>
    <w:rsid w:val="001A45BB"/>
    <w:rsid w:val="001A486A"/>
    <w:rsid w:val="001A48CC"/>
    <w:rsid w:val="001A4FD9"/>
    <w:rsid w:val="001A58A0"/>
    <w:rsid w:val="001A63D4"/>
    <w:rsid w:val="001A727F"/>
    <w:rsid w:val="001A74A8"/>
    <w:rsid w:val="001A7501"/>
    <w:rsid w:val="001B1EA6"/>
    <w:rsid w:val="001B34C0"/>
    <w:rsid w:val="001B37B0"/>
    <w:rsid w:val="001B3C58"/>
    <w:rsid w:val="001B477A"/>
    <w:rsid w:val="001B5212"/>
    <w:rsid w:val="001B532D"/>
    <w:rsid w:val="001B6A2F"/>
    <w:rsid w:val="001B7EBF"/>
    <w:rsid w:val="001B7F46"/>
    <w:rsid w:val="001C07E2"/>
    <w:rsid w:val="001C0A3D"/>
    <w:rsid w:val="001C0BA5"/>
    <w:rsid w:val="001C18CA"/>
    <w:rsid w:val="001C1D36"/>
    <w:rsid w:val="001C4455"/>
    <w:rsid w:val="001C512E"/>
    <w:rsid w:val="001C58B6"/>
    <w:rsid w:val="001C5D94"/>
    <w:rsid w:val="001C6160"/>
    <w:rsid w:val="001C62BA"/>
    <w:rsid w:val="001C6B1E"/>
    <w:rsid w:val="001C6DB2"/>
    <w:rsid w:val="001C7A65"/>
    <w:rsid w:val="001D08E1"/>
    <w:rsid w:val="001D09A0"/>
    <w:rsid w:val="001D0BBE"/>
    <w:rsid w:val="001D0C6D"/>
    <w:rsid w:val="001D1EDD"/>
    <w:rsid w:val="001D3507"/>
    <w:rsid w:val="001D3855"/>
    <w:rsid w:val="001D4749"/>
    <w:rsid w:val="001D5187"/>
    <w:rsid w:val="001D5864"/>
    <w:rsid w:val="001D5FF3"/>
    <w:rsid w:val="001D627D"/>
    <w:rsid w:val="001D6397"/>
    <w:rsid w:val="001D7449"/>
    <w:rsid w:val="001E12BF"/>
    <w:rsid w:val="001E142F"/>
    <w:rsid w:val="001E154F"/>
    <w:rsid w:val="001E18E5"/>
    <w:rsid w:val="001E1C2D"/>
    <w:rsid w:val="001E23B5"/>
    <w:rsid w:val="001E37C1"/>
    <w:rsid w:val="001E4012"/>
    <w:rsid w:val="001E438C"/>
    <w:rsid w:val="001E4A9F"/>
    <w:rsid w:val="001E79B1"/>
    <w:rsid w:val="001F0BBD"/>
    <w:rsid w:val="001F16BC"/>
    <w:rsid w:val="001F178C"/>
    <w:rsid w:val="001F194A"/>
    <w:rsid w:val="001F3166"/>
    <w:rsid w:val="001F4888"/>
    <w:rsid w:val="001F58B4"/>
    <w:rsid w:val="001F5D25"/>
    <w:rsid w:val="001F6506"/>
    <w:rsid w:val="001F6B54"/>
    <w:rsid w:val="001F6B5C"/>
    <w:rsid w:val="001F6E96"/>
    <w:rsid w:val="001F6FD1"/>
    <w:rsid w:val="001F7193"/>
    <w:rsid w:val="001F731D"/>
    <w:rsid w:val="001F77B9"/>
    <w:rsid w:val="001F7AE2"/>
    <w:rsid w:val="001F7C1E"/>
    <w:rsid w:val="002007FB"/>
    <w:rsid w:val="00201AF6"/>
    <w:rsid w:val="00202A35"/>
    <w:rsid w:val="00205E6D"/>
    <w:rsid w:val="00206E6F"/>
    <w:rsid w:val="00206EA7"/>
    <w:rsid w:val="00207F07"/>
    <w:rsid w:val="00210218"/>
    <w:rsid w:val="0021023B"/>
    <w:rsid w:val="002111B2"/>
    <w:rsid w:val="00211A8A"/>
    <w:rsid w:val="00211FB1"/>
    <w:rsid w:val="00212FF0"/>
    <w:rsid w:val="00213310"/>
    <w:rsid w:val="00214403"/>
    <w:rsid w:val="00214521"/>
    <w:rsid w:val="00214DED"/>
    <w:rsid w:val="00215FBA"/>
    <w:rsid w:val="002160AE"/>
    <w:rsid w:val="00216ACA"/>
    <w:rsid w:val="00216B11"/>
    <w:rsid w:val="00216B29"/>
    <w:rsid w:val="0021785E"/>
    <w:rsid w:val="002200F3"/>
    <w:rsid w:val="00220A29"/>
    <w:rsid w:val="002218DA"/>
    <w:rsid w:val="00221F3C"/>
    <w:rsid w:val="00221FE6"/>
    <w:rsid w:val="00223793"/>
    <w:rsid w:val="00223F78"/>
    <w:rsid w:val="00225213"/>
    <w:rsid w:val="002258F6"/>
    <w:rsid w:val="002259FF"/>
    <w:rsid w:val="00225C1F"/>
    <w:rsid w:val="0022676F"/>
    <w:rsid w:val="00226FB1"/>
    <w:rsid w:val="00227C2F"/>
    <w:rsid w:val="00227DBA"/>
    <w:rsid w:val="0023080A"/>
    <w:rsid w:val="00230A8D"/>
    <w:rsid w:val="0023158D"/>
    <w:rsid w:val="00231B1E"/>
    <w:rsid w:val="00232605"/>
    <w:rsid w:val="0023271D"/>
    <w:rsid w:val="0023335A"/>
    <w:rsid w:val="00233D89"/>
    <w:rsid w:val="002345BE"/>
    <w:rsid w:val="00235408"/>
    <w:rsid w:val="00236E20"/>
    <w:rsid w:val="00236ED8"/>
    <w:rsid w:val="00237290"/>
    <w:rsid w:val="0023733A"/>
    <w:rsid w:val="00237935"/>
    <w:rsid w:val="00237C65"/>
    <w:rsid w:val="002412C7"/>
    <w:rsid w:val="0024146F"/>
    <w:rsid w:val="00241FEF"/>
    <w:rsid w:val="002422EB"/>
    <w:rsid w:val="00242A1C"/>
    <w:rsid w:val="0024411B"/>
    <w:rsid w:val="00244DE0"/>
    <w:rsid w:val="00245E8C"/>
    <w:rsid w:val="00246329"/>
    <w:rsid w:val="002466E4"/>
    <w:rsid w:val="00246D7E"/>
    <w:rsid w:val="0024755F"/>
    <w:rsid w:val="00247B17"/>
    <w:rsid w:val="002507C8"/>
    <w:rsid w:val="00251328"/>
    <w:rsid w:val="0025139B"/>
    <w:rsid w:val="0025193D"/>
    <w:rsid w:val="00251A0F"/>
    <w:rsid w:val="00251AE9"/>
    <w:rsid w:val="00252811"/>
    <w:rsid w:val="00252D33"/>
    <w:rsid w:val="0025330E"/>
    <w:rsid w:val="0025339F"/>
    <w:rsid w:val="00253576"/>
    <w:rsid w:val="0025390C"/>
    <w:rsid w:val="00253ADA"/>
    <w:rsid w:val="00254427"/>
    <w:rsid w:val="002556D2"/>
    <w:rsid w:val="0025591B"/>
    <w:rsid w:val="00255F70"/>
    <w:rsid w:val="00256E87"/>
    <w:rsid w:val="00256FDF"/>
    <w:rsid w:val="002578DC"/>
    <w:rsid w:val="00257BF5"/>
    <w:rsid w:val="00260DED"/>
    <w:rsid w:val="00261008"/>
    <w:rsid w:val="002625AB"/>
    <w:rsid w:val="00262B0C"/>
    <w:rsid w:val="00262F35"/>
    <w:rsid w:val="00263D58"/>
    <w:rsid w:val="00264234"/>
    <w:rsid w:val="002652C8"/>
    <w:rsid w:val="002658AF"/>
    <w:rsid w:val="002660AB"/>
    <w:rsid w:val="00267624"/>
    <w:rsid w:val="00267A17"/>
    <w:rsid w:val="00267EB2"/>
    <w:rsid w:val="002701B0"/>
    <w:rsid w:val="0027076B"/>
    <w:rsid w:val="00270A10"/>
    <w:rsid w:val="0027144D"/>
    <w:rsid w:val="00272183"/>
    <w:rsid w:val="00273492"/>
    <w:rsid w:val="00273838"/>
    <w:rsid w:val="00273977"/>
    <w:rsid w:val="00273EFC"/>
    <w:rsid w:val="00274F27"/>
    <w:rsid w:val="002753DA"/>
    <w:rsid w:val="00275DCE"/>
    <w:rsid w:val="002779CC"/>
    <w:rsid w:val="002779F5"/>
    <w:rsid w:val="00280097"/>
    <w:rsid w:val="00280BCD"/>
    <w:rsid w:val="00281CBE"/>
    <w:rsid w:val="00281D27"/>
    <w:rsid w:val="00282679"/>
    <w:rsid w:val="002829B1"/>
    <w:rsid w:val="00282A63"/>
    <w:rsid w:val="00283479"/>
    <w:rsid w:val="002837D0"/>
    <w:rsid w:val="0028391A"/>
    <w:rsid w:val="00283EEC"/>
    <w:rsid w:val="002847B3"/>
    <w:rsid w:val="00285231"/>
    <w:rsid w:val="00285C79"/>
    <w:rsid w:val="002867C3"/>
    <w:rsid w:val="00287756"/>
    <w:rsid w:val="00287D84"/>
    <w:rsid w:val="002905A8"/>
    <w:rsid w:val="0029239B"/>
    <w:rsid w:val="00292E0A"/>
    <w:rsid w:val="00294099"/>
    <w:rsid w:val="00294C21"/>
    <w:rsid w:val="00296928"/>
    <w:rsid w:val="00296FE3"/>
    <w:rsid w:val="002971D9"/>
    <w:rsid w:val="0029778E"/>
    <w:rsid w:val="002977EB"/>
    <w:rsid w:val="002A01BE"/>
    <w:rsid w:val="002A11D7"/>
    <w:rsid w:val="002A421C"/>
    <w:rsid w:val="002A6768"/>
    <w:rsid w:val="002A6FD4"/>
    <w:rsid w:val="002A72A4"/>
    <w:rsid w:val="002A72D3"/>
    <w:rsid w:val="002B1DD7"/>
    <w:rsid w:val="002B2490"/>
    <w:rsid w:val="002B2BA8"/>
    <w:rsid w:val="002B32B6"/>
    <w:rsid w:val="002B36E3"/>
    <w:rsid w:val="002B3D6C"/>
    <w:rsid w:val="002B3FAE"/>
    <w:rsid w:val="002B68D5"/>
    <w:rsid w:val="002B7FA6"/>
    <w:rsid w:val="002C08CF"/>
    <w:rsid w:val="002C0E38"/>
    <w:rsid w:val="002C1859"/>
    <w:rsid w:val="002C1E48"/>
    <w:rsid w:val="002C247A"/>
    <w:rsid w:val="002C2625"/>
    <w:rsid w:val="002C29A5"/>
    <w:rsid w:val="002C2CB3"/>
    <w:rsid w:val="002C3715"/>
    <w:rsid w:val="002C38F8"/>
    <w:rsid w:val="002C41B8"/>
    <w:rsid w:val="002C53AA"/>
    <w:rsid w:val="002C5B7D"/>
    <w:rsid w:val="002C6167"/>
    <w:rsid w:val="002C656C"/>
    <w:rsid w:val="002C7059"/>
    <w:rsid w:val="002C7589"/>
    <w:rsid w:val="002C7663"/>
    <w:rsid w:val="002C7935"/>
    <w:rsid w:val="002D18E8"/>
    <w:rsid w:val="002D1C47"/>
    <w:rsid w:val="002D1DDF"/>
    <w:rsid w:val="002D1FC8"/>
    <w:rsid w:val="002D2F67"/>
    <w:rsid w:val="002D4971"/>
    <w:rsid w:val="002D4CC4"/>
    <w:rsid w:val="002D7667"/>
    <w:rsid w:val="002E08F8"/>
    <w:rsid w:val="002E0DCC"/>
    <w:rsid w:val="002E2060"/>
    <w:rsid w:val="002E221A"/>
    <w:rsid w:val="002E2489"/>
    <w:rsid w:val="002E26A4"/>
    <w:rsid w:val="002E406D"/>
    <w:rsid w:val="002E4845"/>
    <w:rsid w:val="002E4920"/>
    <w:rsid w:val="002E55FC"/>
    <w:rsid w:val="002E57A6"/>
    <w:rsid w:val="002E5C97"/>
    <w:rsid w:val="002F0547"/>
    <w:rsid w:val="002F0556"/>
    <w:rsid w:val="002F0D25"/>
    <w:rsid w:val="002F1539"/>
    <w:rsid w:val="002F2477"/>
    <w:rsid w:val="002F2894"/>
    <w:rsid w:val="002F3034"/>
    <w:rsid w:val="002F4597"/>
    <w:rsid w:val="002F4654"/>
    <w:rsid w:val="002F4E9E"/>
    <w:rsid w:val="002F5942"/>
    <w:rsid w:val="002F5C74"/>
    <w:rsid w:val="002F638F"/>
    <w:rsid w:val="002F6D74"/>
    <w:rsid w:val="002F7236"/>
    <w:rsid w:val="002F7A70"/>
    <w:rsid w:val="002F7D78"/>
    <w:rsid w:val="003007CA"/>
    <w:rsid w:val="003026A7"/>
    <w:rsid w:val="00302EA5"/>
    <w:rsid w:val="003032D6"/>
    <w:rsid w:val="00303F34"/>
    <w:rsid w:val="00304C52"/>
    <w:rsid w:val="00304DCE"/>
    <w:rsid w:val="00305BE6"/>
    <w:rsid w:val="00306D5D"/>
    <w:rsid w:val="0030765E"/>
    <w:rsid w:val="0030784E"/>
    <w:rsid w:val="00310991"/>
    <w:rsid w:val="003123B1"/>
    <w:rsid w:val="003125EA"/>
    <w:rsid w:val="00313486"/>
    <w:rsid w:val="003139DC"/>
    <w:rsid w:val="0031466E"/>
    <w:rsid w:val="003147E9"/>
    <w:rsid w:val="003149CD"/>
    <w:rsid w:val="00314D0D"/>
    <w:rsid w:val="003152B0"/>
    <w:rsid w:val="00315508"/>
    <w:rsid w:val="00315901"/>
    <w:rsid w:val="00316321"/>
    <w:rsid w:val="00316616"/>
    <w:rsid w:val="00317067"/>
    <w:rsid w:val="00320C6D"/>
    <w:rsid w:val="0032106B"/>
    <w:rsid w:val="003217B5"/>
    <w:rsid w:val="003233E0"/>
    <w:rsid w:val="003246F7"/>
    <w:rsid w:val="0032555D"/>
    <w:rsid w:val="00325927"/>
    <w:rsid w:val="00325DBF"/>
    <w:rsid w:val="0032689F"/>
    <w:rsid w:val="00327969"/>
    <w:rsid w:val="003306CF"/>
    <w:rsid w:val="00330A63"/>
    <w:rsid w:val="00330CC2"/>
    <w:rsid w:val="003312D5"/>
    <w:rsid w:val="003312DC"/>
    <w:rsid w:val="003317BB"/>
    <w:rsid w:val="00331CF3"/>
    <w:rsid w:val="00332F01"/>
    <w:rsid w:val="00333B18"/>
    <w:rsid w:val="0033414A"/>
    <w:rsid w:val="00334F8A"/>
    <w:rsid w:val="00340262"/>
    <w:rsid w:val="00340C19"/>
    <w:rsid w:val="00340E67"/>
    <w:rsid w:val="003414AF"/>
    <w:rsid w:val="00342015"/>
    <w:rsid w:val="0034245F"/>
    <w:rsid w:val="003431F8"/>
    <w:rsid w:val="003432A1"/>
    <w:rsid w:val="00343331"/>
    <w:rsid w:val="0034348A"/>
    <w:rsid w:val="00343D9E"/>
    <w:rsid w:val="00344F24"/>
    <w:rsid w:val="003457AB"/>
    <w:rsid w:val="00346475"/>
    <w:rsid w:val="00346CDC"/>
    <w:rsid w:val="003475C8"/>
    <w:rsid w:val="00347D96"/>
    <w:rsid w:val="00350A64"/>
    <w:rsid w:val="0035110D"/>
    <w:rsid w:val="00351229"/>
    <w:rsid w:val="003517AD"/>
    <w:rsid w:val="00351FCA"/>
    <w:rsid w:val="0035229D"/>
    <w:rsid w:val="003533F3"/>
    <w:rsid w:val="00353A94"/>
    <w:rsid w:val="00355BA0"/>
    <w:rsid w:val="00355E10"/>
    <w:rsid w:val="0035655E"/>
    <w:rsid w:val="00356ACC"/>
    <w:rsid w:val="00356D0D"/>
    <w:rsid w:val="00357091"/>
    <w:rsid w:val="003571B1"/>
    <w:rsid w:val="003578D3"/>
    <w:rsid w:val="00360150"/>
    <w:rsid w:val="00362B88"/>
    <w:rsid w:val="00363874"/>
    <w:rsid w:val="00364260"/>
    <w:rsid w:val="00364839"/>
    <w:rsid w:val="00365CC9"/>
    <w:rsid w:val="00365F8B"/>
    <w:rsid w:val="00365FDC"/>
    <w:rsid w:val="00366055"/>
    <w:rsid w:val="0037053F"/>
    <w:rsid w:val="00370965"/>
    <w:rsid w:val="00370F82"/>
    <w:rsid w:val="00371DFF"/>
    <w:rsid w:val="003722AB"/>
    <w:rsid w:val="003732CC"/>
    <w:rsid w:val="00373691"/>
    <w:rsid w:val="00375050"/>
    <w:rsid w:val="00376012"/>
    <w:rsid w:val="00376707"/>
    <w:rsid w:val="0037687B"/>
    <w:rsid w:val="0037730F"/>
    <w:rsid w:val="003802DA"/>
    <w:rsid w:val="003809D3"/>
    <w:rsid w:val="00380E2E"/>
    <w:rsid w:val="00381951"/>
    <w:rsid w:val="00381D30"/>
    <w:rsid w:val="003820AF"/>
    <w:rsid w:val="003821AB"/>
    <w:rsid w:val="00382505"/>
    <w:rsid w:val="003825F5"/>
    <w:rsid w:val="00382766"/>
    <w:rsid w:val="00382A24"/>
    <w:rsid w:val="003837CD"/>
    <w:rsid w:val="00384C65"/>
    <w:rsid w:val="00385F7C"/>
    <w:rsid w:val="003861C1"/>
    <w:rsid w:val="00387E8C"/>
    <w:rsid w:val="00390438"/>
    <w:rsid w:val="0039046F"/>
    <w:rsid w:val="00390AA8"/>
    <w:rsid w:val="00390BD5"/>
    <w:rsid w:val="00390E47"/>
    <w:rsid w:val="00391627"/>
    <w:rsid w:val="00391983"/>
    <w:rsid w:val="00393240"/>
    <w:rsid w:val="00393A92"/>
    <w:rsid w:val="0039497A"/>
    <w:rsid w:val="00395F10"/>
    <w:rsid w:val="003974A6"/>
    <w:rsid w:val="00397635"/>
    <w:rsid w:val="003979F8"/>
    <w:rsid w:val="003A012D"/>
    <w:rsid w:val="003A0193"/>
    <w:rsid w:val="003A110C"/>
    <w:rsid w:val="003A11CB"/>
    <w:rsid w:val="003A1364"/>
    <w:rsid w:val="003A194E"/>
    <w:rsid w:val="003A2EE1"/>
    <w:rsid w:val="003A2F92"/>
    <w:rsid w:val="003A3669"/>
    <w:rsid w:val="003A4121"/>
    <w:rsid w:val="003A4C21"/>
    <w:rsid w:val="003A53A4"/>
    <w:rsid w:val="003A5611"/>
    <w:rsid w:val="003A5E5B"/>
    <w:rsid w:val="003A5F44"/>
    <w:rsid w:val="003A6588"/>
    <w:rsid w:val="003A6A27"/>
    <w:rsid w:val="003B14FA"/>
    <w:rsid w:val="003B25B6"/>
    <w:rsid w:val="003B28F1"/>
    <w:rsid w:val="003B2994"/>
    <w:rsid w:val="003B393A"/>
    <w:rsid w:val="003B404B"/>
    <w:rsid w:val="003B43DB"/>
    <w:rsid w:val="003B52E4"/>
    <w:rsid w:val="003B536E"/>
    <w:rsid w:val="003B6499"/>
    <w:rsid w:val="003B7834"/>
    <w:rsid w:val="003B79D6"/>
    <w:rsid w:val="003B7AE1"/>
    <w:rsid w:val="003C014C"/>
    <w:rsid w:val="003C0213"/>
    <w:rsid w:val="003C3153"/>
    <w:rsid w:val="003C3CEF"/>
    <w:rsid w:val="003C3EE6"/>
    <w:rsid w:val="003C4126"/>
    <w:rsid w:val="003C4542"/>
    <w:rsid w:val="003C4C48"/>
    <w:rsid w:val="003C5F83"/>
    <w:rsid w:val="003C6588"/>
    <w:rsid w:val="003C7C73"/>
    <w:rsid w:val="003C7E84"/>
    <w:rsid w:val="003D01C6"/>
    <w:rsid w:val="003D03F4"/>
    <w:rsid w:val="003D0C2F"/>
    <w:rsid w:val="003D2011"/>
    <w:rsid w:val="003D21E9"/>
    <w:rsid w:val="003D238D"/>
    <w:rsid w:val="003D2BEC"/>
    <w:rsid w:val="003D2FDB"/>
    <w:rsid w:val="003D3611"/>
    <w:rsid w:val="003D3C2C"/>
    <w:rsid w:val="003D3FE4"/>
    <w:rsid w:val="003D43FC"/>
    <w:rsid w:val="003D4BF4"/>
    <w:rsid w:val="003D519B"/>
    <w:rsid w:val="003D5C34"/>
    <w:rsid w:val="003D6579"/>
    <w:rsid w:val="003E0767"/>
    <w:rsid w:val="003E0D53"/>
    <w:rsid w:val="003E1090"/>
    <w:rsid w:val="003E1F1D"/>
    <w:rsid w:val="003E1FA1"/>
    <w:rsid w:val="003E2D07"/>
    <w:rsid w:val="003E3EFD"/>
    <w:rsid w:val="003E4579"/>
    <w:rsid w:val="003E4DB9"/>
    <w:rsid w:val="003E584C"/>
    <w:rsid w:val="003E7DA2"/>
    <w:rsid w:val="003E7DD8"/>
    <w:rsid w:val="003F0656"/>
    <w:rsid w:val="003F0D72"/>
    <w:rsid w:val="003F0FEA"/>
    <w:rsid w:val="003F369C"/>
    <w:rsid w:val="003F3E5A"/>
    <w:rsid w:val="003F3FEC"/>
    <w:rsid w:val="003F41CE"/>
    <w:rsid w:val="003F5C7D"/>
    <w:rsid w:val="003F669F"/>
    <w:rsid w:val="00400140"/>
    <w:rsid w:val="00400AD2"/>
    <w:rsid w:val="004051D4"/>
    <w:rsid w:val="00405FAE"/>
    <w:rsid w:val="00407D6C"/>
    <w:rsid w:val="00407E59"/>
    <w:rsid w:val="00407F20"/>
    <w:rsid w:val="00410284"/>
    <w:rsid w:val="00410D9B"/>
    <w:rsid w:val="004126F9"/>
    <w:rsid w:val="0041371E"/>
    <w:rsid w:val="00414A78"/>
    <w:rsid w:val="00414DAA"/>
    <w:rsid w:val="004156BF"/>
    <w:rsid w:val="0041720A"/>
    <w:rsid w:val="00417D2C"/>
    <w:rsid w:val="00417F53"/>
    <w:rsid w:val="004205A8"/>
    <w:rsid w:val="00421B6A"/>
    <w:rsid w:val="004227FC"/>
    <w:rsid w:val="00423057"/>
    <w:rsid w:val="00423AB3"/>
    <w:rsid w:val="00424572"/>
    <w:rsid w:val="00424DD9"/>
    <w:rsid w:val="00424F89"/>
    <w:rsid w:val="00425B63"/>
    <w:rsid w:val="00426000"/>
    <w:rsid w:val="00426491"/>
    <w:rsid w:val="0043033E"/>
    <w:rsid w:val="004304D6"/>
    <w:rsid w:val="00430599"/>
    <w:rsid w:val="004311B8"/>
    <w:rsid w:val="0043123B"/>
    <w:rsid w:val="00431C17"/>
    <w:rsid w:val="004327C8"/>
    <w:rsid w:val="00432BDF"/>
    <w:rsid w:val="004336D6"/>
    <w:rsid w:val="0043434A"/>
    <w:rsid w:val="00435029"/>
    <w:rsid w:val="004353E5"/>
    <w:rsid w:val="00435F1F"/>
    <w:rsid w:val="00436457"/>
    <w:rsid w:val="004370E9"/>
    <w:rsid w:val="00437183"/>
    <w:rsid w:val="00437B43"/>
    <w:rsid w:val="00437C38"/>
    <w:rsid w:val="004417DC"/>
    <w:rsid w:val="004418A3"/>
    <w:rsid w:val="00441982"/>
    <w:rsid w:val="00442C1A"/>
    <w:rsid w:val="0044308D"/>
    <w:rsid w:val="004434AD"/>
    <w:rsid w:val="004443EC"/>
    <w:rsid w:val="00444E2E"/>
    <w:rsid w:val="00446B53"/>
    <w:rsid w:val="00446BD9"/>
    <w:rsid w:val="00447297"/>
    <w:rsid w:val="00447C8C"/>
    <w:rsid w:val="00451828"/>
    <w:rsid w:val="00451A5E"/>
    <w:rsid w:val="0045277B"/>
    <w:rsid w:val="004530B8"/>
    <w:rsid w:val="004530D2"/>
    <w:rsid w:val="0045373F"/>
    <w:rsid w:val="004537F4"/>
    <w:rsid w:val="00453970"/>
    <w:rsid w:val="00453B44"/>
    <w:rsid w:val="00454301"/>
    <w:rsid w:val="004545A9"/>
    <w:rsid w:val="00454671"/>
    <w:rsid w:val="00455165"/>
    <w:rsid w:val="00455992"/>
    <w:rsid w:val="00456B89"/>
    <w:rsid w:val="00456C14"/>
    <w:rsid w:val="00457994"/>
    <w:rsid w:val="004605F1"/>
    <w:rsid w:val="004608E1"/>
    <w:rsid w:val="00460DE7"/>
    <w:rsid w:val="00461000"/>
    <w:rsid w:val="00461382"/>
    <w:rsid w:val="00461E7C"/>
    <w:rsid w:val="00462360"/>
    <w:rsid w:val="00463339"/>
    <w:rsid w:val="00463608"/>
    <w:rsid w:val="00463A84"/>
    <w:rsid w:val="00463C72"/>
    <w:rsid w:val="004662EE"/>
    <w:rsid w:val="004664DA"/>
    <w:rsid w:val="0046734F"/>
    <w:rsid w:val="004673F9"/>
    <w:rsid w:val="0046763A"/>
    <w:rsid w:val="004719C7"/>
    <w:rsid w:val="00471C14"/>
    <w:rsid w:val="004726E6"/>
    <w:rsid w:val="00472EB0"/>
    <w:rsid w:val="00473123"/>
    <w:rsid w:val="00473E37"/>
    <w:rsid w:val="004745B5"/>
    <w:rsid w:val="004757B2"/>
    <w:rsid w:val="004759A8"/>
    <w:rsid w:val="00476840"/>
    <w:rsid w:val="00477631"/>
    <w:rsid w:val="00480587"/>
    <w:rsid w:val="00480A97"/>
    <w:rsid w:val="0048147A"/>
    <w:rsid w:val="00481700"/>
    <w:rsid w:val="00481782"/>
    <w:rsid w:val="00481813"/>
    <w:rsid w:val="00481C11"/>
    <w:rsid w:val="00481DEA"/>
    <w:rsid w:val="00483429"/>
    <w:rsid w:val="004850CF"/>
    <w:rsid w:val="00487149"/>
    <w:rsid w:val="0048762F"/>
    <w:rsid w:val="00487C02"/>
    <w:rsid w:val="0049198F"/>
    <w:rsid w:val="00493F94"/>
    <w:rsid w:val="004943C9"/>
    <w:rsid w:val="00494640"/>
    <w:rsid w:val="00495333"/>
    <w:rsid w:val="00495E8C"/>
    <w:rsid w:val="00496B61"/>
    <w:rsid w:val="004A02F7"/>
    <w:rsid w:val="004A099B"/>
    <w:rsid w:val="004A201C"/>
    <w:rsid w:val="004A2C15"/>
    <w:rsid w:val="004A2DAD"/>
    <w:rsid w:val="004A4877"/>
    <w:rsid w:val="004A59D1"/>
    <w:rsid w:val="004A59D2"/>
    <w:rsid w:val="004A6B1A"/>
    <w:rsid w:val="004A6C0F"/>
    <w:rsid w:val="004A7484"/>
    <w:rsid w:val="004B0F98"/>
    <w:rsid w:val="004B1BDD"/>
    <w:rsid w:val="004B2413"/>
    <w:rsid w:val="004B2C1B"/>
    <w:rsid w:val="004B3E33"/>
    <w:rsid w:val="004B42DE"/>
    <w:rsid w:val="004B4656"/>
    <w:rsid w:val="004B4AE6"/>
    <w:rsid w:val="004B581A"/>
    <w:rsid w:val="004B5B70"/>
    <w:rsid w:val="004B5DBD"/>
    <w:rsid w:val="004B5E32"/>
    <w:rsid w:val="004B659B"/>
    <w:rsid w:val="004B74EB"/>
    <w:rsid w:val="004B7787"/>
    <w:rsid w:val="004C0319"/>
    <w:rsid w:val="004C05DC"/>
    <w:rsid w:val="004C095D"/>
    <w:rsid w:val="004C2E23"/>
    <w:rsid w:val="004C3020"/>
    <w:rsid w:val="004C3259"/>
    <w:rsid w:val="004C3976"/>
    <w:rsid w:val="004C4013"/>
    <w:rsid w:val="004C4238"/>
    <w:rsid w:val="004C4719"/>
    <w:rsid w:val="004C5E29"/>
    <w:rsid w:val="004C6217"/>
    <w:rsid w:val="004D0B19"/>
    <w:rsid w:val="004D0CC6"/>
    <w:rsid w:val="004D0EB9"/>
    <w:rsid w:val="004D4C3B"/>
    <w:rsid w:val="004D554C"/>
    <w:rsid w:val="004D565D"/>
    <w:rsid w:val="004D683C"/>
    <w:rsid w:val="004D79DC"/>
    <w:rsid w:val="004E1758"/>
    <w:rsid w:val="004E1BBA"/>
    <w:rsid w:val="004E23AA"/>
    <w:rsid w:val="004E2C40"/>
    <w:rsid w:val="004E4E99"/>
    <w:rsid w:val="004E5536"/>
    <w:rsid w:val="004E5E25"/>
    <w:rsid w:val="004E5F98"/>
    <w:rsid w:val="004E6108"/>
    <w:rsid w:val="004E6826"/>
    <w:rsid w:val="004E6E3C"/>
    <w:rsid w:val="004E7331"/>
    <w:rsid w:val="004E790A"/>
    <w:rsid w:val="004E79CC"/>
    <w:rsid w:val="004E7D72"/>
    <w:rsid w:val="004F024C"/>
    <w:rsid w:val="004F0270"/>
    <w:rsid w:val="004F07EE"/>
    <w:rsid w:val="004F092D"/>
    <w:rsid w:val="004F110C"/>
    <w:rsid w:val="004F314F"/>
    <w:rsid w:val="004F5953"/>
    <w:rsid w:val="004F5EC5"/>
    <w:rsid w:val="004F646C"/>
    <w:rsid w:val="004F661C"/>
    <w:rsid w:val="004F6B0C"/>
    <w:rsid w:val="004F6DC5"/>
    <w:rsid w:val="004F70E1"/>
    <w:rsid w:val="004F7294"/>
    <w:rsid w:val="004F74FF"/>
    <w:rsid w:val="004F7EB8"/>
    <w:rsid w:val="0050021C"/>
    <w:rsid w:val="00500D0F"/>
    <w:rsid w:val="00500D84"/>
    <w:rsid w:val="005013A7"/>
    <w:rsid w:val="00501DFE"/>
    <w:rsid w:val="00503654"/>
    <w:rsid w:val="00503A78"/>
    <w:rsid w:val="00503BDF"/>
    <w:rsid w:val="0050406C"/>
    <w:rsid w:val="00504D15"/>
    <w:rsid w:val="00506854"/>
    <w:rsid w:val="00506F17"/>
    <w:rsid w:val="00510067"/>
    <w:rsid w:val="0051163F"/>
    <w:rsid w:val="005122BE"/>
    <w:rsid w:val="00512642"/>
    <w:rsid w:val="00512803"/>
    <w:rsid w:val="0051286A"/>
    <w:rsid w:val="00514242"/>
    <w:rsid w:val="005147F7"/>
    <w:rsid w:val="00515084"/>
    <w:rsid w:val="00515100"/>
    <w:rsid w:val="0051528B"/>
    <w:rsid w:val="005152C7"/>
    <w:rsid w:val="005159AC"/>
    <w:rsid w:val="00516F98"/>
    <w:rsid w:val="00517271"/>
    <w:rsid w:val="005173C7"/>
    <w:rsid w:val="00517B7B"/>
    <w:rsid w:val="00521FD1"/>
    <w:rsid w:val="00522BFD"/>
    <w:rsid w:val="00522EB4"/>
    <w:rsid w:val="00524290"/>
    <w:rsid w:val="00525659"/>
    <w:rsid w:val="00525E4E"/>
    <w:rsid w:val="005271CC"/>
    <w:rsid w:val="00531C78"/>
    <w:rsid w:val="00531EF9"/>
    <w:rsid w:val="0053290A"/>
    <w:rsid w:val="0053515F"/>
    <w:rsid w:val="005374BB"/>
    <w:rsid w:val="00537633"/>
    <w:rsid w:val="0054132F"/>
    <w:rsid w:val="005414F6"/>
    <w:rsid w:val="005415AB"/>
    <w:rsid w:val="00542144"/>
    <w:rsid w:val="0054272C"/>
    <w:rsid w:val="00543690"/>
    <w:rsid w:val="00545432"/>
    <w:rsid w:val="005454C3"/>
    <w:rsid w:val="00546AE3"/>
    <w:rsid w:val="0054745B"/>
    <w:rsid w:val="005501B2"/>
    <w:rsid w:val="00550F96"/>
    <w:rsid w:val="00551749"/>
    <w:rsid w:val="0055246D"/>
    <w:rsid w:val="005531F6"/>
    <w:rsid w:val="005531FD"/>
    <w:rsid w:val="00554C33"/>
    <w:rsid w:val="00556414"/>
    <w:rsid w:val="005566C2"/>
    <w:rsid w:val="005575A7"/>
    <w:rsid w:val="0055760E"/>
    <w:rsid w:val="00557835"/>
    <w:rsid w:val="0056050A"/>
    <w:rsid w:val="00560605"/>
    <w:rsid w:val="00561B3E"/>
    <w:rsid w:val="005622F8"/>
    <w:rsid w:val="005634C0"/>
    <w:rsid w:val="0056398B"/>
    <w:rsid w:val="00563E0B"/>
    <w:rsid w:val="00564753"/>
    <w:rsid w:val="00564BFC"/>
    <w:rsid w:val="00565256"/>
    <w:rsid w:val="00565448"/>
    <w:rsid w:val="00565BA2"/>
    <w:rsid w:val="005674D0"/>
    <w:rsid w:val="00567655"/>
    <w:rsid w:val="00567B08"/>
    <w:rsid w:val="0057084E"/>
    <w:rsid w:val="00570F82"/>
    <w:rsid w:val="00571217"/>
    <w:rsid w:val="00571C9F"/>
    <w:rsid w:val="00572C04"/>
    <w:rsid w:val="00573334"/>
    <w:rsid w:val="00573DD2"/>
    <w:rsid w:val="005740D5"/>
    <w:rsid w:val="005749DC"/>
    <w:rsid w:val="00575207"/>
    <w:rsid w:val="00576317"/>
    <w:rsid w:val="005771B0"/>
    <w:rsid w:val="0057748F"/>
    <w:rsid w:val="005778C4"/>
    <w:rsid w:val="00577AD3"/>
    <w:rsid w:val="00580B66"/>
    <w:rsid w:val="00580CEE"/>
    <w:rsid w:val="005812A8"/>
    <w:rsid w:val="005814FA"/>
    <w:rsid w:val="00581755"/>
    <w:rsid w:val="00581B0B"/>
    <w:rsid w:val="00581BBC"/>
    <w:rsid w:val="005821D3"/>
    <w:rsid w:val="00583E08"/>
    <w:rsid w:val="00583E94"/>
    <w:rsid w:val="00583F14"/>
    <w:rsid w:val="00584410"/>
    <w:rsid w:val="00584AD5"/>
    <w:rsid w:val="00585562"/>
    <w:rsid w:val="00586530"/>
    <w:rsid w:val="00590400"/>
    <w:rsid w:val="005915C4"/>
    <w:rsid w:val="00592071"/>
    <w:rsid w:val="00592254"/>
    <w:rsid w:val="00593FFD"/>
    <w:rsid w:val="00594512"/>
    <w:rsid w:val="00594BDB"/>
    <w:rsid w:val="00595574"/>
    <w:rsid w:val="00595D6C"/>
    <w:rsid w:val="005963E6"/>
    <w:rsid w:val="00596D6B"/>
    <w:rsid w:val="005973C5"/>
    <w:rsid w:val="005A0FF1"/>
    <w:rsid w:val="005A1685"/>
    <w:rsid w:val="005A564A"/>
    <w:rsid w:val="005A5B55"/>
    <w:rsid w:val="005A5F8A"/>
    <w:rsid w:val="005A6A2A"/>
    <w:rsid w:val="005A6CD2"/>
    <w:rsid w:val="005B1AF6"/>
    <w:rsid w:val="005B27F9"/>
    <w:rsid w:val="005B29EB"/>
    <w:rsid w:val="005B2B92"/>
    <w:rsid w:val="005B318B"/>
    <w:rsid w:val="005B507B"/>
    <w:rsid w:val="005B5660"/>
    <w:rsid w:val="005B6273"/>
    <w:rsid w:val="005B69CB"/>
    <w:rsid w:val="005B6F7F"/>
    <w:rsid w:val="005B70AA"/>
    <w:rsid w:val="005C0DDC"/>
    <w:rsid w:val="005C116A"/>
    <w:rsid w:val="005C1803"/>
    <w:rsid w:val="005C199B"/>
    <w:rsid w:val="005C1B7E"/>
    <w:rsid w:val="005C1D93"/>
    <w:rsid w:val="005C22D7"/>
    <w:rsid w:val="005C46B4"/>
    <w:rsid w:val="005C49D4"/>
    <w:rsid w:val="005C5092"/>
    <w:rsid w:val="005C60E9"/>
    <w:rsid w:val="005C6B17"/>
    <w:rsid w:val="005C7436"/>
    <w:rsid w:val="005D0114"/>
    <w:rsid w:val="005D0621"/>
    <w:rsid w:val="005D07DE"/>
    <w:rsid w:val="005D0C91"/>
    <w:rsid w:val="005D2061"/>
    <w:rsid w:val="005D230E"/>
    <w:rsid w:val="005D2552"/>
    <w:rsid w:val="005D25DA"/>
    <w:rsid w:val="005D2A96"/>
    <w:rsid w:val="005D2AEA"/>
    <w:rsid w:val="005D319F"/>
    <w:rsid w:val="005D380A"/>
    <w:rsid w:val="005D3A67"/>
    <w:rsid w:val="005D4170"/>
    <w:rsid w:val="005D6A08"/>
    <w:rsid w:val="005D6D4A"/>
    <w:rsid w:val="005D7049"/>
    <w:rsid w:val="005D749C"/>
    <w:rsid w:val="005D799C"/>
    <w:rsid w:val="005E007E"/>
    <w:rsid w:val="005E0119"/>
    <w:rsid w:val="005E080A"/>
    <w:rsid w:val="005E0A06"/>
    <w:rsid w:val="005E1A11"/>
    <w:rsid w:val="005E2463"/>
    <w:rsid w:val="005E2C24"/>
    <w:rsid w:val="005E2D83"/>
    <w:rsid w:val="005E39A0"/>
    <w:rsid w:val="005E47FD"/>
    <w:rsid w:val="005E4AB1"/>
    <w:rsid w:val="005E5307"/>
    <w:rsid w:val="005E5E7E"/>
    <w:rsid w:val="005E657F"/>
    <w:rsid w:val="005E6767"/>
    <w:rsid w:val="005E6EE9"/>
    <w:rsid w:val="005F163D"/>
    <w:rsid w:val="005F1A9D"/>
    <w:rsid w:val="005F2799"/>
    <w:rsid w:val="005F3B2B"/>
    <w:rsid w:val="005F4CB5"/>
    <w:rsid w:val="005F4D10"/>
    <w:rsid w:val="005F4FA4"/>
    <w:rsid w:val="005F587F"/>
    <w:rsid w:val="005F59C6"/>
    <w:rsid w:val="005F5EA5"/>
    <w:rsid w:val="00600464"/>
    <w:rsid w:val="0060048B"/>
    <w:rsid w:val="006020D3"/>
    <w:rsid w:val="0060254F"/>
    <w:rsid w:val="00602586"/>
    <w:rsid w:val="00602E72"/>
    <w:rsid w:val="00602E74"/>
    <w:rsid w:val="00603808"/>
    <w:rsid w:val="00603D5C"/>
    <w:rsid w:val="00603F3A"/>
    <w:rsid w:val="00604600"/>
    <w:rsid w:val="00605249"/>
    <w:rsid w:val="006056A4"/>
    <w:rsid w:val="00606680"/>
    <w:rsid w:val="0060765B"/>
    <w:rsid w:val="006101E5"/>
    <w:rsid w:val="00610C28"/>
    <w:rsid w:val="00610D4E"/>
    <w:rsid w:val="00611DFE"/>
    <w:rsid w:val="00612ADD"/>
    <w:rsid w:val="0061420D"/>
    <w:rsid w:val="00614B00"/>
    <w:rsid w:val="00614C80"/>
    <w:rsid w:val="00614D2C"/>
    <w:rsid w:val="00614E2D"/>
    <w:rsid w:val="00615530"/>
    <w:rsid w:val="00616392"/>
    <w:rsid w:val="00616766"/>
    <w:rsid w:val="00616E01"/>
    <w:rsid w:val="006175FD"/>
    <w:rsid w:val="00617957"/>
    <w:rsid w:val="006219EA"/>
    <w:rsid w:val="0062231D"/>
    <w:rsid w:val="0062240D"/>
    <w:rsid w:val="006240CB"/>
    <w:rsid w:val="0062472D"/>
    <w:rsid w:val="006255B4"/>
    <w:rsid w:val="006263A0"/>
    <w:rsid w:val="0062696B"/>
    <w:rsid w:val="006270E8"/>
    <w:rsid w:val="00627724"/>
    <w:rsid w:val="006305BF"/>
    <w:rsid w:val="00631EAA"/>
    <w:rsid w:val="00631EF8"/>
    <w:rsid w:val="006320F2"/>
    <w:rsid w:val="006325CC"/>
    <w:rsid w:val="006330A9"/>
    <w:rsid w:val="00633A7E"/>
    <w:rsid w:val="00634AD3"/>
    <w:rsid w:val="00635275"/>
    <w:rsid w:val="006367C8"/>
    <w:rsid w:val="00636930"/>
    <w:rsid w:val="00637174"/>
    <w:rsid w:val="00637E91"/>
    <w:rsid w:val="00640F81"/>
    <w:rsid w:val="00641B23"/>
    <w:rsid w:val="00641F2D"/>
    <w:rsid w:val="00642342"/>
    <w:rsid w:val="006424A1"/>
    <w:rsid w:val="00642736"/>
    <w:rsid w:val="00642FCF"/>
    <w:rsid w:val="006430D2"/>
    <w:rsid w:val="00645582"/>
    <w:rsid w:val="00645681"/>
    <w:rsid w:val="00645BE4"/>
    <w:rsid w:val="006460E2"/>
    <w:rsid w:val="00646B44"/>
    <w:rsid w:val="00647840"/>
    <w:rsid w:val="0065015A"/>
    <w:rsid w:val="00650FB2"/>
    <w:rsid w:val="0065197C"/>
    <w:rsid w:val="00651A9D"/>
    <w:rsid w:val="00652387"/>
    <w:rsid w:val="006539FA"/>
    <w:rsid w:val="00654665"/>
    <w:rsid w:val="006555E4"/>
    <w:rsid w:val="00655622"/>
    <w:rsid w:val="006559B8"/>
    <w:rsid w:val="00655D63"/>
    <w:rsid w:val="00656063"/>
    <w:rsid w:val="006567A3"/>
    <w:rsid w:val="00660DA9"/>
    <w:rsid w:val="00661B61"/>
    <w:rsid w:val="00662654"/>
    <w:rsid w:val="00662A58"/>
    <w:rsid w:val="00662EA8"/>
    <w:rsid w:val="00663605"/>
    <w:rsid w:val="006649D7"/>
    <w:rsid w:val="00665731"/>
    <w:rsid w:val="006662CA"/>
    <w:rsid w:val="006664CC"/>
    <w:rsid w:val="00666E94"/>
    <w:rsid w:val="00667577"/>
    <w:rsid w:val="00667B3D"/>
    <w:rsid w:val="00670ACC"/>
    <w:rsid w:val="00672A30"/>
    <w:rsid w:val="00672EE6"/>
    <w:rsid w:val="0067345F"/>
    <w:rsid w:val="00675D46"/>
    <w:rsid w:val="00680368"/>
    <w:rsid w:val="00680796"/>
    <w:rsid w:val="00681609"/>
    <w:rsid w:val="0068168F"/>
    <w:rsid w:val="00682005"/>
    <w:rsid w:val="00682884"/>
    <w:rsid w:val="00683B87"/>
    <w:rsid w:val="00683FE6"/>
    <w:rsid w:val="006840BF"/>
    <w:rsid w:val="0068591A"/>
    <w:rsid w:val="00685D62"/>
    <w:rsid w:val="00686446"/>
    <w:rsid w:val="006867A1"/>
    <w:rsid w:val="006869FE"/>
    <w:rsid w:val="00687489"/>
    <w:rsid w:val="0069083C"/>
    <w:rsid w:val="006911F0"/>
    <w:rsid w:val="00691C32"/>
    <w:rsid w:val="00692DCB"/>
    <w:rsid w:val="00693A43"/>
    <w:rsid w:val="00694FC5"/>
    <w:rsid w:val="00695E23"/>
    <w:rsid w:val="00695EAD"/>
    <w:rsid w:val="00696192"/>
    <w:rsid w:val="006964DD"/>
    <w:rsid w:val="006A0561"/>
    <w:rsid w:val="006A0A85"/>
    <w:rsid w:val="006A209E"/>
    <w:rsid w:val="006A22E6"/>
    <w:rsid w:val="006A2CDF"/>
    <w:rsid w:val="006A5007"/>
    <w:rsid w:val="006A6CF0"/>
    <w:rsid w:val="006B167E"/>
    <w:rsid w:val="006B1CAC"/>
    <w:rsid w:val="006B2921"/>
    <w:rsid w:val="006B3840"/>
    <w:rsid w:val="006B399C"/>
    <w:rsid w:val="006B4A82"/>
    <w:rsid w:val="006B5D53"/>
    <w:rsid w:val="006B5E5A"/>
    <w:rsid w:val="006B6221"/>
    <w:rsid w:val="006B79E6"/>
    <w:rsid w:val="006B7C8E"/>
    <w:rsid w:val="006C01B9"/>
    <w:rsid w:val="006C0213"/>
    <w:rsid w:val="006C06FC"/>
    <w:rsid w:val="006C13AE"/>
    <w:rsid w:val="006C1603"/>
    <w:rsid w:val="006C28AD"/>
    <w:rsid w:val="006C2CBF"/>
    <w:rsid w:val="006C2FB2"/>
    <w:rsid w:val="006C2FCA"/>
    <w:rsid w:val="006C360E"/>
    <w:rsid w:val="006C3B5D"/>
    <w:rsid w:val="006C646F"/>
    <w:rsid w:val="006C6788"/>
    <w:rsid w:val="006C6A8A"/>
    <w:rsid w:val="006C6BC6"/>
    <w:rsid w:val="006C77A9"/>
    <w:rsid w:val="006C79C1"/>
    <w:rsid w:val="006C7D72"/>
    <w:rsid w:val="006D08A4"/>
    <w:rsid w:val="006D1882"/>
    <w:rsid w:val="006D1971"/>
    <w:rsid w:val="006D30AC"/>
    <w:rsid w:val="006D3297"/>
    <w:rsid w:val="006D3330"/>
    <w:rsid w:val="006D40ED"/>
    <w:rsid w:val="006D4D10"/>
    <w:rsid w:val="006D54BE"/>
    <w:rsid w:val="006D556A"/>
    <w:rsid w:val="006D55FD"/>
    <w:rsid w:val="006D5EDF"/>
    <w:rsid w:val="006D6113"/>
    <w:rsid w:val="006D616E"/>
    <w:rsid w:val="006D6614"/>
    <w:rsid w:val="006D663B"/>
    <w:rsid w:val="006D6DA8"/>
    <w:rsid w:val="006D72B4"/>
    <w:rsid w:val="006D7ED6"/>
    <w:rsid w:val="006E034F"/>
    <w:rsid w:val="006E0500"/>
    <w:rsid w:val="006E0CE5"/>
    <w:rsid w:val="006E132A"/>
    <w:rsid w:val="006E135A"/>
    <w:rsid w:val="006E2AE0"/>
    <w:rsid w:val="006E350F"/>
    <w:rsid w:val="006E38FD"/>
    <w:rsid w:val="006E3930"/>
    <w:rsid w:val="006E4BDD"/>
    <w:rsid w:val="006E5806"/>
    <w:rsid w:val="006E60F2"/>
    <w:rsid w:val="006E63AD"/>
    <w:rsid w:val="006E671D"/>
    <w:rsid w:val="006E6AA5"/>
    <w:rsid w:val="006E6E18"/>
    <w:rsid w:val="006E6F31"/>
    <w:rsid w:val="006E7438"/>
    <w:rsid w:val="006E7C8A"/>
    <w:rsid w:val="006F0F77"/>
    <w:rsid w:val="006F1509"/>
    <w:rsid w:val="006F1952"/>
    <w:rsid w:val="006F365E"/>
    <w:rsid w:val="006F369F"/>
    <w:rsid w:val="006F3751"/>
    <w:rsid w:val="006F3803"/>
    <w:rsid w:val="006F40B5"/>
    <w:rsid w:val="006F44D8"/>
    <w:rsid w:val="006F5B26"/>
    <w:rsid w:val="006F67D8"/>
    <w:rsid w:val="006F7725"/>
    <w:rsid w:val="006F7853"/>
    <w:rsid w:val="007007BA"/>
    <w:rsid w:val="00701075"/>
    <w:rsid w:val="007025B7"/>
    <w:rsid w:val="00702A56"/>
    <w:rsid w:val="00702B19"/>
    <w:rsid w:val="007041D4"/>
    <w:rsid w:val="007043BA"/>
    <w:rsid w:val="00704E83"/>
    <w:rsid w:val="0070552D"/>
    <w:rsid w:val="00705A71"/>
    <w:rsid w:val="007060E0"/>
    <w:rsid w:val="007074E3"/>
    <w:rsid w:val="00707E6E"/>
    <w:rsid w:val="007106AA"/>
    <w:rsid w:val="00710E30"/>
    <w:rsid w:val="007117D0"/>
    <w:rsid w:val="00711A0F"/>
    <w:rsid w:val="00711ED7"/>
    <w:rsid w:val="007121CD"/>
    <w:rsid w:val="0071296F"/>
    <w:rsid w:val="00712A0F"/>
    <w:rsid w:val="00712C2B"/>
    <w:rsid w:val="00713107"/>
    <w:rsid w:val="0071339E"/>
    <w:rsid w:val="007149BC"/>
    <w:rsid w:val="00714A99"/>
    <w:rsid w:val="0071565B"/>
    <w:rsid w:val="007161AA"/>
    <w:rsid w:val="00716A7C"/>
    <w:rsid w:val="00717936"/>
    <w:rsid w:val="00717B63"/>
    <w:rsid w:val="00717FA5"/>
    <w:rsid w:val="00720366"/>
    <w:rsid w:val="007203F5"/>
    <w:rsid w:val="00720494"/>
    <w:rsid w:val="00720D28"/>
    <w:rsid w:val="00721734"/>
    <w:rsid w:val="00721983"/>
    <w:rsid w:val="00721CD9"/>
    <w:rsid w:val="0072225B"/>
    <w:rsid w:val="00722B2F"/>
    <w:rsid w:val="00723925"/>
    <w:rsid w:val="00723D69"/>
    <w:rsid w:val="007242E4"/>
    <w:rsid w:val="00724B95"/>
    <w:rsid w:val="00724FA1"/>
    <w:rsid w:val="00725166"/>
    <w:rsid w:val="00725752"/>
    <w:rsid w:val="00725BE4"/>
    <w:rsid w:val="00726460"/>
    <w:rsid w:val="007275A4"/>
    <w:rsid w:val="00727A16"/>
    <w:rsid w:val="0073018A"/>
    <w:rsid w:val="00730C93"/>
    <w:rsid w:val="00730D47"/>
    <w:rsid w:val="00731A98"/>
    <w:rsid w:val="00732BED"/>
    <w:rsid w:val="0073445C"/>
    <w:rsid w:val="007345A5"/>
    <w:rsid w:val="00737711"/>
    <w:rsid w:val="00737B78"/>
    <w:rsid w:val="00737C03"/>
    <w:rsid w:val="00737C4D"/>
    <w:rsid w:val="00737F89"/>
    <w:rsid w:val="00740462"/>
    <w:rsid w:val="00740BEF"/>
    <w:rsid w:val="00740F5F"/>
    <w:rsid w:val="00741BC9"/>
    <w:rsid w:val="0074229F"/>
    <w:rsid w:val="0074272A"/>
    <w:rsid w:val="00742BA1"/>
    <w:rsid w:val="00742C0D"/>
    <w:rsid w:val="00742D6B"/>
    <w:rsid w:val="00743BA4"/>
    <w:rsid w:val="00744805"/>
    <w:rsid w:val="0074497E"/>
    <w:rsid w:val="007451A5"/>
    <w:rsid w:val="00746038"/>
    <w:rsid w:val="007463BF"/>
    <w:rsid w:val="007464E7"/>
    <w:rsid w:val="00746A95"/>
    <w:rsid w:val="007470FD"/>
    <w:rsid w:val="00747FE0"/>
    <w:rsid w:val="00750C77"/>
    <w:rsid w:val="00750D2A"/>
    <w:rsid w:val="00750D8F"/>
    <w:rsid w:val="00750DDE"/>
    <w:rsid w:val="00751A17"/>
    <w:rsid w:val="0075284B"/>
    <w:rsid w:val="00752B4E"/>
    <w:rsid w:val="00752DDA"/>
    <w:rsid w:val="00753E77"/>
    <w:rsid w:val="0075471F"/>
    <w:rsid w:val="00754B3C"/>
    <w:rsid w:val="00754F79"/>
    <w:rsid w:val="00754FAB"/>
    <w:rsid w:val="0075557F"/>
    <w:rsid w:val="00755723"/>
    <w:rsid w:val="0075649A"/>
    <w:rsid w:val="00756AEC"/>
    <w:rsid w:val="00756C38"/>
    <w:rsid w:val="00760FA0"/>
    <w:rsid w:val="00762FBC"/>
    <w:rsid w:val="00764141"/>
    <w:rsid w:val="007645C5"/>
    <w:rsid w:val="00764A79"/>
    <w:rsid w:val="00764FF9"/>
    <w:rsid w:val="007651EF"/>
    <w:rsid w:val="00765629"/>
    <w:rsid w:val="007665F0"/>
    <w:rsid w:val="00766827"/>
    <w:rsid w:val="007672E3"/>
    <w:rsid w:val="00770122"/>
    <w:rsid w:val="00770635"/>
    <w:rsid w:val="007708A6"/>
    <w:rsid w:val="00770A5C"/>
    <w:rsid w:val="00770DD2"/>
    <w:rsid w:val="00771B38"/>
    <w:rsid w:val="0077221F"/>
    <w:rsid w:val="0077377F"/>
    <w:rsid w:val="00774064"/>
    <w:rsid w:val="00774534"/>
    <w:rsid w:val="007750BA"/>
    <w:rsid w:val="00777B52"/>
    <w:rsid w:val="00777EA5"/>
    <w:rsid w:val="0078026C"/>
    <w:rsid w:val="00780EDF"/>
    <w:rsid w:val="00781874"/>
    <w:rsid w:val="00782E86"/>
    <w:rsid w:val="00782EA0"/>
    <w:rsid w:val="00783D51"/>
    <w:rsid w:val="00784341"/>
    <w:rsid w:val="00784A86"/>
    <w:rsid w:val="00784B3E"/>
    <w:rsid w:val="00785C5B"/>
    <w:rsid w:val="00787B4C"/>
    <w:rsid w:val="007917AF"/>
    <w:rsid w:val="00793E3E"/>
    <w:rsid w:val="0079463F"/>
    <w:rsid w:val="00794C69"/>
    <w:rsid w:val="00794E6D"/>
    <w:rsid w:val="007950AE"/>
    <w:rsid w:val="00795544"/>
    <w:rsid w:val="007955E9"/>
    <w:rsid w:val="00795696"/>
    <w:rsid w:val="00796DC3"/>
    <w:rsid w:val="00797D2F"/>
    <w:rsid w:val="007A06EF"/>
    <w:rsid w:val="007A0AC1"/>
    <w:rsid w:val="007A2615"/>
    <w:rsid w:val="007A2B76"/>
    <w:rsid w:val="007A3495"/>
    <w:rsid w:val="007A43BB"/>
    <w:rsid w:val="007A4FE0"/>
    <w:rsid w:val="007A5858"/>
    <w:rsid w:val="007A5A2E"/>
    <w:rsid w:val="007A5A94"/>
    <w:rsid w:val="007A6022"/>
    <w:rsid w:val="007A76AC"/>
    <w:rsid w:val="007B0202"/>
    <w:rsid w:val="007B24D7"/>
    <w:rsid w:val="007B28E3"/>
    <w:rsid w:val="007B2E14"/>
    <w:rsid w:val="007B30F0"/>
    <w:rsid w:val="007B351F"/>
    <w:rsid w:val="007B48AC"/>
    <w:rsid w:val="007B4CCE"/>
    <w:rsid w:val="007B7181"/>
    <w:rsid w:val="007C00EA"/>
    <w:rsid w:val="007C01C9"/>
    <w:rsid w:val="007C0BE6"/>
    <w:rsid w:val="007C1295"/>
    <w:rsid w:val="007C14A4"/>
    <w:rsid w:val="007C1522"/>
    <w:rsid w:val="007C417A"/>
    <w:rsid w:val="007C4201"/>
    <w:rsid w:val="007C43EB"/>
    <w:rsid w:val="007C5B32"/>
    <w:rsid w:val="007C6E1A"/>
    <w:rsid w:val="007C7C09"/>
    <w:rsid w:val="007C7F55"/>
    <w:rsid w:val="007D0B2C"/>
    <w:rsid w:val="007D3E88"/>
    <w:rsid w:val="007D42F3"/>
    <w:rsid w:val="007D5076"/>
    <w:rsid w:val="007D5549"/>
    <w:rsid w:val="007D5819"/>
    <w:rsid w:val="007D5B6D"/>
    <w:rsid w:val="007D7678"/>
    <w:rsid w:val="007E04F5"/>
    <w:rsid w:val="007E0A01"/>
    <w:rsid w:val="007E0F9A"/>
    <w:rsid w:val="007E1060"/>
    <w:rsid w:val="007E1736"/>
    <w:rsid w:val="007E1909"/>
    <w:rsid w:val="007E1BAF"/>
    <w:rsid w:val="007E1EC6"/>
    <w:rsid w:val="007E2065"/>
    <w:rsid w:val="007E3AF9"/>
    <w:rsid w:val="007E5EAD"/>
    <w:rsid w:val="007E6043"/>
    <w:rsid w:val="007E60B8"/>
    <w:rsid w:val="007E6405"/>
    <w:rsid w:val="007E68C9"/>
    <w:rsid w:val="007F15D9"/>
    <w:rsid w:val="007F2C65"/>
    <w:rsid w:val="007F34A7"/>
    <w:rsid w:val="007F3F07"/>
    <w:rsid w:val="007F43BE"/>
    <w:rsid w:val="007F4FDF"/>
    <w:rsid w:val="007F52F7"/>
    <w:rsid w:val="007F5A9C"/>
    <w:rsid w:val="007F5B5D"/>
    <w:rsid w:val="007F5FE8"/>
    <w:rsid w:val="007F634B"/>
    <w:rsid w:val="007F6418"/>
    <w:rsid w:val="007F6946"/>
    <w:rsid w:val="008001ED"/>
    <w:rsid w:val="0080063D"/>
    <w:rsid w:val="00800765"/>
    <w:rsid w:val="008009D2"/>
    <w:rsid w:val="00800F44"/>
    <w:rsid w:val="0080147D"/>
    <w:rsid w:val="008021BD"/>
    <w:rsid w:val="00802C15"/>
    <w:rsid w:val="008037C9"/>
    <w:rsid w:val="00804097"/>
    <w:rsid w:val="008054AC"/>
    <w:rsid w:val="00807434"/>
    <w:rsid w:val="00810B3F"/>
    <w:rsid w:val="00810FDB"/>
    <w:rsid w:val="00811F3E"/>
    <w:rsid w:val="00812554"/>
    <w:rsid w:val="00812B6E"/>
    <w:rsid w:val="0081358F"/>
    <w:rsid w:val="00813FBE"/>
    <w:rsid w:val="008143BF"/>
    <w:rsid w:val="00814CBB"/>
    <w:rsid w:val="00815C91"/>
    <w:rsid w:val="00816ACA"/>
    <w:rsid w:val="008204FB"/>
    <w:rsid w:val="00820925"/>
    <w:rsid w:val="00820EBF"/>
    <w:rsid w:val="008214A3"/>
    <w:rsid w:val="00821DF4"/>
    <w:rsid w:val="008224D2"/>
    <w:rsid w:val="0082265F"/>
    <w:rsid w:val="008227DF"/>
    <w:rsid w:val="00823780"/>
    <w:rsid w:val="008237C6"/>
    <w:rsid w:val="008248FD"/>
    <w:rsid w:val="00824D2B"/>
    <w:rsid w:val="00825896"/>
    <w:rsid w:val="0082592A"/>
    <w:rsid w:val="00826299"/>
    <w:rsid w:val="008265CC"/>
    <w:rsid w:val="00826D8C"/>
    <w:rsid w:val="00827906"/>
    <w:rsid w:val="00827E0E"/>
    <w:rsid w:val="0083180D"/>
    <w:rsid w:val="00832813"/>
    <w:rsid w:val="008331F3"/>
    <w:rsid w:val="008335E7"/>
    <w:rsid w:val="0083408A"/>
    <w:rsid w:val="0083463F"/>
    <w:rsid w:val="00834A16"/>
    <w:rsid w:val="008357B4"/>
    <w:rsid w:val="00835896"/>
    <w:rsid w:val="00835F39"/>
    <w:rsid w:val="0083663A"/>
    <w:rsid w:val="00836CFB"/>
    <w:rsid w:val="0083767B"/>
    <w:rsid w:val="008379E9"/>
    <w:rsid w:val="008400AC"/>
    <w:rsid w:val="008410B3"/>
    <w:rsid w:val="008410F9"/>
    <w:rsid w:val="00842A0F"/>
    <w:rsid w:val="00843878"/>
    <w:rsid w:val="008440D7"/>
    <w:rsid w:val="00844AE7"/>
    <w:rsid w:val="00846934"/>
    <w:rsid w:val="008474A3"/>
    <w:rsid w:val="00850CFC"/>
    <w:rsid w:val="0085101A"/>
    <w:rsid w:val="00853496"/>
    <w:rsid w:val="00853556"/>
    <w:rsid w:val="00853667"/>
    <w:rsid w:val="00854BA0"/>
    <w:rsid w:val="008554F8"/>
    <w:rsid w:val="0085753B"/>
    <w:rsid w:val="0085760A"/>
    <w:rsid w:val="00860679"/>
    <w:rsid w:val="00863274"/>
    <w:rsid w:val="00863995"/>
    <w:rsid w:val="008665D9"/>
    <w:rsid w:val="00866FC9"/>
    <w:rsid w:val="008700AD"/>
    <w:rsid w:val="00870531"/>
    <w:rsid w:val="00870CEA"/>
    <w:rsid w:val="0087111F"/>
    <w:rsid w:val="00871DC4"/>
    <w:rsid w:val="00872C33"/>
    <w:rsid w:val="00874650"/>
    <w:rsid w:val="0087487E"/>
    <w:rsid w:val="00874F3F"/>
    <w:rsid w:val="00875CA0"/>
    <w:rsid w:val="008763FF"/>
    <w:rsid w:val="0087642E"/>
    <w:rsid w:val="008768EF"/>
    <w:rsid w:val="00876D99"/>
    <w:rsid w:val="00877545"/>
    <w:rsid w:val="008779EE"/>
    <w:rsid w:val="00880853"/>
    <w:rsid w:val="00882692"/>
    <w:rsid w:val="008836B8"/>
    <w:rsid w:val="008843F2"/>
    <w:rsid w:val="00884B6B"/>
    <w:rsid w:val="008853C0"/>
    <w:rsid w:val="00885EAE"/>
    <w:rsid w:val="00886E38"/>
    <w:rsid w:val="008907FD"/>
    <w:rsid w:val="0089191A"/>
    <w:rsid w:val="00891B35"/>
    <w:rsid w:val="00892A9D"/>
    <w:rsid w:val="008932BD"/>
    <w:rsid w:val="008939B2"/>
    <w:rsid w:val="00894A6A"/>
    <w:rsid w:val="00896D90"/>
    <w:rsid w:val="00896F4E"/>
    <w:rsid w:val="00897A2C"/>
    <w:rsid w:val="00897CCE"/>
    <w:rsid w:val="00897F41"/>
    <w:rsid w:val="008A135C"/>
    <w:rsid w:val="008A1C22"/>
    <w:rsid w:val="008A2491"/>
    <w:rsid w:val="008A269E"/>
    <w:rsid w:val="008A27CB"/>
    <w:rsid w:val="008A4889"/>
    <w:rsid w:val="008A555F"/>
    <w:rsid w:val="008A6443"/>
    <w:rsid w:val="008A690B"/>
    <w:rsid w:val="008B0212"/>
    <w:rsid w:val="008B0502"/>
    <w:rsid w:val="008B17A0"/>
    <w:rsid w:val="008B1B28"/>
    <w:rsid w:val="008B1CA8"/>
    <w:rsid w:val="008B1E53"/>
    <w:rsid w:val="008B1FD6"/>
    <w:rsid w:val="008B227B"/>
    <w:rsid w:val="008B36E3"/>
    <w:rsid w:val="008B3CB7"/>
    <w:rsid w:val="008B4204"/>
    <w:rsid w:val="008B4A6B"/>
    <w:rsid w:val="008B5672"/>
    <w:rsid w:val="008B5FA3"/>
    <w:rsid w:val="008C0317"/>
    <w:rsid w:val="008C08A9"/>
    <w:rsid w:val="008C0DA6"/>
    <w:rsid w:val="008C3274"/>
    <w:rsid w:val="008C3304"/>
    <w:rsid w:val="008C3592"/>
    <w:rsid w:val="008C5114"/>
    <w:rsid w:val="008C5473"/>
    <w:rsid w:val="008C68F4"/>
    <w:rsid w:val="008C6A84"/>
    <w:rsid w:val="008C7262"/>
    <w:rsid w:val="008D14B9"/>
    <w:rsid w:val="008D2316"/>
    <w:rsid w:val="008D237F"/>
    <w:rsid w:val="008D2899"/>
    <w:rsid w:val="008D31F9"/>
    <w:rsid w:val="008D3E50"/>
    <w:rsid w:val="008D4BC6"/>
    <w:rsid w:val="008D70EF"/>
    <w:rsid w:val="008E0FAF"/>
    <w:rsid w:val="008E1236"/>
    <w:rsid w:val="008E125F"/>
    <w:rsid w:val="008E2154"/>
    <w:rsid w:val="008E2F74"/>
    <w:rsid w:val="008E34BF"/>
    <w:rsid w:val="008E3C19"/>
    <w:rsid w:val="008E4814"/>
    <w:rsid w:val="008E48B3"/>
    <w:rsid w:val="008E526E"/>
    <w:rsid w:val="008E68F6"/>
    <w:rsid w:val="008E757A"/>
    <w:rsid w:val="008E7826"/>
    <w:rsid w:val="008F0720"/>
    <w:rsid w:val="008F0CCF"/>
    <w:rsid w:val="008F16E1"/>
    <w:rsid w:val="008F21CD"/>
    <w:rsid w:val="008F24B0"/>
    <w:rsid w:val="008F2CF9"/>
    <w:rsid w:val="008F387E"/>
    <w:rsid w:val="008F3DBE"/>
    <w:rsid w:val="008F6225"/>
    <w:rsid w:val="008F6BFB"/>
    <w:rsid w:val="0090028C"/>
    <w:rsid w:val="009023A2"/>
    <w:rsid w:val="009023CC"/>
    <w:rsid w:val="00904936"/>
    <w:rsid w:val="00906427"/>
    <w:rsid w:val="00907743"/>
    <w:rsid w:val="009077DD"/>
    <w:rsid w:val="00907A68"/>
    <w:rsid w:val="0091042A"/>
    <w:rsid w:val="00910515"/>
    <w:rsid w:val="0091079B"/>
    <w:rsid w:val="00910D25"/>
    <w:rsid w:val="00911DE2"/>
    <w:rsid w:val="00913C18"/>
    <w:rsid w:val="00914745"/>
    <w:rsid w:val="00915716"/>
    <w:rsid w:val="00915C41"/>
    <w:rsid w:val="00915CCB"/>
    <w:rsid w:val="009161B7"/>
    <w:rsid w:val="00916F8F"/>
    <w:rsid w:val="0091728E"/>
    <w:rsid w:val="009203FD"/>
    <w:rsid w:val="009213FD"/>
    <w:rsid w:val="009214BF"/>
    <w:rsid w:val="00922570"/>
    <w:rsid w:val="00922A29"/>
    <w:rsid w:val="0092361B"/>
    <w:rsid w:val="00924AAE"/>
    <w:rsid w:val="00924F1B"/>
    <w:rsid w:val="009250E4"/>
    <w:rsid w:val="0092631D"/>
    <w:rsid w:val="009300C1"/>
    <w:rsid w:val="00930A1E"/>
    <w:rsid w:val="009319B9"/>
    <w:rsid w:val="00932ACB"/>
    <w:rsid w:val="00933684"/>
    <w:rsid w:val="00933A73"/>
    <w:rsid w:val="00934482"/>
    <w:rsid w:val="009354EC"/>
    <w:rsid w:val="00936E05"/>
    <w:rsid w:val="00936E55"/>
    <w:rsid w:val="00940C89"/>
    <w:rsid w:val="00941EB9"/>
    <w:rsid w:val="0094259B"/>
    <w:rsid w:val="00942C47"/>
    <w:rsid w:val="00943D33"/>
    <w:rsid w:val="0094440A"/>
    <w:rsid w:val="0094495F"/>
    <w:rsid w:val="00944BBA"/>
    <w:rsid w:val="00945148"/>
    <w:rsid w:val="009460DE"/>
    <w:rsid w:val="00946E5A"/>
    <w:rsid w:val="00947581"/>
    <w:rsid w:val="00947BE2"/>
    <w:rsid w:val="00950672"/>
    <w:rsid w:val="00950925"/>
    <w:rsid w:val="00950D63"/>
    <w:rsid w:val="00950DBC"/>
    <w:rsid w:val="009515ED"/>
    <w:rsid w:val="009521B7"/>
    <w:rsid w:val="00952821"/>
    <w:rsid w:val="00952F2F"/>
    <w:rsid w:val="009532A3"/>
    <w:rsid w:val="009545AA"/>
    <w:rsid w:val="009547F2"/>
    <w:rsid w:val="00954826"/>
    <w:rsid w:val="009548F9"/>
    <w:rsid w:val="00954A0B"/>
    <w:rsid w:val="00954B72"/>
    <w:rsid w:val="009552FE"/>
    <w:rsid w:val="00955853"/>
    <w:rsid w:val="00955953"/>
    <w:rsid w:val="00955997"/>
    <w:rsid w:val="00955DEE"/>
    <w:rsid w:val="00955F27"/>
    <w:rsid w:val="00955FAA"/>
    <w:rsid w:val="009569E4"/>
    <w:rsid w:val="00957057"/>
    <w:rsid w:val="009575A8"/>
    <w:rsid w:val="009575C3"/>
    <w:rsid w:val="009600ED"/>
    <w:rsid w:val="00960175"/>
    <w:rsid w:val="00960D89"/>
    <w:rsid w:val="00960DFB"/>
    <w:rsid w:val="00961647"/>
    <w:rsid w:val="009625F0"/>
    <w:rsid w:val="009642F2"/>
    <w:rsid w:val="00964517"/>
    <w:rsid w:val="00965C18"/>
    <w:rsid w:val="00965E55"/>
    <w:rsid w:val="009666A8"/>
    <w:rsid w:val="00967D7E"/>
    <w:rsid w:val="00970908"/>
    <w:rsid w:val="00971207"/>
    <w:rsid w:val="00971BBC"/>
    <w:rsid w:val="009728BF"/>
    <w:rsid w:val="00972EEA"/>
    <w:rsid w:val="00973530"/>
    <w:rsid w:val="009758AE"/>
    <w:rsid w:val="00975A63"/>
    <w:rsid w:val="00976E06"/>
    <w:rsid w:val="00977BBD"/>
    <w:rsid w:val="00977F52"/>
    <w:rsid w:val="00977FF3"/>
    <w:rsid w:val="00980370"/>
    <w:rsid w:val="00981E3F"/>
    <w:rsid w:val="00981E5A"/>
    <w:rsid w:val="00981FCC"/>
    <w:rsid w:val="009826CA"/>
    <w:rsid w:val="00982A26"/>
    <w:rsid w:val="00982DB2"/>
    <w:rsid w:val="009835DE"/>
    <w:rsid w:val="00983954"/>
    <w:rsid w:val="009846BF"/>
    <w:rsid w:val="00984B83"/>
    <w:rsid w:val="0098626C"/>
    <w:rsid w:val="009872D4"/>
    <w:rsid w:val="00987302"/>
    <w:rsid w:val="0099081B"/>
    <w:rsid w:val="00990CF0"/>
    <w:rsid w:val="0099103B"/>
    <w:rsid w:val="00991860"/>
    <w:rsid w:val="00991C4C"/>
    <w:rsid w:val="0099264C"/>
    <w:rsid w:val="009937CE"/>
    <w:rsid w:val="00993FC8"/>
    <w:rsid w:val="009947D2"/>
    <w:rsid w:val="00994BD7"/>
    <w:rsid w:val="00995743"/>
    <w:rsid w:val="00996650"/>
    <w:rsid w:val="009A0985"/>
    <w:rsid w:val="009A0EB9"/>
    <w:rsid w:val="009A1149"/>
    <w:rsid w:val="009A1174"/>
    <w:rsid w:val="009A39FC"/>
    <w:rsid w:val="009A48A5"/>
    <w:rsid w:val="009A6355"/>
    <w:rsid w:val="009A66D0"/>
    <w:rsid w:val="009A66E4"/>
    <w:rsid w:val="009A68F3"/>
    <w:rsid w:val="009A775B"/>
    <w:rsid w:val="009A7B00"/>
    <w:rsid w:val="009A7C91"/>
    <w:rsid w:val="009A7D1E"/>
    <w:rsid w:val="009B0606"/>
    <w:rsid w:val="009B0E0B"/>
    <w:rsid w:val="009B0EDE"/>
    <w:rsid w:val="009B1B35"/>
    <w:rsid w:val="009B2831"/>
    <w:rsid w:val="009B2ABB"/>
    <w:rsid w:val="009B3726"/>
    <w:rsid w:val="009B3C93"/>
    <w:rsid w:val="009B42AA"/>
    <w:rsid w:val="009B4C6A"/>
    <w:rsid w:val="009B4F99"/>
    <w:rsid w:val="009B50A7"/>
    <w:rsid w:val="009B54D5"/>
    <w:rsid w:val="009B5BDB"/>
    <w:rsid w:val="009B5C68"/>
    <w:rsid w:val="009B5CF9"/>
    <w:rsid w:val="009B5F10"/>
    <w:rsid w:val="009B7745"/>
    <w:rsid w:val="009C29B0"/>
    <w:rsid w:val="009C2D24"/>
    <w:rsid w:val="009C359B"/>
    <w:rsid w:val="009C5291"/>
    <w:rsid w:val="009C5428"/>
    <w:rsid w:val="009C56C9"/>
    <w:rsid w:val="009C6744"/>
    <w:rsid w:val="009C6756"/>
    <w:rsid w:val="009C6CC1"/>
    <w:rsid w:val="009C7F26"/>
    <w:rsid w:val="009C7F28"/>
    <w:rsid w:val="009D06D6"/>
    <w:rsid w:val="009D0BB7"/>
    <w:rsid w:val="009D12FD"/>
    <w:rsid w:val="009D19D7"/>
    <w:rsid w:val="009D1BA6"/>
    <w:rsid w:val="009D256A"/>
    <w:rsid w:val="009D2881"/>
    <w:rsid w:val="009D29B6"/>
    <w:rsid w:val="009D4ACB"/>
    <w:rsid w:val="009D4F08"/>
    <w:rsid w:val="009D5626"/>
    <w:rsid w:val="009D623D"/>
    <w:rsid w:val="009D716A"/>
    <w:rsid w:val="009D7CAA"/>
    <w:rsid w:val="009E029F"/>
    <w:rsid w:val="009E0993"/>
    <w:rsid w:val="009E0B8A"/>
    <w:rsid w:val="009E1076"/>
    <w:rsid w:val="009E1756"/>
    <w:rsid w:val="009E1D70"/>
    <w:rsid w:val="009E2754"/>
    <w:rsid w:val="009E27C3"/>
    <w:rsid w:val="009E30E3"/>
    <w:rsid w:val="009E3401"/>
    <w:rsid w:val="009E364D"/>
    <w:rsid w:val="009E4048"/>
    <w:rsid w:val="009E4253"/>
    <w:rsid w:val="009E4900"/>
    <w:rsid w:val="009F168C"/>
    <w:rsid w:val="009F282E"/>
    <w:rsid w:val="009F33D1"/>
    <w:rsid w:val="009F377E"/>
    <w:rsid w:val="009F3DCF"/>
    <w:rsid w:val="009F3ECE"/>
    <w:rsid w:val="009F418E"/>
    <w:rsid w:val="009F501D"/>
    <w:rsid w:val="009F5052"/>
    <w:rsid w:val="009F536F"/>
    <w:rsid w:val="009F546D"/>
    <w:rsid w:val="009F5EF8"/>
    <w:rsid w:val="009F672D"/>
    <w:rsid w:val="009F690C"/>
    <w:rsid w:val="009F699F"/>
    <w:rsid w:val="009F790B"/>
    <w:rsid w:val="00A00345"/>
    <w:rsid w:val="00A02585"/>
    <w:rsid w:val="00A0269A"/>
    <w:rsid w:val="00A027FE"/>
    <w:rsid w:val="00A02FB2"/>
    <w:rsid w:val="00A0357B"/>
    <w:rsid w:val="00A03971"/>
    <w:rsid w:val="00A045CB"/>
    <w:rsid w:val="00A047F6"/>
    <w:rsid w:val="00A06A2C"/>
    <w:rsid w:val="00A07F31"/>
    <w:rsid w:val="00A102FA"/>
    <w:rsid w:val="00A11B6B"/>
    <w:rsid w:val="00A1232D"/>
    <w:rsid w:val="00A1234A"/>
    <w:rsid w:val="00A1294C"/>
    <w:rsid w:val="00A13C6B"/>
    <w:rsid w:val="00A13FA6"/>
    <w:rsid w:val="00A1521F"/>
    <w:rsid w:val="00A15482"/>
    <w:rsid w:val="00A1552A"/>
    <w:rsid w:val="00A175D3"/>
    <w:rsid w:val="00A17B2A"/>
    <w:rsid w:val="00A206C2"/>
    <w:rsid w:val="00A217D4"/>
    <w:rsid w:val="00A2181C"/>
    <w:rsid w:val="00A22F83"/>
    <w:rsid w:val="00A23FD7"/>
    <w:rsid w:val="00A24073"/>
    <w:rsid w:val="00A249E5"/>
    <w:rsid w:val="00A24FCF"/>
    <w:rsid w:val="00A252E5"/>
    <w:rsid w:val="00A25331"/>
    <w:rsid w:val="00A25C03"/>
    <w:rsid w:val="00A25D72"/>
    <w:rsid w:val="00A26295"/>
    <w:rsid w:val="00A2669A"/>
    <w:rsid w:val="00A26C89"/>
    <w:rsid w:val="00A27C37"/>
    <w:rsid w:val="00A27C46"/>
    <w:rsid w:val="00A32A47"/>
    <w:rsid w:val="00A33B5A"/>
    <w:rsid w:val="00A34A3C"/>
    <w:rsid w:val="00A34A76"/>
    <w:rsid w:val="00A360DC"/>
    <w:rsid w:val="00A3616C"/>
    <w:rsid w:val="00A362BA"/>
    <w:rsid w:val="00A36B67"/>
    <w:rsid w:val="00A372D9"/>
    <w:rsid w:val="00A3756E"/>
    <w:rsid w:val="00A3772D"/>
    <w:rsid w:val="00A37C4E"/>
    <w:rsid w:val="00A37DD3"/>
    <w:rsid w:val="00A403D1"/>
    <w:rsid w:val="00A41C8C"/>
    <w:rsid w:val="00A41F72"/>
    <w:rsid w:val="00A42CC6"/>
    <w:rsid w:val="00A43415"/>
    <w:rsid w:val="00A4349B"/>
    <w:rsid w:val="00A44190"/>
    <w:rsid w:val="00A44244"/>
    <w:rsid w:val="00A44F06"/>
    <w:rsid w:val="00A460A9"/>
    <w:rsid w:val="00A462AA"/>
    <w:rsid w:val="00A46C8B"/>
    <w:rsid w:val="00A46E2C"/>
    <w:rsid w:val="00A4710C"/>
    <w:rsid w:val="00A50495"/>
    <w:rsid w:val="00A50F0E"/>
    <w:rsid w:val="00A51095"/>
    <w:rsid w:val="00A511E8"/>
    <w:rsid w:val="00A51B99"/>
    <w:rsid w:val="00A52FF7"/>
    <w:rsid w:val="00A52FFB"/>
    <w:rsid w:val="00A545A7"/>
    <w:rsid w:val="00A54D07"/>
    <w:rsid w:val="00A54DF4"/>
    <w:rsid w:val="00A55042"/>
    <w:rsid w:val="00A5517B"/>
    <w:rsid w:val="00A55EA5"/>
    <w:rsid w:val="00A5662F"/>
    <w:rsid w:val="00A56CD1"/>
    <w:rsid w:val="00A579CF"/>
    <w:rsid w:val="00A606D2"/>
    <w:rsid w:val="00A6194E"/>
    <w:rsid w:val="00A62023"/>
    <w:rsid w:val="00A62F7D"/>
    <w:rsid w:val="00A63D34"/>
    <w:rsid w:val="00A64445"/>
    <w:rsid w:val="00A6696A"/>
    <w:rsid w:val="00A67F85"/>
    <w:rsid w:val="00A70F61"/>
    <w:rsid w:val="00A71523"/>
    <w:rsid w:val="00A71B63"/>
    <w:rsid w:val="00A72AF4"/>
    <w:rsid w:val="00A72EF1"/>
    <w:rsid w:val="00A73D56"/>
    <w:rsid w:val="00A74A34"/>
    <w:rsid w:val="00A751EB"/>
    <w:rsid w:val="00A758D0"/>
    <w:rsid w:val="00A759F8"/>
    <w:rsid w:val="00A75D0A"/>
    <w:rsid w:val="00A75E0B"/>
    <w:rsid w:val="00A779C1"/>
    <w:rsid w:val="00A81342"/>
    <w:rsid w:val="00A818B0"/>
    <w:rsid w:val="00A820C3"/>
    <w:rsid w:val="00A82B8C"/>
    <w:rsid w:val="00A82D17"/>
    <w:rsid w:val="00A831B1"/>
    <w:rsid w:val="00A86B5E"/>
    <w:rsid w:val="00A87025"/>
    <w:rsid w:val="00A871AA"/>
    <w:rsid w:val="00A87476"/>
    <w:rsid w:val="00A87DFE"/>
    <w:rsid w:val="00A908EB"/>
    <w:rsid w:val="00A90982"/>
    <w:rsid w:val="00A91403"/>
    <w:rsid w:val="00A93021"/>
    <w:rsid w:val="00A930D3"/>
    <w:rsid w:val="00A93DD6"/>
    <w:rsid w:val="00A94394"/>
    <w:rsid w:val="00A94545"/>
    <w:rsid w:val="00A94703"/>
    <w:rsid w:val="00A947B5"/>
    <w:rsid w:val="00A95507"/>
    <w:rsid w:val="00A959C8"/>
    <w:rsid w:val="00A9640F"/>
    <w:rsid w:val="00A967A5"/>
    <w:rsid w:val="00A96E1B"/>
    <w:rsid w:val="00AA0BF3"/>
    <w:rsid w:val="00AA1C29"/>
    <w:rsid w:val="00AA2C7A"/>
    <w:rsid w:val="00AA3889"/>
    <w:rsid w:val="00AA3BB5"/>
    <w:rsid w:val="00AA446E"/>
    <w:rsid w:val="00AA5C6A"/>
    <w:rsid w:val="00AA75B9"/>
    <w:rsid w:val="00AB0778"/>
    <w:rsid w:val="00AB07D3"/>
    <w:rsid w:val="00AB10F7"/>
    <w:rsid w:val="00AB208A"/>
    <w:rsid w:val="00AB20A1"/>
    <w:rsid w:val="00AB4539"/>
    <w:rsid w:val="00AB4558"/>
    <w:rsid w:val="00AB48A3"/>
    <w:rsid w:val="00AB5124"/>
    <w:rsid w:val="00AB5730"/>
    <w:rsid w:val="00AB6C3C"/>
    <w:rsid w:val="00AB6E27"/>
    <w:rsid w:val="00AB727F"/>
    <w:rsid w:val="00AC0143"/>
    <w:rsid w:val="00AC0AF8"/>
    <w:rsid w:val="00AC0CD2"/>
    <w:rsid w:val="00AC0E7D"/>
    <w:rsid w:val="00AC0FDB"/>
    <w:rsid w:val="00AC10BC"/>
    <w:rsid w:val="00AC14C5"/>
    <w:rsid w:val="00AC2E74"/>
    <w:rsid w:val="00AC40FE"/>
    <w:rsid w:val="00AC5870"/>
    <w:rsid w:val="00AC5C39"/>
    <w:rsid w:val="00AC5E6B"/>
    <w:rsid w:val="00AC6BE3"/>
    <w:rsid w:val="00AC6CB9"/>
    <w:rsid w:val="00AC7672"/>
    <w:rsid w:val="00AC7C67"/>
    <w:rsid w:val="00AD0D51"/>
    <w:rsid w:val="00AD1070"/>
    <w:rsid w:val="00AD1766"/>
    <w:rsid w:val="00AD1A0C"/>
    <w:rsid w:val="00AD3352"/>
    <w:rsid w:val="00AD3E3B"/>
    <w:rsid w:val="00AD41CB"/>
    <w:rsid w:val="00AD4A14"/>
    <w:rsid w:val="00AD5345"/>
    <w:rsid w:val="00AD6931"/>
    <w:rsid w:val="00AD69AB"/>
    <w:rsid w:val="00AD7191"/>
    <w:rsid w:val="00AD7887"/>
    <w:rsid w:val="00AD7D3B"/>
    <w:rsid w:val="00AD7F06"/>
    <w:rsid w:val="00AD7FC8"/>
    <w:rsid w:val="00AE0CF4"/>
    <w:rsid w:val="00AE2333"/>
    <w:rsid w:val="00AE23D5"/>
    <w:rsid w:val="00AE43D4"/>
    <w:rsid w:val="00AE57FF"/>
    <w:rsid w:val="00AE5C8B"/>
    <w:rsid w:val="00AE611E"/>
    <w:rsid w:val="00AE66F4"/>
    <w:rsid w:val="00AE6A53"/>
    <w:rsid w:val="00AE77B0"/>
    <w:rsid w:val="00AE7DF2"/>
    <w:rsid w:val="00AE7E46"/>
    <w:rsid w:val="00AF035D"/>
    <w:rsid w:val="00AF1184"/>
    <w:rsid w:val="00AF26ED"/>
    <w:rsid w:val="00AF313B"/>
    <w:rsid w:val="00AF3DE6"/>
    <w:rsid w:val="00AF5A09"/>
    <w:rsid w:val="00AF710D"/>
    <w:rsid w:val="00AF7A33"/>
    <w:rsid w:val="00B00DE8"/>
    <w:rsid w:val="00B00E6F"/>
    <w:rsid w:val="00B01230"/>
    <w:rsid w:val="00B01292"/>
    <w:rsid w:val="00B02129"/>
    <w:rsid w:val="00B03D8F"/>
    <w:rsid w:val="00B05244"/>
    <w:rsid w:val="00B07C51"/>
    <w:rsid w:val="00B1016D"/>
    <w:rsid w:val="00B1073C"/>
    <w:rsid w:val="00B107C1"/>
    <w:rsid w:val="00B10FBE"/>
    <w:rsid w:val="00B11EDA"/>
    <w:rsid w:val="00B128CE"/>
    <w:rsid w:val="00B13A21"/>
    <w:rsid w:val="00B14824"/>
    <w:rsid w:val="00B15D36"/>
    <w:rsid w:val="00B224A4"/>
    <w:rsid w:val="00B22A69"/>
    <w:rsid w:val="00B2362B"/>
    <w:rsid w:val="00B237D7"/>
    <w:rsid w:val="00B24411"/>
    <w:rsid w:val="00B24AAB"/>
    <w:rsid w:val="00B25060"/>
    <w:rsid w:val="00B253F7"/>
    <w:rsid w:val="00B258BD"/>
    <w:rsid w:val="00B25935"/>
    <w:rsid w:val="00B25F9C"/>
    <w:rsid w:val="00B26010"/>
    <w:rsid w:val="00B26429"/>
    <w:rsid w:val="00B26900"/>
    <w:rsid w:val="00B27314"/>
    <w:rsid w:val="00B27646"/>
    <w:rsid w:val="00B27683"/>
    <w:rsid w:val="00B27ADF"/>
    <w:rsid w:val="00B3036C"/>
    <w:rsid w:val="00B305D3"/>
    <w:rsid w:val="00B31236"/>
    <w:rsid w:val="00B3170B"/>
    <w:rsid w:val="00B31D26"/>
    <w:rsid w:val="00B31D40"/>
    <w:rsid w:val="00B329FE"/>
    <w:rsid w:val="00B337B7"/>
    <w:rsid w:val="00B3382E"/>
    <w:rsid w:val="00B33914"/>
    <w:rsid w:val="00B34523"/>
    <w:rsid w:val="00B345AA"/>
    <w:rsid w:val="00B34AAC"/>
    <w:rsid w:val="00B34E69"/>
    <w:rsid w:val="00B36879"/>
    <w:rsid w:val="00B36D90"/>
    <w:rsid w:val="00B37275"/>
    <w:rsid w:val="00B37507"/>
    <w:rsid w:val="00B37836"/>
    <w:rsid w:val="00B3783E"/>
    <w:rsid w:val="00B37FD0"/>
    <w:rsid w:val="00B42026"/>
    <w:rsid w:val="00B42A0C"/>
    <w:rsid w:val="00B433F9"/>
    <w:rsid w:val="00B443EF"/>
    <w:rsid w:val="00B447E9"/>
    <w:rsid w:val="00B44D29"/>
    <w:rsid w:val="00B44EF4"/>
    <w:rsid w:val="00B456F8"/>
    <w:rsid w:val="00B459BC"/>
    <w:rsid w:val="00B46D56"/>
    <w:rsid w:val="00B47280"/>
    <w:rsid w:val="00B47370"/>
    <w:rsid w:val="00B50404"/>
    <w:rsid w:val="00B50EED"/>
    <w:rsid w:val="00B51EB4"/>
    <w:rsid w:val="00B52D0A"/>
    <w:rsid w:val="00B52EA0"/>
    <w:rsid w:val="00B53E0C"/>
    <w:rsid w:val="00B54CFE"/>
    <w:rsid w:val="00B55C02"/>
    <w:rsid w:val="00B55D96"/>
    <w:rsid w:val="00B55F24"/>
    <w:rsid w:val="00B5641C"/>
    <w:rsid w:val="00B56526"/>
    <w:rsid w:val="00B57AEE"/>
    <w:rsid w:val="00B610FC"/>
    <w:rsid w:val="00B6353B"/>
    <w:rsid w:val="00B6354C"/>
    <w:rsid w:val="00B63AD1"/>
    <w:rsid w:val="00B679FE"/>
    <w:rsid w:val="00B67FFD"/>
    <w:rsid w:val="00B700E2"/>
    <w:rsid w:val="00B706DD"/>
    <w:rsid w:val="00B706F9"/>
    <w:rsid w:val="00B7091D"/>
    <w:rsid w:val="00B71D5C"/>
    <w:rsid w:val="00B71E55"/>
    <w:rsid w:val="00B721EF"/>
    <w:rsid w:val="00B723D8"/>
    <w:rsid w:val="00B749BC"/>
    <w:rsid w:val="00B74BAC"/>
    <w:rsid w:val="00B762A6"/>
    <w:rsid w:val="00B765A8"/>
    <w:rsid w:val="00B7681F"/>
    <w:rsid w:val="00B77AE5"/>
    <w:rsid w:val="00B80A43"/>
    <w:rsid w:val="00B80C29"/>
    <w:rsid w:val="00B823C6"/>
    <w:rsid w:val="00B8271E"/>
    <w:rsid w:val="00B8294F"/>
    <w:rsid w:val="00B83182"/>
    <w:rsid w:val="00B8442A"/>
    <w:rsid w:val="00B84C0B"/>
    <w:rsid w:val="00B85074"/>
    <w:rsid w:val="00B85C27"/>
    <w:rsid w:val="00B86107"/>
    <w:rsid w:val="00B8679C"/>
    <w:rsid w:val="00B86A21"/>
    <w:rsid w:val="00B86F80"/>
    <w:rsid w:val="00B872E0"/>
    <w:rsid w:val="00B87BFF"/>
    <w:rsid w:val="00B9033F"/>
    <w:rsid w:val="00B9047F"/>
    <w:rsid w:val="00B90AC1"/>
    <w:rsid w:val="00B91007"/>
    <w:rsid w:val="00B91894"/>
    <w:rsid w:val="00B92A5C"/>
    <w:rsid w:val="00B92DED"/>
    <w:rsid w:val="00B936E8"/>
    <w:rsid w:val="00B943C8"/>
    <w:rsid w:val="00B948C2"/>
    <w:rsid w:val="00B9532E"/>
    <w:rsid w:val="00B95FD8"/>
    <w:rsid w:val="00B96B06"/>
    <w:rsid w:val="00B96EEA"/>
    <w:rsid w:val="00B975CB"/>
    <w:rsid w:val="00BA1415"/>
    <w:rsid w:val="00BA3694"/>
    <w:rsid w:val="00BA36BD"/>
    <w:rsid w:val="00BA3EC4"/>
    <w:rsid w:val="00BA4589"/>
    <w:rsid w:val="00BA466D"/>
    <w:rsid w:val="00BA4C48"/>
    <w:rsid w:val="00BA5359"/>
    <w:rsid w:val="00BA5DB7"/>
    <w:rsid w:val="00BA65F6"/>
    <w:rsid w:val="00BA6D49"/>
    <w:rsid w:val="00BA7ABA"/>
    <w:rsid w:val="00BA7D0D"/>
    <w:rsid w:val="00BA7FA8"/>
    <w:rsid w:val="00BB2D96"/>
    <w:rsid w:val="00BB313D"/>
    <w:rsid w:val="00BB352C"/>
    <w:rsid w:val="00BB361E"/>
    <w:rsid w:val="00BB3980"/>
    <w:rsid w:val="00BB45A5"/>
    <w:rsid w:val="00BB57E9"/>
    <w:rsid w:val="00BB6581"/>
    <w:rsid w:val="00BB6648"/>
    <w:rsid w:val="00BB688D"/>
    <w:rsid w:val="00BB73CA"/>
    <w:rsid w:val="00BC045F"/>
    <w:rsid w:val="00BC149A"/>
    <w:rsid w:val="00BC16DF"/>
    <w:rsid w:val="00BC24C8"/>
    <w:rsid w:val="00BC54B2"/>
    <w:rsid w:val="00BC5EC0"/>
    <w:rsid w:val="00BC6A76"/>
    <w:rsid w:val="00BC6EBA"/>
    <w:rsid w:val="00BC704C"/>
    <w:rsid w:val="00BC7193"/>
    <w:rsid w:val="00BD15E3"/>
    <w:rsid w:val="00BD16D1"/>
    <w:rsid w:val="00BD2F88"/>
    <w:rsid w:val="00BD3251"/>
    <w:rsid w:val="00BD3788"/>
    <w:rsid w:val="00BD4143"/>
    <w:rsid w:val="00BD4569"/>
    <w:rsid w:val="00BD50C1"/>
    <w:rsid w:val="00BD6C61"/>
    <w:rsid w:val="00BD70ED"/>
    <w:rsid w:val="00BD7496"/>
    <w:rsid w:val="00BD7D8D"/>
    <w:rsid w:val="00BE15CD"/>
    <w:rsid w:val="00BE3084"/>
    <w:rsid w:val="00BE32A4"/>
    <w:rsid w:val="00BE4838"/>
    <w:rsid w:val="00BE4A63"/>
    <w:rsid w:val="00BE54F4"/>
    <w:rsid w:val="00BE57B6"/>
    <w:rsid w:val="00BE6734"/>
    <w:rsid w:val="00BE6D76"/>
    <w:rsid w:val="00BF00D8"/>
    <w:rsid w:val="00BF1390"/>
    <w:rsid w:val="00BF13DB"/>
    <w:rsid w:val="00BF2A8D"/>
    <w:rsid w:val="00BF2CCB"/>
    <w:rsid w:val="00BF2FF4"/>
    <w:rsid w:val="00BF3092"/>
    <w:rsid w:val="00BF341D"/>
    <w:rsid w:val="00BF4103"/>
    <w:rsid w:val="00BF4246"/>
    <w:rsid w:val="00BF4973"/>
    <w:rsid w:val="00BF664A"/>
    <w:rsid w:val="00BF6C39"/>
    <w:rsid w:val="00BF7AAD"/>
    <w:rsid w:val="00BF7DCF"/>
    <w:rsid w:val="00C0166B"/>
    <w:rsid w:val="00C02BCB"/>
    <w:rsid w:val="00C0424D"/>
    <w:rsid w:val="00C04C72"/>
    <w:rsid w:val="00C04DA4"/>
    <w:rsid w:val="00C0522B"/>
    <w:rsid w:val="00C0529B"/>
    <w:rsid w:val="00C059B2"/>
    <w:rsid w:val="00C059CF"/>
    <w:rsid w:val="00C07A01"/>
    <w:rsid w:val="00C11120"/>
    <w:rsid w:val="00C11EC0"/>
    <w:rsid w:val="00C11F65"/>
    <w:rsid w:val="00C12F1C"/>
    <w:rsid w:val="00C1333D"/>
    <w:rsid w:val="00C148BB"/>
    <w:rsid w:val="00C15B80"/>
    <w:rsid w:val="00C203F5"/>
    <w:rsid w:val="00C21E68"/>
    <w:rsid w:val="00C229E6"/>
    <w:rsid w:val="00C233B5"/>
    <w:rsid w:val="00C24C3E"/>
    <w:rsid w:val="00C27C29"/>
    <w:rsid w:val="00C30445"/>
    <w:rsid w:val="00C31263"/>
    <w:rsid w:val="00C31534"/>
    <w:rsid w:val="00C31D19"/>
    <w:rsid w:val="00C31FE0"/>
    <w:rsid w:val="00C32844"/>
    <w:rsid w:val="00C3365C"/>
    <w:rsid w:val="00C33DEF"/>
    <w:rsid w:val="00C343E3"/>
    <w:rsid w:val="00C37CED"/>
    <w:rsid w:val="00C4102B"/>
    <w:rsid w:val="00C4199E"/>
    <w:rsid w:val="00C42F58"/>
    <w:rsid w:val="00C438C5"/>
    <w:rsid w:val="00C464B8"/>
    <w:rsid w:val="00C46780"/>
    <w:rsid w:val="00C47DA6"/>
    <w:rsid w:val="00C500F5"/>
    <w:rsid w:val="00C50FE0"/>
    <w:rsid w:val="00C51E29"/>
    <w:rsid w:val="00C51FEF"/>
    <w:rsid w:val="00C520CD"/>
    <w:rsid w:val="00C52E1F"/>
    <w:rsid w:val="00C5352D"/>
    <w:rsid w:val="00C53EC1"/>
    <w:rsid w:val="00C5435E"/>
    <w:rsid w:val="00C54D11"/>
    <w:rsid w:val="00C54DB6"/>
    <w:rsid w:val="00C5620F"/>
    <w:rsid w:val="00C56945"/>
    <w:rsid w:val="00C574D4"/>
    <w:rsid w:val="00C61B6E"/>
    <w:rsid w:val="00C64249"/>
    <w:rsid w:val="00C64705"/>
    <w:rsid w:val="00C67569"/>
    <w:rsid w:val="00C67873"/>
    <w:rsid w:val="00C72156"/>
    <w:rsid w:val="00C72710"/>
    <w:rsid w:val="00C73C38"/>
    <w:rsid w:val="00C74020"/>
    <w:rsid w:val="00C751DA"/>
    <w:rsid w:val="00C759CF"/>
    <w:rsid w:val="00C766BF"/>
    <w:rsid w:val="00C7695B"/>
    <w:rsid w:val="00C779D7"/>
    <w:rsid w:val="00C80029"/>
    <w:rsid w:val="00C80929"/>
    <w:rsid w:val="00C80F49"/>
    <w:rsid w:val="00C81373"/>
    <w:rsid w:val="00C81819"/>
    <w:rsid w:val="00C82D0D"/>
    <w:rsid w:val="00C83649"/>
    <w:rsid w:val="00C83B8D"/>
    <w:rsid w:val="00C83C41"/>
    <w:rsid w:val="00C8401A"/>
    <w:rsid w:val="00C84884"/>
    <w:rsid w:val="00C84FEB"/>
    <w:rsid w:val="00C84FED"/>
    <w:rsid w:val="00C85491"/>
    <w:rsid w:val="00C8554F"/>
    <w:rsid w:val="00C85991"/>
    <w:rsid w:val="00C861B8"/>
    <w:rsid w:val="00C864BA"/>
    <w:rsid w:val="00C86EFA"/>
    <w:rsid w:val="00C871FE"/>
    <w:rsid w:val="00C8722C"/>
    <w:rsid w:val="00C91082"/>
    <w:rsid w:val="00C91A4C"/>
    <w:rsid w:val="00C93528"/>
    <w:rsid w:val="00C95D0F"/>
    <w:rsid w:val="00C95F05"/>
    <w:rsid w:val="00C963AC"/>
    <w:rsid w:val="00C96514"/>
    <w:rsid w:val="00C97002"/>
    <w:rsid w:val="00CA065E"/>
    <w:rsid w:val="00CA0CDA"/>
    <w:rsid w:val="00CA1C83"/>
    <w:rsid w:val="00CA3CCE"/>
    <w:rsid w:val="00CA4122"/>
    <w:rsid w:val="00CA4128"/>
    <w:rsid w:val="00CA4E5E"/>
    <w:rsid w:val="00CA6716"/>
    <w:rsid w:val="00CB065F"/>
    <w:rsid w:val="00CB096E"/>
    <w:rsid w:val="00CB16D9"/>
    <w:rsid w:val="00CB2C0B"/>
    <w:rsid w:val="00CB40E4"/>
    <w:rsid w:val="00CB5AB4"/>
    <w:rsid w:val="00CC09D5"/>
    <w:rsid w:val="00CC14B8"/>
    <w:rsid w:val="00CC1843"/>
    <w:rsid w:val="00CC1B39"/>
    <w:rsid w:val="00CC1CC1"/>
    <w:rsid w:val="00CC23B9"/>
    <w:rsid w:val="00CC4A5C"/>
    <w:rsid w:val="00CC63BC"/>
    <w:rsid w:val="00CC7736"/>
    <w:rsid w:val="00CC7C56"/>
    <w:rsid w:val="00CC7E95"/>
    <w:rsid w:val="00CD0AE4"/>
    <w:rsid w:val="00CD1013"/>
    <w:rsid w:val="00CD316B"/>
    <w:rsid w:val="00CD3E80"/>
    <w:rsid w:val="00CD4685"/>
    <w:rsid w:val="00CD4A18"/>
    <w:rsid w:val="00CD4ECA"/>
    <w:rsid w:val="00CD6F04"/>
    <w:rsid w:val="00CD71DA"/>
    <w:rsid w:val="00CD7E17"/>
    <w:rsid w:val="00CE0180"/>
    <w:rsid w:val="00CE062A"/>
    <w:rsid w:val="00CE062E"/>
    <w:rsid w:val="00CE1BAF"/>
    <w:rsid w:val="00CE3B25"/>
    <w:rsid w:val="00CE40A1"/>
    <w:rsid w:val="00CE5384"/>
    <w:rsid w:val="00CE5861"/>
    <w:rsid w:val="00CE62CA"/>
    <w:rsid w:val="00CE6937"/>
    <w:rsid w:val="00CF0058"/>
    <w:rsid w:val="00CF00CD"/>
    <w:rsid w:val="00CF00F8"/>
    <w:rsid w:val="00CF0FFE"/>
    <w:rsid w:val="00CF10B5"/>
    <w:rsid w:val="00CF114C"/>
    <w:rsid w:val="00CF2EE8"/>
    <w:rsid w:val="00CF3012"/>
    <w:rsid w:val="00CF3446"/>
    <w:rsid w:val="00CF3D81"/>
    <w:rsid w:val="00CF524F"/>
    <w:rsid w:val="00CF5FD5"/>
    <w:rsid w:val="00CF6EB2"/>
    <w:rsid w:val="00D0020A"/>
    <w:rsid w:val="00D005BB"/>
    <w:rsid w:val="00D007DD"/>
    <w:rsid w:val="00D01101"/>
    <w:rsid w:val="00D01CF9"/>
    <w:rsid w:val="00D039AB"/>
    <w:rsid w:val="00D04810"/>
    <w:rsid w:val="00D0515C"/>
    <w:rsid w:val="00D057CA"/>
    <w:rsid w:val="00D05F3B"/>
    <w:rsid w:val="00D065FA"/>
    <w:rsid w:val="00D0665C"/>
    <w:rsid w:val="00D06856"/>
    <w:rsid w:val="00D071FD"/>
    <w:rsid w:val="00D075C6"/>
    <w:rsid w:val="00D10097"/>
    <w:rsid w:val="00D10614"/>
    <w:rsid w:val="00D108A6"/>
    <w:rsid w:val="00D12B36"/>
    <w:rsid w:val="00D13E98"/>
    <w:rsid w:val="00D1471E"/>
    <w:rsid w:val="00D14D79"/>
    <w:rsid w:val="00D15722"/>
    <w:rsid w:val="00D16343"/>
    <w:rsid w:val="00D163A0"/>
    <w:rsid w:val="00D1646A"/>
    <w:rsid w:val="00D17AB5"/>
    <w:rsid w:val="00D17B16"/>
    <w:rsid w:val="00D17FFB"/>
    <w:rsid w:val="00D20129"/>
    <w:rsid w:val="00D213B6"/>
    <w:rsid w:val="00D21449"/>
    <w:rsid w:val="00D21C60"/>
    <w:rsid w:val="00D2397C"/>
    <w:rsid w:val="00D25E03"/>
    <w:rsid w:val="00D263C9"/>
    <w:rsid w:val="00D31824"/>
    <w:rsid w:val="00D31CA3"/>
    <w:rsid w:val="00D324E5"/>
    <w:rsid w:val="00D328B7"/>
    <w:rsid w:val="00D32B53"/>
    <w:rsid w:val="00D34635"/>
    <w:rsid w:val="00D36EE6"/>
    <w:rsid w:val="00D37B6E"/>
    <w:rsid w:val="00D37E1B"/>
    <w:rsid w:val="00D4003B"/>
    <w:rsid w:val="00D40D59"/>
    <w:rsid w:val="00D41D42"/>
    <w:rsid w:val="00D42519"/>
    <w:rsid w:val="00D43345"/>
    <w:rsid w:val="00D4355F"/>
    <w:rsid w:val="00D46D58"/>
    <w:rsid w:val="00D50784"/>
    <w:rsid w:val="00D50A21"/>
    <w:rsid w:val="00D51A5B"/>
    <w:rsid w:val="00D52439"/>
    <w:rsid w:val="00D52E49"/>
    <w:rsid w:val="00D53F92"/>
    <w:rsid w:val="00D5400D"/>
    <w:rsid w:val="00D542E7"/>
    <w:rsid w:val="00D559E8"/>
    <w:rsid w:val="00D617BE"/>
    <w:rsid w:val="00D61BF3"/>
    <w:rsid w:val="00D61CCE"/>
    <w:rsid w:val="00D6202C"/>
    <w:rsid w:val="00D62526"/>
    <w:rsid w:val="00D6364C"/>
    <w:rsid w:val="00D64FBB"/>
    <w:rsid w:val="00D66079"/>
    <w:rsid w:val="00D6608B"/>
    <w:rsid w:val="00D66165"/>
    <w:rsid w:val="00D668B3"/>
    <w:rsid w:val="00D66C37"/>
    <w:rsid w:val="00D678BB"/>
    <w:rsid w:val="00D67EDE"/>
    <w:rsid w:val="00D702F6"/>
    <w:rsid w:val="00D7130B"/>
    <w:rsid w:val="00D72619"/>
    <w:rsid w:val="00D72945"/>
    <w:rsid w:val="00D736D9"/>
    <w:rsid w:val="00D7469F"/>
    <w:rsid w:val="00D76CAB"/>
    <w:rsid w:val="00D76EF9"/>
    <w:rsid w:val="00D77039"/>
    <w:rsid w:val="00D773D4"/>
    <w:rsid w:val="00D776DB"/>
    <w:rsid w:val="00D80542"/>
    <w:rsid w:val="00D80CB1"/>
    <w:rsid w:val="00D80DE1"/>
    <w:rsid w:val="00D827F8"/>
    <w:rsid w:val="00D82D77"/>
    <w:rsid w:val="00D8419E"/>
    <w:rsid w:val="00D85743"/>
    <w:rsid w:val="00D85A06"/>
    <w:rsid w:val="00D87023"/>
    <w:rsid w:val="00D87461"/>
    <w:rsid w:val="00D87C96"/>
    <w:rsid w:val="00D9084E"/>
    <w:rsid w:val="00D9186F"/>
    <w:rsid w:val="00D91A39"/>
    <w:rsid w:val="00D91E8E"/>
    <w:rsid w:val="00D9201E"/>
    <w:rsid w:val="00D92A5B"/>
    <w:rsid w:val="00D93677"/>
    <w:rsid w:val="00D93DBF"/>
    <w:rsid w:val="00D94FBB"/>
    <w:rsid w:val="00D96402"/>
    <w:rsid w:val="00D96B04"/>
    <w:rsid w:val="00DA0EF0"/>
    <w:rsid w:val="00DA1C85"/>
    <w:rsid w:val="00DA25F6"/>
    <w:rsid w:val="00DA29BC"/>
    <w:rsid w:val="00DA3596"/>
    <w:rsid w:val="00DA49C1"/>
    <w:rsid w:val="00DA515B"/>
    <w:rsid w:val="00DA57BA"/>
    <w:rsid w:val="00DA7846"/>
    <w:rsid w:val="00DB074D"/>
    <w:rsid w:val="00DB0C33"/>
    <w:rsid w:val="00DB0D8F"/>
    <w:rsid w:val="00DB125B"/>
    <w:rsid w:val="00DB13B7"/>
    <w:rsid w:val="00DB1727"/>
    <w:rsid w:val="00DB1AC6"/>
    <w:rsid w:val="00DB1F69"/>
    <w:rsid w:val="00DB2B79"/>
    <w:rsid w:val="00DB3A3B"/>
    <w:rsid w:val="00DB4108"/>
    <w:rsid w:val="00DB44B9"/>
    <w:rsid w:val="00DB4E6C"/>
    <w:rsid w:val="00DB5B17"/>
    <w:rsid w:val="00DB6D65"/>
    <w:rsid w:val="00DB6F1D"/>
    <w:rsid w:val="00DB71B1"/>
    <w:rsid w:val="00DB785D"/>
    <w:rsid w:val="00DC130A"/>
    <w:rsid w:val="00DC17BB"/>
    <w:rsid w:val="00DC18DF"/>
    <w:rsid w:val="00DC1D38"/>
    <w:rsid w:val="00DC2185"/>
    <w:rsid w:val="00DC23F8"/>
    <w:rsid w:val="00DC268E"/>
    <w:rsid w:val="00DC2860"/>
    <w:rsid w:val="00DC2D18"/>
    <w:rsid w:val="00DC3E64"/>
    <w:rsid w:val="00DC404C"/>
    <w:rsid w:val="00DC4653"/>
    <w:rsid w:val="00DC64CC"/>
    <w:rsid w:val="00DC6D58"/>
    <w:rsid w:val="00DC70E3"/>
    <w:rsid w:val="00DC71AC"/>
    <w:rsid w:val="00DC7A4A"/>
    <w:rsid w:val="00DD0B6C"/>
    <w:rsid w:val="00DD2076"/>
    <w:rsid w:val="00DD4693"/>
    <w:rsid w:val="00DD5C24"/>
    <w:rsid w:val="00DD5C9A"/>
    <w:rsid w:val="00DD609A"/>
    <w:rsid w:val="00DD6204"/>
    <w:rsid w:val="00DD6211"/>
    <w:rsid w:val="00DD7015"/>
    <w:rsid w:val="00DD73D2"/>
    <w:rsid w:val="00DD7F51"/>
    <w:rsid w:val="00DE07BB"/>
    <w:rsid w:val="00DE1FBC"/>
    <w:rsid w:val="00DE2F9A"/>
    <w:rsid w:val="00DE3B95"/>
    <w:rsid w:val="00DE3F19"/>
    <w:rsid w:val="00DE59B6"/>
    <w:rsid w:val="00DE647D"/>
    <w:rsid w:val="00DE7400"/>
    <w:rsid w:val="00DE7D96"/>
    <w:rsid w:val="00DE7E35"/>
    <w:rsid w:val="00DF1AF8"/>
    <w:rsid w:val="00DF1C1A"/>
    <w:rsid w:val="00DF1FBA"/>
    <w:rsid w:val="00DF4EB7"/>
    <w:rsid w:val="00DF530D"/>
    <w:rsid w:val="00DF5854"/>
    <w:rsid w:val="00DF6FC1"/>
    <w:rsid w:val="00DF7C9B"/>
    <w:rsid w:val="00E01439"/>
    <w:rsid w:val="00E02D35"/>
    <w:rsid w:val="00E042A8"/>
    <w:rsid w:val="00E04CA2"/>
    <w:rsid w:val="00E0560D"/>
    <w:rsid w:val="00E06657"/>
    <w:rsid w:val="00E07432"/>
    <w:rsid w:val="00E07A26"/>
    <w:rsid w:val="00E07A5C"/>
    <w:rsid w:val="00E10250"/>
    <w:rsid w:val="00E10AAD"/>
    <w:rsid w:val="00E10C44"/>
    <w:rsid w:val="00E10C92"/>
    <w:rsid w:val="00E11525"/>
    <w:rsid w:val="00E11EA0"/>
    <w:rsid w:val="00E12802"/>
    <w:rsid w:val="00E12C0E"/>
    <w:rsid w:val="00E13362"/>
    <w:rsid w:val="00E13373"/>
    <w:rsid w:val="00E134BE"/>
    <w:rsid w:val="00E14613"/>
    <w:rsid w:val="00E14CC5"/>
    <w:rsid w:val="00E15A92"/>
    <w:rsid w:val="00E171F5"/>
    <w:rsid w:val="00E17DC1"/>
    <w:rsid w:val="00E17E99"/>
    <w:rsid w:val="00E215FD"/>
    <w:rsid w:val="00E21619"/>
    <w:rsid w:val="00E21853"/>
    <w:rsid w:val="00E22EF0"/>
    <w:rsid w:val="00E24219"/>
    <w:rsid w:val="00E24479"/>
    <w:rsid w:val="00E2461E"/>
    <w:rsid w:val="00E24DA2"/>
    <w:rsid w:val="00E2505A"/>
    <w:rsid w:val="00E25379"/>
    <w:rsid w:val="00E2694C"/>
    <w:rsid w:val="00E26EAB"/>
    <w:rsid w:val="00E3110D"/>
    <w:rsid w:val="00E32D98"/>
    <w:rsid w:val="00E33818"/>
    <w:rsid w:val="00E346DF"/>
    <w:rsid w:val="00E34AF1"/>
    <w:rsid w:val="00E34FD1"/>
    <w:rsid w:val="00E3550B"/>
    <w:rsid w:val="00E35980"/>
    <w:rsid w:val="00E36707"/>
    <w:rsid w:val="00E36BD8"/>
    <w:rsid w:val="00E3740A"/>
    <w:rsid w:val="00E40F6F"/>
    <w:rsid w:val="00E41D09"/>
    <w:rsid w:val="00E4222F"/>
    <w:rsid w:val="00E422B9"/>
    <w:rsid w:val="00E4288E"/>
    <w:rsid w:val="00E42FB6"/>
    <w:rsid w:val="00E43300"/>
    <w:rsid w:val="00E4427F"/>
    <w:rsid w:val="00E447A3"/>
    <w:rsid w:val="00E4693E"/>
    <w:rsid w:val="00E4720A"/>
    <w:rsid w:val="00E475DC"/>
    <w:rsid w:val="00E47AFA"/>
    <w:rsid w:val="00E503D9"/>
    <w:rsid w:val="00E50B93"/>
    <w:rsid w:val="00E51543"/>
    <w:rsid w:val="00E51BBA"/>
    <w:rsid w:val="00E51ECC"/>
    <w:rsid w:val="00E52803"/>
    <w:rsid w:val="00E5293A"/>
    <w:rsid w:val="00E5369A"/>
    <w:rsid w:val="00E53B5A"/>
    <w:rsid w:val="00E5510B"/>
    <w:rsid w:val="00E553DF"/>
    <w:rsid w:val="00E56749"/>
    <w:rsid w:val="00E57D56"/>
    <w:rsid w:val="00E61988"/>
    <w:rsid w:val="00E61FB9"/>
    <w:rsid w:val="00E61FDA"/>
    <w:rsid w:val="00E63FD1"/>
    <w:rsid w:val="00E644C9"/>
    <w:rsid w:val="00E64701"/>
    <w:rsid w:val="00E64812"/>
    <w:rsid w:val="00E648CC"/>
    <w:rsid w:val="00E64F6D"/>
    <w:rsid w:val="00E654C9"/>
    <w:rsid w:val="00E65CE6"/>
    <w:rsid w:val="00E668C1"/>
    <w:rsid w:val="00E66B7D"/>
    <w:rsid w:val="00E70021"/>
    <w:rsid w:val="00E70D4F"/>
    <w:rsid w:val="00E719E9"/>
    <w:rsid w:val="00E7214F"/>
    <w:rsid w:val="00E72395"/>
    <w:rsid w:val="00E7346A"/>
    <w:rsid w:val="00E7395F"/>
    <w:rsid w:val="00E74551"/>
    <w:rsid w:val="00E750CB"/>
    <w:rsid w:val="00E75425"/>
    <w:rsid w:val="00E75DED"/>
    <w:rsid w:val="00E76903"/>
    <w:rsid w:val="00E76A3C"/>
    <w:rsid w:val="00E76AA4"/>
    <w:rsid w:val="00E778CF"/>
    <w:rsid w:val="00E77F32"/>
    <w:rsid w:val="00E8003C"/>
    <w:rsid w:val="00E8033E"/>
    <w:rsid w:val="00E80FE4"/>
    <w:rsid w:val="00E83012"/>
    <w:rsid w:val="00E83528"/>
    <w:rsid w:val="00E83A90"/>
    <w:rsid w:val="00E83D1D"/>
    <w:rsid w:val="00E8407F"/>
    <w:rsid w:val="00E856AF"/>
    <w:rsid w:val="00E87E9B"/>
    <w:rsid w:val="00E901A0"/>
    <w:rsid w:val="00E916C0"/>
    <w:rsid w:val="00E91AB2"/>
    <w:rsid w:val="00E91D2A"/>
    <w:rsid w:val="00E91EC6"/>
    <w:rsid w:val="00E929B9"/>
    <w:rsid w:val="00E92DFE"/>
    <w:rsid w:val="00E94000"/>
    <w:rsid w:val="00E9407D"/>
    <w:rsid w:val="00E942A2"/>
    <w:rsid w:val="00E94463"/>
    <w:rsid w:val="00E95DA3"/>
    <w:rsid w:val="00E95F8A"/>
    <w:rsid w:val="00E96B2D"/>
    <w:rsid w:val="00EA04FE"/>
    <w:rsid w:val="00EA0A89"/>
    <w:rsid w:val="00EA0D33"/>
    <w:rsid w:val="00EA0DAA"/>
    <w:rsid w:val="00EA19F4"/>
    <w:rsid w:val="00EA21BD"/>
    <w:rsid w:val="00EA2521"/>
    <w:rsid w:val="00EA276F"/>
    <w:rsid w:val="00EA30BF"/>
    <w:rsid w:val="00EA3D28"/>
    <w:rsid w:val="00EA52A9"/>
    <w:rsid w:val="00EA547C"/>
    <w:rsid w:val="00EA5791"/>
    <w:rsid w:val="00EA5961"/>
    <w:rsid w:val="00EA677E"/>
    <w:rsid w:val="00EA7557"/>
    <w:rsid w:val="00EB0AB3"/>
    <w:rsid w:val="00EB0E84"/>
    <w:rsid w:val="00EB1B13"/>
    <w:rsid w:val="00EB1EFC"/>
    <w:rsid w:val="00EB4D79"/>
    <w:rsid w:val="00EB5457"/>
    <w:rsid w:val="00EB5AD9"/>
    <w:rsid w:val="00EB68B0"/>
    <w:rsid w:val="00EB690B"/>
    <w:rsid w:val="00EB7469"/>
    <w:rsid w:val="00EB7D7F"/>
    <w:rsid w:val="00EC0A20"/>
    <w:rsid w:val="00EC0C96"/>
    <w:rsid w:val="00EC0D48"/>
    <w:rsid w:val="00EC16ED"/>
    <w:rsid w:val="00EC1B25"/>
    <w:rsid w:val="00EC35D6"/>
    <w:rsid w:val="00EC3D6F"/>
    <w:rsid w:val="00EC4690"/>
    <w:rsid w:val="00EC4747"/>
    <w:rsid w:val="00EC485E"/>
    <w:rsid w:val="00EC49A4"/>
    <w:rsid w:val="00EC4A64"/>
    <w:rsid w:val="00EC4EA8"/>
    <w:rsid w:val="00EC7A90"/>
    <w:rsid w:val="00EC7C7B"/>
    <w:rsid w:val="00ED0A86"/>
    <w:rsid w:val="00ED0AF8"/>
    <w:rsid w:val="00ED0B80"/>
    <w:rsid w:val="00ED14C2"/>
    <w:rsid w:val="00ED1E52"/>
    <w:rsid w:val="00ED2BEE"/>
    <w:rsid w:val="00ED2EA8"/>
    <w:rsid w:val="00ED302D"/>
    <w:rsid w:val="00ED3052"/>
    <w:rsid w:val="00ED3415"/>
    <w:rsid w:val="00ED3F6A"/>
    <w:rsid w:val="00ED4BF1"/>
    <w:rsid w:val="00EE017A"/>
    <w:rsid w:val="00EE051D"/>
    <w:rsid w:val="00EE0B99"/>
    <w:rsid w:val="00EE1612"/>
    <w:rsid w:val="00EE19E3"/>
    <w:rsid w:val="00EE23DF"/>
    <w:rsid w:val="00EE2526"/>
    <w:rsid w:val="00EE2B8B"/>
    <w:rsid w:val="00EE34B2"/>
    <w:rsid w:val="00EE3AD2"/>
    <w:rsid w:val="00EE3BB2"/>
    <w:rsid w:val="00EE40CD"/>
    <w:rsid w:val="00EE438B"/>
    <w:rsid w:val="00EE477F"/>
    <w:rsid w:val="00EE4F4C"/>
    <w:rsid w:val="00EE5B7D"/>
    <w:rsid w:val="00EE61A1"/>
    <w:rsid w:val="00EE75E3"/>
    <w:rsid w:val="00EE760F"/>
    <w:rsid w:val="00EF1B79"/>
    <w:rsid w:val="00EF27A9"/>
    <w:rsid w:val="00EF41CB"/>
    <w:rsid w:val="00EF51AC"/>
    <w:rsid w:val="00EF673A"/>
    <w:rsid w:val="00EF69D0"/>
    <w:rsid w:val="00EF7652"/>
    <w:rsid w:val="00F0047E"/>
    <w:rsid w:val="00F00FB9"/>
    <w:rsid w:val="00F01433"/>
    <w:rsid w:val="00F01C19"/>
    <w:rsid w:val="00F02F05"/>
    <w:rsid w:val="00F034AD"/>
    <w:rsid w:val="00F035C7"/>
    <w:rsid w:val="00F04BFF"/>
    <w:rsid w:val="00F04DD9"/>
    <w:rsid w:val="00F05D32"/>
    <w:rsid w:val="00F0664A"/>
    <w:rsid w:val="00F06993"/>
    <w:rsid w:val="00F06AAE"/>
    <w:rsid w:val="00F06E4E"/>
    <w:rsid w:val="00F074ED"/>
    <w:rsid w:val="00F07AA8"/>
    <w:rsid w:val="00F100B4"/>
    <w:rsid w:val="00F1099D"/>
    <w:rsid w:val="00F109FE"/>
    <w:rsid w:val="00F10C56"/>
    <w:rsid w:val="00F113C2"/>
    <w:rsid w:val="00F1144D"/>
    <w:rsid w:val="00F11560"/>
    <w:rsid w:val="00F129C2"/>
    <w:rsid w:val="00F129F4"/>
    <w:rsid w:val="00F1300B"/>
    <w:rsid w:val="00F14026"/>
    <w:rsid w:val="00F140E2"/>
    <w:rsid w:val="00F145C7"/>
    <w:rsid w:val="00F14D0D"/>
    <w:rsid w:val="00F14D0F"/>
    <w:rsid w:val="00F1540F"/>
    <w:rsid w:val="00F16644"/>
    <w:rsid w:val="00F168E2"/>
    <w:rsid w:val="00F16DE5"/>
    <w:rsid w:val="00F17825"/>
    <w:rsid w:val="00F1782E"/>
    <w:rsid w:val="00F20149"/>
    <w:rsid w:val="00F20805"/>
    <w:rsid w:val="00F21726"/>
    <w:rsid w:val="00F237E4"/>
    <w:rsid w:val="00F23FC3"/>
    <w:rsid w:val="00F24C4D"/>
    <w:rsid w:val="00F25324"/>
    <w:rsid w:val="00F2658D"/>
    <w:rsid w:val="00F273DA"/>
    <w:rsid w:val="00F27BA9"/>
    <w:rsid w:val="00F27CFA"/>
    <w:rsid w:val="00F301B8"/>
    <w:rsid w:val="00F3097E"/>
    <w:rsid w:val="00F31893"/>
    <w:rsid w:val="00F332B3"/>
    <w:rsid w:val="00F34260"/>
    <w:rsid w:val="00F346DD"/>
    <w:rsid w:val="00F3488F"/>
    <w:rsid w:val="00F34B44"/>
    <w:rsid w:val="00F35181"/>
    <w:rsid w:val="00F35411"/>
    <w:rsid w:val="00F35992"/>
    <w:rsid w:val="00F3718C"/>
    <w:rsid w:val="00F3788D"/>
    <w:rsid w:val="00F37ACA"/>
    <w:rsid w:val="00F37BA4"/>
    <w:rsid w:val="00F400ED"/>
    <w:rsid w:val="00F409DF"/>
    <w:rsid w:val="00F410F9"/>
    <w:rsid w:val="00F4120D"/>
    <w:rsid w:val="00F413B6"/>
    <w:rsid w:val="00F42C82"/>
    <w:rsid w:val="00F437D1"/>
    <w:rsid w:val="00F44518"/>
    <w:rsid w:val="00F4463A"/>
    <w:rsid w:val="00F44DF7"/>
    <w:rsid w:val="00F44E21"/>
    <w:rsid w:val="00F4540F"/>
    <w:rsid w:val="00F46BE0"/>
    <w:rsid w:val="00F47352"/>
    <w:rsid w:val="00F50B06"/>
    <w:rsid w:val="00F50EF5"/>
    <w:rsid w:val="00F5198D"/>
    <w:rsid w:val="00F51F77"/>
    <w:rsid w:val="00F52C99"/>
    <w:rsid w:val="00F53D21"/>
    <w:rsid w:val="00F540B0"/>
    <w:rsid w:val="00F544F9"/>
    <w:rsid w:val="00F552BB"/>
    <w:rsid w:val="00F55593"/>
    <w:rsid w:val="00F55AE8"/>
    <w:rsid w:val="00F56150"/>
    <w:rsid w:val="00F5773B"/>
    <w:rsid w:val="00F605EC"/>
    <w:rsid w:val="00F617AE"/>
    <w:rsid w:val="00F61A82"/>
    <w:rsid w:val="00F64206"/>
    <w:rsid w:val="00F64D29"/>
    <w:rsid w:val="00F6510B"/>
    <w:rsid w:val="00F653B0"/>
    <w:rsid w:val="00F657AF"/>
    <w:rsid w:val="00F65C90"/>
    <w:rsid w:val="00F66CE6"/>
    <w:rsid w:val="00F71042"/>
    <w:rsid w:val="00F71E50"/>
    <w:rsid w:val="00F72010"/>
    <w:rsid w:val="00F7224E"/>
    <w:rsid w:val="00F72F09"/>
    <w:rsid w:val="00F73311"/>
    <w:rsid w:val="00F736F0"/>
    <w:rsid w:val="00F75636"/>
    <w:rsid w:val="00F75A9B"/>
    <w:rsid w:val="00F770C8"/>
    <w:rsid w:val="00F80126"/>
    <w:rsid w:val="00F81572"/>
    <w:rsid w:val="00F8233A"/>
    <w:rsid w:val="00F82A92"/>
    <w:rsid w:val="00F82BD6"/>
    <w:rsid w:val="00F83462"/>
    <w:rsid w:val="00F83817"/>
    <w:rsid w:val="00F851D2"/>
    <w:rsid w:val="00F85E5C"/>
    <w:rsid w:val="00F866CF"/>
    <w:rsid w:val="00F905E2"/>
    <w:rsid w:val="00F91039"/>
    <w:rsid w:val="00F9142C"/>
    <w:rsid w:val="00F91D77"/>
    <w:rsid w:val="00F9203E"/>
    <w:rsid w:val="00F92106"/>
    <w:rsid w:val="00F93053"/>
    <w:rsid w:val="00F949F8"/>
    <w:rsid w:val="00F95194"/>
    <w:rsid w:val="00F95486"/>
    <w:rsid w:val="00F97D64"/>
    <w:rsid w:val="00FA06BE"/>
    <w:rsid w:val="00FA1689"/>
    <w:rsid w:val="00FA3185"/>
    <w:rsid w:val="00FA3186"/>
    <w:rsid w:val="00FA389E"/>
    <w:rsid w:val="00FA3A78"/>
    <w:rsid w:val="00FA3E80"/>
    <w:rsid w:val="00FA501E"/>
    <w:rsid w:val="00FA55E1"/>
    <w:rsid w:val="00FA661A"/>
    <w:rsid w:val="00FA755B"/>
    <w:rsid w:val="00FA7EED"/>
    <w:rsid w:val="00FB1389"/>
    <w:rsid w:val="00FB3823"/>
    <w:rsid w:val="00FB3CEF"/>
    <w:rsid w:val="00FB501E"/>
    <w:rsid w:val="00FB5303"/>
    <w:rsid w:val="00FB5475"/>
    <w:rsid w:val="00FB761F"/>
    <w:rsid w:val="00FB7A73"/>
    <w:rsid w:val="00FC0DF7"/>
    <w:rsid w:val="00FC1B13"/>
    <w:rsid w:val="00FC216A"/>
    <w:rsid w:val="00FC2CAB"/>
    <w:rsid w:val="00FC3E81"/>
    <w:rsid w:val="00FC446A"/>
    <w:rsid w:val="00FC4A11"/>
    <w:rsid w:val="00FC5007"/>
    <w:rsid w:val="00FC5A92"/>
    <w:rsid w:val="00FC6290"/>
    <w:rsid w:val="00FC6382"/>
    <w:rsid w:val="00FC6819"/>
    <w:rsid w:val="00FC75C4"/>
    <w:rsid w:val="00FD0550"/>
    <w:rsid w:val="00FD0D05"/>
    <w:rsid w:val="00FD1E39"/>
    <w:rsid w:val="00FD1EAD"/>
    <w:rsid w:val="00FD2E54"/>
    <w:rsid w:val="00FD3801"/>
    <w:rsid w:val="00FD50CD"/>
    <w:rsid w:val="00FD6313"/>
    <w:rsid w:val="00FD6BE4"/>
    <w:rsid w:val="00FD6C73"/>
    <w:rsid w:val="00FD7988"/>
    <w:rsid w:val="00FE13B2"/>
    <w:rsid w:val="00FE1A13"/>
    <w:rsid w:val="00FE1E4D"/>
    <w:rsid w:val="00FE3946"/>
    <w:rsid w:val="00FE4127"/>
    <w:rsid w:val="00FE4542"/>
    <w:rsid w:val="00FE5084"/>
    <w:rsid w:val="00FE51C5"/>
    <w:rsid w:val="00FE5796"/>
    <w:rsid w:val="00FE61E8"/>
    <w:rsid w:val="00FE70F8"/>
    <w:rsid w:val="00FF087A"/>
    <w:rsid w:val="00FF0BE6"/>
    <w:rsid w:val="00FF0C82"/>
    <w:rsid w:val="00FF14C5"/>
    <w:rsid w:val="00FF1567"/>
    <w:rsid w:val="00FF1BAF"/>
    <w:rsid w:val="00FF3557"/>
    <w:rsid w:val="00FF5353"/>
    <w:rsid w:val="00FF5869"/>
    <w:rsid w:val="00FF5EA2"/>
    <w:rsid w:val="00FF61F8"/>
    <w:rsid w:val="00FF63D8"/>
    <w:rsid w:val="00FF6922"/>
    <w:rsid w:val="00FF7C2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F04EB1"/>
  <w15:chartTrackingRefBased/>
  <w15:docId w15:val="{929CC096-6288-409B-BA86-B788D52D1B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ulo1">
    <w:name w:val="heading 1"/>
    <w:basedOn w:val="Normal"/>
    <w:next w:val="Normal"/>
    <w:link w:val="Ttulo1Car"/>
    <w:uiPriority w:val="9"/>
    <w:qFormat/>
    <w:rsid w:val="000264F8"/>
    <w:pPr>
      <w:keepNext/>
      <w:keepLines/>
      <w:pBdr>
        <w:bottom w:val="single" w:sz="4" w:space="1" w:color="D34817"/>
      </w:pBdr>
      <w:spacing w:before="400" w:after="40" w:line="240" w:lineRule="auto"/>
      <w:jc w:val="both"/>
      <w:outlineLvl w:val="0"/>
    </w:pPr>
    <w:rPr>
      <w:rFonts w:ascii="Arial" w:eastAsia="SimHei" w:hAnsi="Arial" w:cs="Times New Roman"/>
      <w:color w:val="D34817"/>
      <w:sz w:val="32"/>
      <w:szCs w:val="32"/>
      <w:lang w:val="en-US" w:eastAsia="ja-JP"/>
    </w:rPr>
  </w:style>
  <w:style w:type="paragraph" w:styleId="Ttulo2">
    <w:name w:val="heading 2"/>
    <w:basedOn w:val="Normal"/>
    <w:next w:val="Normal"/>
    <w:link w:val="Ttulo2Car"/>
    <w:uiPriority w:val="9"/>
    <w:semiHidden/>
    <w:unhideWhenUsed/>
    <w:qFormat/>
    <w:rsid w:val="00BD16D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qFormat/>
    <w:rsid w:val="0034333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HTMLconformatoprevio">
    <w:name w:val="HTML Preformatted"/>
    <w:basedOn w:val="Normal"/>
    <w:link w:val="HTMLconformatoprevioCar"/>
    <w:uiPriority w:val="99"/>
    <w:unhideWhenUsed/>
    <w:rsid w:val="007802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MX"/>
    </w:rPr>
  </w:style>
  <w:style w:type="character" w:customStyle="1" w:styleId="HTMLconformatoprevioCar">
    <w:name w:val="HTML con formato previo Car"/>
    <w:basedOn w:val="Fuentedeprrafopredeter"/>
    <w:link w:val="HTMLconformatoprevio"/>
    <w:uiPriority w:val="99"/>
    <w:rsid w:val="0078026C"/>
    <w:rPr>
      <w:rFonts w:ascii="Courier New" w:eastAsia="Times New Roman" w:hAnsi="Courier New" w:cs="Courier New"/>
      <w:sz w:val="20"/>
      <w:szCs w:val="20"/>
      <w:lang w:eastAsia="es-MX"/>
    </w:rPr>
  </w:style>
  <w:style w:type="character" w:styleId="Hipervnculo">
    <w:name w:val="Hyperlink"/>
    <w:basedOn w:val="Fuentedeprrafopredeter"/>
    <w:uiPriority w:val="99"/>
    <w:unhideWhenUsed/>
    <w:rsid w:val="0078026C"/>
    <w:rPr>
      <w:color w:val="0563C1" w:themeColor="hyperlink"/>
      <w:u w:val="single"/>
    </w:rPr>
  </w:style>
  <w:style w:type="paragraph" w:customStyle="1" w:styleId="Standard">
    <w:name w:val="Standard"/>
    <w:rsid w:val="00BA36BD"/>
    <w:pPr>
      <w:widowControl w:val="0"/>
      <w:suppressAutoHyphens/>
      <w:autoSpaceDN w:val="0"/>
      <w:spacing w:after="0" w:line="240" w:lineRule="auto"/>
      <w:textAlignment w:val="baseline"/>
    </w:pPr>
    <w:rPr>
      <w:rFonts w:ascii="Liberation Serif" w:eastAsia="Droid Sans Fallback" w:hAnsi="Liberation Serif" w:cs="FreeSans"/>
      <w:kern w:val="3"/>
      <w:sz w:val="24"/>
      <w:szCs w:val="24"/>
      <w:lang w:val="es-ES" w:eastAsia="zh-CN" w:bidi="hi-IN"/>
    </w:rPr>
  </w:style>
  <w:style w:type="paragraph" w:styleId="Prrafodelista">
    <w:name w:val="List Paragraph"/>
    <w:basedOn w:val="Normal"/>
    <w:uiPriority w:val="34"/>
    <w:qFormat/>
    <w:rsid w:val="002F5942"/>
    <w:pPr>
      <w:ind w:left="720"/>
      <w:contextualSpacing/>
    </w:pPr>
    <w:rPr>
      <w:rFonts w:ascii="Calibri" w:eastAsia="Calibri" w:hAnsi="Calibri" w:cs="Times New Roman"/>
    </w:rPr>
  </w:style>
  <w:style w:type="paragraph" w:styleId="Textoindependiente">
    <w:name w:val="Body Text"/>
    <w:basedOn w:val="Normal"/>
    <w:link w:val="TextoindependienteCar"/>
    <w:uiPriority w:val="1"/>
    <w:qFormat/>
    <w:rsid w:val="000264F8"/>
    <w:pPr>
      <w:widowControl w:val="0"/>
      <w:spacing w:after="0" w:line="240" w:lineRule="auto"/>
    </w:pPr>
    <w:rPr>
      <w:rFonts w:ascii="Arial" w:eastAsia="Arial" w:hAnsi="Arial" w:cs="Arial"/>
      <w:b/>
      <w:bCs/>
      <w:sz w:val="14"/>
      <w:szCs w:val="14"/>
      <w:lang w:val="en-US"/>
    </w:rPr>
  </w:style>
  <w:style w:type="character" w:customStyle="1" w:styleId="TextoindependienteCar">
    <w:name w:val="Texto independiente Car"/>
    <w:basedOn w:val="Fuentedeprrafopredeter"/>
    <w:link w:val="Textoindependiente"/>
    <w:uiPriority w:val="1"/>
    <w:rsid w:val="000264F8"/>
    <w:rPr>
      <w:rFonts w:ascii="Arial" w:eastAsia="Arial" w:hAnsi="Arial" w:cs="Arial"/>
      <w:b/>
      <w:bCs/>
      <w:sz w:val="14"/>
      <w:szCs w:val="14"/>
      <w:lang w:val="en-US"/>
    </w:rPr>
  </w:style>
  <w:style w:type="character" w:customStyle="1" w:styleId="Ttulo1Car">
    <w:name w:val="Título 1 Car"/>
    <w:basedOn w:val="Fuentedeprrafopredeter"/>
    <w:link w:val="Ttulo1"/>
    <w:uiPriority w:val="9"/>
    <w:rsid w:val="000264F8"/>
    <w:rPr>
      <w:rFonts w:ascii="Arial" w:eastAsia="SimHei" w:hAnsi="Arial" w:cs="Times New Roman"/>
      <w:color w:val="D34817"/>
      <w:sz w:val="32"/>
      <w:szCs w:val="32"/>
      <w:lang w:val="en-US" w:eastAsia="ja-JP"/>
    </w:rPr>
  </w:style>
  <w:style w:type="character" w:customStyle="1" w:styleId="Ttulo3Car">
    <w:name w:val="Título 3 Car"/>
    <w:basedOn w:val="Fuentedeprrafopredeter"/>
    <w:link w:val="Ttulo3"/>
    <w:uiPriority w:val="9"/>
    <w:rsid w:val="00343331"/>
    <w:rPr>
      <w:rFonts w:asciiTheme="majorHAnsi" w:eastAsiaTheme="majorEastAsia" w:hAnsiTheme="majorHAnsi" w:cstheme="majorBidi"/>
      <w:color w:val="1F4D78" w:themeColor="accent1" w:themeShade="7F"/>
      <w:sz w:val="24"/>
      <w:szCs w:val="24"/>
    </w:rPr>
  </w:style>
  <w:style w:type="paragraph" w:customStyle="1" w:styleId="Default">
    <w:name w:val="Default"/>
    <w:rsid w:val="00343331"/>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Ttulo2Car">
    <w:name w:val="Título 2 Car"/>
    <w:basedOn w:val="Fuentedeprrafopredeter"/>
    <w:link w:val="Ttulo2"/>
    <w:uiPriority w:val="9"/>
    <w:semiHidden/>
    <w:rsid w:val="00BD16D1"/>
    <w:rPr>
      <w:rFonts w:asciiTheme="majorHAnsi" w:eastAsiaTheme="majorEastAsia" w:hAnsiTheme="majorHAnsi" w:cstheme="majorBidi"/>
      <w:color w:val="2E74B5" w:themeColor="accent1" w:themeShade="BF"/>
      <w:sz w:val="26"/>
      <w:szCs w:val="26"/>
    </w:rPr>
  </w:style>
  <w:style w:type="paragraph" w:styleId="Encabezado">
    <w:name w:val="header"/>
    <w:basedOn w:val="Normal"/>
    <w:link w:val="EncabezadoCar"/>
    <w:uiPriority w:val="99"/>
    <w:unhideWhenUsed/>
    <w:rsid w:val="00D0515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0515C"/>
  </w:style>
  <w:style w:type="paragraph" w:styleId="Piedepgina">
    <w:name w:val="footer"/>
    <w:basedOn w:val="Normal"/>
    <w:link w:val="PiedepginaCar"/>
    <w:uiPriority w:val="99"/>
    <w:unhideWhenUsed/>
    <w:rsid w:val="00D0515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0515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218763">
      <w:bodyDiv w:val="1"/>
      <w:marLeft w:val="0"/>
      <w:marRight w:val="0"/>
      <w:marTop w:val="0"/>
      <w:marBottom w:val="0"/>
      <w:divBdr>
        <w:top w:val="none" w:sz="0" w:space="0" w:color="auto"/>
        <w:left w:val="none" w:sz="0" w:space="0" w:color="auto"/>
        <w:bottom w:val="none" w:sz="0" w:space="0" w:color="auto"/>
        <w:right w:val="none" w:sz="0" w:space="0" w:color="auto"/>
      </w:divBdr>
    </w:div>
    <w:div w:id="95683977">
      <w:bodyDiv w:val="1"/>
      <w:marLeft w:val="0"/>
      <w:marRight w:val="0"/>
      <w:marTop w:val="0"/>
      <w:marBottom w:val="0"/>
      <w:divBdr>
        <w:top w:val="none" w:sz="0" w:space="0" w:color="auto"/>
        <w:left w:val="none" w:sz="0" w:space="0" w:color="auto"/>
        <w:bottom w:val="none" w:sz="0" w:space="0" w:color="auto"/>
        <w:right w:val="none" w:sz="0" w:space="0" w:color="auto"/>
      </w:divBdr>
    </w:div>
    <w:div w:id="327826602">
      <w:bodyDiv w:val="1"/>
      <w:marLeft w:val="0"/>
      <w:marRight w:val="0"/>
      <w:marTop w:val="0"/>
      <w:marBottom w:val="0"/>
      <w:divBdr>
        <w:top w:val="none" w:sz="0" w:space="0" w:color="auto"/>
        <w:left w:val="none" w:sz="0" w:space="0" w:color="auto"/>
        <w:bottom w:val="none" w:sz="0" w:space="0" w:color="auto"/>
        <w:right w:val="none" w:sz="0" w:space="0" w:color="auto"/>
      </w:divBdr>
    </w:div>
    <w:div w:id="430391841">
      <w:bodyDiv w:val="1"/>
      <w:marLeft w:val="0"/>
      <w:marRight w:val="0"/>
      <w:marTop w:val="0"/>
      <w:marBottom w:val="0"/>
      <w:divBdr>
        <w:top w:val="none" w:sz="0" w:space="0" w:color="auto"/>
        <w:left w:val="none" w:sz="0" w:space="0" w:color="auto"/>
        <w:bottom w:val="none" w:sz="0" w:space="0" w:color="auto"/>
        <w:right w:val="none" w:sz="0" w:space="0" w:color="auto"/>
      </w:divBdr>
    </w:div>
    <w:div w:id="480267328">
      <w:bodyDiv w:val="1"/>
      <w:marLeft w:val="0"/>
      <w:marRight w:val="0"/>
      <w:marTop w:val="0"/>
      <w:marBottom w:val="0"/>
      <w:divBdr>
        <w:top w:val="none" w:sz="0" w:space="0" w:color="auto"/>
        <w:left w:val="none" w:sz="0" w:space="0" w:color="auto"/>
        <w:bottom w:val="none" w:sz="0" w:space="0" w:color="auto"/>
        <w:right w:val="none" w:sz="0" w:space="0" w:color="auto"/>
      </w:divBdr>
    </w:div>
    <w:div w:id="1054504073">
      <w:bodyDiv w:val="1"/>
      <w:marLeft w:val="0"/>
      <w:marRight w:val="0"/>
      <w:marTop w:val="0"/>
      <w:marBottom w:val="0"/>
      <w:divBdr>
        <w:top w:val="none" w:sz="0" w:space="0" w:color="auto"/>
        <w:left w:val="none" w:sz="0" w:space="0" w:color="auto"/>
        <w:bottom w:val="none" w:sz="0" w:space="0" w:color="auto"/>
        <w:right w:val="none" w:sz="0" w:space="0" w:color="auto"/>
      </w:divBdr>
    </w:div>
    <w:div w:id="1346245108">
      <w:bodyDiv w:val="1"/>
      <w:marLeft w:val="0"/>
      <w:marRight w:val="0"/>
      <w:marTop w:val="0"/>
      <w:marBottom w:val="0"/>
      <w:divBdr>
        <w:top w:val="none" w:sz="0" w:space="0" w:color="auto"/>
        <w:left w:val="none" w:sz="0" w:space="0" w:color="auto"/>
        <w:bottom w:val="none" w:sz="0" w:space="0" w:color="auto"/>
        <w:right w:val="none" w:sz="0" w:space="0" w:color="auto"/>
      </w:divBdr>
    </w:div>
    <w:div w:id="1588265319">
      <w:bodyDiv w:val="1"/>
      <w:marLeft w:val="0"/>
      <w:marRight w:val="0"/>
      <w:marTop w:val="0"/>
      <w:marBottom w:val="0"/>
      <w:divBdr>
        <w:top w:val="none" w:sz="0" w:space="0" w:color="auto"/>
        <w:left w:val="none" w:sz="0" w:space="0" w:color="auto"/>
        <w:bottom w:val="none" w:sz="0" w:space="0" w:color="auto"/>
        <w:right w:val="none" w:sz="0" w:space="0" w:color="auto"/>
      </w:divBdr>
    </w:div>
    <w:div w:id="1623463278">
      <w:bodyDiv w:val="1"/>
      <w:marLeft w:val="0"/>
      <w:marRight w:val="0"/>
      <w:marTop w:val="0"/>
      <w:marBottom w:val="0"/>
      <w:divBdr>
        <w:top w:val="none" w:sz="0" w:space="0" w:color="auto"/>
        <w:left w:val="none" w:sz="0" w:space="0" w:color="auto"/>
        <w:bottom w:val="none" w:sz="0" w:space="0" w:color="auto"/>
        <w:right w:val="none" w:sz="0" w:space="0" w:color="auto"/>
      </w:divBdr>
    </w:div>
    <w:div w:id="1685549768">
      <w:bodyDiv w:val="1"/>
      <w:marLeft w:val="0"/>
      <w:marRight w:val="0"/>
      <w:marTop w:val="0"/>
      <w:marBottom w:val="0"/>
      <w:divBdr>
        <w:top w:val="none" w:sz="0" w:space="0" w:color="auto"/>
        <w:left w:val="none" w:sz="0" w:space="0" w:color="auto"/>
        <w:bottom w:val="none" w:sz="0" w:space="0" w:color="auto"/>
        <w:right w:val="none" w:sz="0" w:space="0" w:color="auto"/>
      </w:divBdr>
      <w:divsChild>
        <w:div w:id="1755281227">
          <w:marLeft w:val="0"/>
          <w:marRight w:val="0"/>
          <w:marTop w:val="0"/>
          <w:marBottom w:val="0"/>
          <w:divBdr>
            <w:top w:val="none" w:sz="0" w:space="0" w:color="auto"/>
            <w:left w:val="none" w:sz="0" w:space="0" w:color="auto"/>
            <w:bottom w:val="none" w:sz="0" w:space="0" w:color="auto"/>
            <w:right w:val="none" w:sz="0" w:space="0" w:color="auto"/>
          </w:divBdr>
        </w:div>
      </w:divsChild>
    </w:div>
    <w:div w:id="1905800549">
      <w:bodyDiv w:val="1"/>
      <w:marLeft w:val="0"/>
      <w:marRight w:val="0"/>
      <w:marTop w:val="0"/>
      <w:marBottom w:val="0"/>
      <w:divBdr>
        <w:top w:val="none" w:sz="0" w:space="0" w:color="auto"/>
        <w:left w:val="none" w:sz="0" w:space="0" w:color="auto"/>
        <w:bottom w:val="none" w:sz="0" w:space="0" w:color="auto"/>
        <w:right w:val="none" w:sz="0" w:space="0" w:color="auto"/>
      </w:divBdr>
    </w:div>
    <w:div w:id="2060083222">
      <w:bodyDiv w:val="1"/>
      <w:marLeft w:val="0"/>
      <w:marRight w:val="0"/>
      <w:marTop w:val="0"/>
      <w:marBottom w:val="0"/>
      <w:divBdr>
        <w:top w:val="none" w:sz="0" w:space="0" w:color="auto"/>
        <w:left w:val="none" w:sz="0" w:space="0" w:color="auto"/>
        <w:bottom w:val="none" w:sz="0" w:space="0" w:color="auto"/>
        <w:right w:val="none" w:sz="0" w:space="0" w:color="auto"/>
      </w:divBdr>
    </w:div>
    <w:div w:id="21311209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6.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5.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8.emf"/><Relationship Id="rId4" Type="http://schemas.openxmlformats.org/officeDocument/2006/relationships/webSettings" Target="webSettings.xml"/><Relationship Id="rId9" Type="http://schemas.openxmlformats.org/officeDocument/2006/relationships/image" Target="media/image7.emf"/><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dx.doi.org/10.23913/ride.v8i16.352"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29</Pages>
  <Words>7758</Words>
  <Characters>42670</Characters>
  <Application>Microsoft Office Word</Application>
  <DocSecurity>0</DocSecurity>
  <Lines>355</Lines>
  <Paragraphs>100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50328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Elena</dc:creator>
  <cp:keywords/>
  <dc:description/>
  <cp:lastModifiedBy>Naira Niktè Santillan</cp:lastModifiedBy>
  <cp:revision>12</cp:revision>
  <dcterms:created xsi:type="dcterms:W3CDTF">2018-03-23T00:20:00Z</dcterms:created>
  <dcterms:modified xsi:type="dcterms:W3CDTF">2018-04-03T21:51:00Z</dcterms:modified>
</cp:coreProperties>
</file>